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1229" w14:textId="77777777" w:rsidR="00C715E8" w:rsidRDefault="00C715E8" w:rsidP="00C715E8">
      <w:pPr>
        <w:tabs>
          <w:tab w:val="left" w:pos="1496"/>
        </w:tabs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Муниципальное автономное учреждение</w:t>
      </w:r>
    </w:p>
    <w:p w14:paraId="66EC7D58" w14:textId="77777777" w:rsidR="00C715E8" w:rsidRDefault="00C715E8" w:rsidP="00C715E8">
      <w:pPr>
        <w:tabs>
          <w:tab w:val="left" w:pos="149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дополнительного образования </w:t>
      </w:r>
    </w:p>
    <w:p w14:paraId="199179A1" w14:textId="77777777" w:rsidR="00C715E8" w:rsidRDefault="00C715E8" w:rsidP="00C715E8">
      <w:pPr>
        <w:tabs>
          <w:tab w:val="left" w:pos="149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Детско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- юношеская спортивная школа «Янтарь»</w:t>
      </w:r>
    </w:p>
    <w:p w14:paraId="7CF3D519" w14:textId="77777777" w:rsidR="00C715E8" w:rsidRDefault="00C715E8" w:rsidP="00C715E8">
      <w:pPr>
        <w:tabs>
          <w:tab w:val="left" w:pos="149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____________________________________________________________________</w:t>
      </w:r>
    </w:p>
    <w:p w14:paraId="31432874" w14:textId="77777777" w:rsidR="00C715E8" w:rsidRDefault="00C715E8" w:rsidP="00C715E8">
      <w:pPr>
        <w:tabs>
          <w:tab w:val="left" w:pos="149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7873B417" w14:textId="77777777" w:rsidR="00C715E8" w:rsidRDefault="00C715E8" w:rsidP="00C715E8">
      <w:pPr>
        <w:tabs>
          <w:tab w:val="left" w:pos="149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09D0E147" w14:textId="77777777" w:rsidR="00C715E8" w:rsidRDefault="00C715E8" w:rsidP="00C715E8">
      <w:pPr>
        <w:tabs>
          <w:tab w:val="left" w:pos="149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112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31"/>
        <w:gridCol w:w="5704"/>
      </w:tblGrid>
      <w:tr w:rsidR="00C715E8" w14:paraId="07EED7DD" w14:textId="77777777" w:rsidTr="00C715E8">
        <w:trPr>
          <w:trHeight w:val="1"/>
        </w:trPr>
        <w:tc>
          <w:tcPr>
            <w:tcW w:w="5531" w:type="dxa"/>
            <w:shd w:val="clear" w:color="auto" w:fill="FFFFFF"/>
            <w:hideMark/>
          </w:tcPr>
          <w:p w14:paraId="2D5F0B47" w14:textId="77777777" w:rsidR="00C715E8" w:rsidRDefault="00C715E8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РАССМОТРЕНО:</w:t>
            </w:r>
          </w:p>
          <w:p w14:paraId="32407C42" w14:textId="77777777" w:rsidR="00C715E8" w:rsidRDefault="00C715E8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 заседании педагогического совета</w:t>
            </w:r>
          </w:p>
          <w:p w14:paraId="6EEBC52B" w14:textId="77777777" w:rsidR="00C715E8" w:rsidRDefault="00C715E8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«29»  </w:t>
            </w:r>
            <w:r>
              <w:rPr>
                <w:rFonts w:ascii="Times New Roman" w:eastAsia="Calibri" w:hAnsi="Times New Roman"/>
                <w:sz w:val="28"/>
                <w:szCs w:val="28"/>
                <w:u w:val="single"/>
              </w:rPr>
              <w:t xml:space="preserve">мая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2025г.                                                                                                                </w:t>
            </w:r>
          </w:p>
          <w:p w14:paraId="65F7F09D" w14:textId="77777777" w:rsidR="00C715E8" w:rsidRDefault="00C715E8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eastAsia="Calibri" w:hAnsi="Times New Roman"/>
                <w:sz w:val="28"/>
                <w:szCs w:val="28"/>
                <w:u w:val="single"/>
              </w:rPr>
              <w:t xml:space="preserve">3 </w:t>
            </w:r>
          </w:p>
        </w:tc>
        <w:tc>
          <w:tcPr>
            <w:tcW w:w="5704" w:type="dxa"/>
            <w:shd w:val="clear" w:color="auto" w:fill="FFFFFF"/>
            <w:hideMark/>
          </w:tcPr>
          <w:p w14:paraId="73D6A9BF" w14:textId="77777777" w:rsidR="00C715E8" w:rsidRDefault="00C715E8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УТВЕРЖДЕНО</w:t>
            </w:r>
          </w:p>
          <w:p w14:paraId="0D3B081D" w14:textId="77777777" w:rsidR="00C715E8" w:rsidRDefault="00C715E8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Приказом директора</w:t>
            </w:r>
          </w:p>
          <w:p w14:paraId="2CB3009A" w14:textId="77777777" w:rsidR="00C715E8" w:rsidRDefault="00C715E8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МАУ ДО ДЮСШ «Янтарь» </w:t>
            </w:r>
          </w:p>
          <w:p w14:paraId="6A2AD308" w14:textId="77777777" w:rsidR="00C715E8" w:rsidRDefault="00C715E8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№  </w:t>
            </w:r>
            <w:r>
              <w:rPr>
                <w:rFonts w:ascii="Times New Roman" w:eastAsia="Calibri" w:hAnsi="Times New Roman"/>
                <w:sz w:val="28"/>
                <w:szCs w:val="28"/>
                <w:u w:val="single"/>
              </w:rPr>
              <w:t xml:space="preserve">4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от   </w:t>
            </w:r>
            <w:r>
              <w:rPr>
                <w:rFonts w:ascii="Times New Roman" w:eastAsia="Calibri" w:hAnsi="Times New Roman"/>
                <w:sz w:val="28"/>
                <w:szCs w:val="28"/>
                <w:u w:val="single"/>
              </w:rPr>
              <w:t>16.06.2025г.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</w:tr>
    </w:tbl>
    <w:p w14:paraId="27CE5AD9" w14:textId="77777777" w:rsidR="00CE2AE0" w:rsidRDefault="00CE2AE0">
      <w:pPr>
        <w:tabs>
          <w:tab w:val="left" w:pos="1496"/>
        </w:tabs>
        <w:rPr>
          <w:rFonts w:ascii="Times New Roman" w:hAnsi="Times New Roman"/>
          <w:b/>
          <w:sz w:val="28"/>
        </w:rPr>
      </w:pPr>
    </w:p>
    <w:p w14:paraId="32800BCD" w14:textId="77777777" w:rsidR="00CE2AE0" w:rsidRDefault="00CE2AE0">
      <w:pPr>
        <w:tabs>
          <w:tab w:val="left" w:pos="1496"/>
        </w:tabs>
        <w:rPr>
          <w:rFonts w:ascii="Times New Roman" w:hAnsi="Times New Roman"/>
          <w:b/>
          <w:sz w:val="28"/>
        </w:rPr>
      </w:pPr>
    </w:p>
    <w:p w14:paraId="7551908F" w14:textId="77777777" w:rsidR="00CE2AE0" w:rsidRDefault="00CE2AE0">
      <w:pPr>
        <w:tabs>
          <w:tab w:val="left" w:pos="1496"/>
        </w:tabs>
        <w:rPr>
          <w:rFonts w:ascii="Times New Roman" w:hAnsi="Times New Roman"/>
          <w:bCs/>
          <w:sz w:val="28"/>
        </w:rPr>
      </w:pPr>
    </w:p>
    <w:p w14:paraId="2CFCD5A2" w14:textId="77777777" w:rsidR="00C715E8" w:rsidRDefault="00C715E8">
      <w:pPr>
        <w:tabs>
          <w:tab w:val="left" w:pos="1496"/>
        </w:tabs>
        <w:rPr>
          <w:rFonts w:ascii="Times New Roman" w:hAnsi="Times New Roman"/>
          <w:bCs/>
          <w:sz w:val="28"/>
        </w:rPr>
      </w:pPr>
    </w:p>
    <w:p w14:paraId="5523BD07" w14:textId="77777777" w:rsidR="00CE2AE0" w:rsidRDefault="00000000">
      <w:pPr>
        <w:tabs>
          <w:tab w:val="left" w:pos="1496"/>
        </w:tabs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РАБОЧАЯ ПРОГРАММА</w:t>
      </w:r>
    </w:p>
    <w:p w14:paraId="0E5CB1EA" w14:textId="0FCBCCF7" w:rsidR="002504F1" w:rsidRDefault="00000000">
      <w:pPr>
        <w:tabs>
          <w:tab w:val="left" w:pos="1496"/>
        </w:tabs>
        <w:spacing w:after="0" w:line="240" w:lineRule="auto"/>
        <w:ind w:firstLine="426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по дополнительной общеобразовательной </w:t>
      </w:r>
      <w:r w:rsidR="00501654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>общеразвивающей  программе</w:t>
      </w:r>
      <w:r w:rsidR="002504F1">
        <w:rPr>
          <w:rFonts w:ascii="Times New Roman" w:hAnsi="Times New Roman"/>
          <w:bCs/>
          <w:sz w:val="28"/>
        </w:rPr>
        <w:t xml:space="preserve"> </w:t>
      </w:r>
    </w:p>
    <w:p w14:paraId="491AB752" w14:textId="4BA4DA6F" w:rsidR="00CE2AE0" w:rsidRDefault="00000000">
      <w:pPr>
        <w:tabs>
          <w:tab w:val="left" w:pos="1496"/>
        </w:tabs>
        <w:spacing w:after="0" w:line="240" w:lineRule="auto"/>
        <w:ind w:firstLine="426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физкультурно-спортивной направленности</w:t>
      </w:r>
    </w:p>
    <w:p w14:paraId="71493C5B" w14:textId="77777777" w:rsidR="00E872ED" w:rsidRDefault="00000000">
      <w:pPr>
        <w:tabs>
          <w:tab w:val="left" w:pos="1496"/>
        </w:tabs>
        <w:spacing w:after="0" w:line="240" w:lineRule="auto"/>
        <w:ind w:firstLine="426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«Футбол» </w:t>
      </w:r>
    </w:p>
    <w:p w14:paraId="20F79F01" w14:textId="294FB115" w:rsidR="00CE2AE0" w:rsidRDefault="00000000">
      <w:pPr>
        <w:tabs>
          <w:tab w:val="left" w:pos="1496"/>
        </w:tabs>
        <w:spacing w:after="0" w:line="240" w:lineRule="auto"/>
        <w:ind w:firstLine="426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(базовый уровень)</w:t>
      </w:r>
    </w:p>
    <w:p w14:paraId="4A21ADC2" w14:textId="77777777" w:rsidR="00CE2AE0" w:rsidRDefault="00CE2AE0">
      <w:pPr>
        <w:tabs>
          <w:tab w:val="left" w:pos="1496"/>
        </w:tabs>
        <w:spacing w:after="0" w:line="240" w:lineRule="auto"/>
        <w:ind w:firstLine="426"/>
        <w:jc w:val="center"/>
        <w:rPr>
          <w:rFonts w:ascii="Times New Roman" w:hAnsi="Times New Roman"/>
          <w:bCs/>
          <w:sz w:val="28"/>
        </w:rPr>
      </w:pPr>
    </w:p>
    <w:p w14:paraId="06B7FA88" w14:textId="77777777" w:rsidR="00501654" w:rsidRDefault="00501654">
      <w:pPr>
        <w:tabs>
          <w:tab w:val="left" w:pos="1496"/>
        </w:tabs>
        <w:spacing w:after="0" w:line="240" w:lineRule="auto"/>
        <w:ind w:firstLine="426"/>
        <w:jc w:val="center"/>
        <w:rPr>
          <w:rFonts w:ascii="Times New Roman" w:hAnsi="Times New Roman"/>
          <w:bCs/>
          <w:sz w:val="28"/>
        </w:rPr>
      </w:pPr>
    </w:p>
    <w:p w14:paraId="5FD5043B" w14:textId="77777777" w:rsidR="00C715E8" w:rsidRDefault="00C715E8">
      <w:pPr>
        <w:tabs>
          <w:tab w:val="left" w:pos="1496"/>
        </w:tabs>
        <w:spacing w:after="0" w:line="240" w:lineRule="auto"/>
        <w:ind w:firstLine="426"/>
        <w:jc w:val="center"/>
        <w:rPr>
          <w:rFonts w:ascii="Times New Roman" w:hAnsi="Times New Roman"/>
          <w:bCs/>
          <w:sz w:val="28"/>
        </w:rPr>
      </w:pPr>
    </w:p>
    <w:p w14:paraId="7EF6C05B" w14:textId="77777777" w:rsidR="00501654" w:rsidRDefault="00501654">
      <w:pPr>
        <w:tabs>
          <w:tab w:val="left" w:pos="1496"/>
        </w:tabs>
        <w:spacing w:after="0" w:line="240" w:lineRule="auto"/>
        <w:ind w:firstLine="426"/>
        <w:jc w:val="center"/>
        <w:rPr>
          <w:rFonts w:ascii="Times New Roman" w:hAnsi="Times New Roman"/>
          <w:bCs/>
          <w:sz w:val="28"/>
        </w:rPr>
      </w:pPr>
    </w:p>
    <w:p w14:paraId="0913CBFD" w14:textId="77777777" w:rsidR="00CE2AE0" w:rsidRDefault="00000000">
      <w:pPr>
        <w:tabs>
          <w:tab w:val="left" w:pos="1496"/>
        </w:tabs>
        <w:spacing w:after="0" w:line="240" w:lineRule="auto"/>
        <w:ind w:firstLine="426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Возраст обучающихся: </w:t>
      </w:r>
      <w:r w:rsidRPr="002504F1">
        <w:rPr>
          <w:rFonts w:ascii="Times New Roman" w:hAnsi="Times New Roman"/>
          <w:bCs/>
          <w:sz w:val="28"/>
        </w:rPr>
        <w:t xml:space="preserve">7-10 </w:t>
      </w:r>
      <w:r>
        <w:rPr>
          <w:rFonts w:ascii="Times New Roman" w:hAnsi="Times New Roman"/>
          <w:bCs/>
          <w:sz w:val="28"/>
        </w:rPr>
        <w:t>лет</w:t>
      </w:r>
    </w:p>
    <w:p w14:paraId="57855A96" w14:textId="77777777" w:rsidR="00CE2AE0" w:rsidRDefault="00CE2AE0">
      <w:pPr>
        <w:tabs>
          <w:tab w:val="left" w:pos="1496"/>
        </w:tabs>
        <w:spacing w:after="0" w:line="240" w:lineRule="auto"/>
        <w:ind w:left="1416"/>
        <w:rPr>
          <w:rFonts w:ascii="Times New Roman" w:hAnsi="Times New Roman"/>
          <w:sz w:val="28"/>
        </w:rPr>
      </w:pPr>
    </w:p>
    <w:p w14:paraId="31F116BE" w14:textId="77777777" w:rsidR="00CE2AE0" w:rsidRDefault="00CE2AE0">
      <w:pPr>
        <w:tabs>
          <w:tab w:val="left" w:pos="1496"/>
        </w:tabs>
        <w:spacing w:after="0" w:line="240" w:lineRule="auto"/>
        <w:rPr>
          <w:rFonts w:ascii="Times New Roman" w:hAnsi="Times New Roman"/>
          <w:sz w:val="28"/>
        </w:rPr>
      </w:pPr>
    </w:p>
    <w:p w14:paraId="0902403B" w14:textId="77777777" w:rsidR="00CE2AE0" w:rsidRDefault="00CE2AE0">
      <w:pPr>
        <w:tabs>
          <w:tab w:val="left" w:pos="1496"/>
        </w:tabs>
        <w:spacing w:after="0" w:line="240" w:lineRule="auto"/>
        <w:ind w:left="1416"/>
        <w:rPr>
          <w:rFonts w:ascii="Times New Roman" w:hAnsi="Times New Roman"/>
          <w:sz w:val="28"/>
        </w:rPr>
      </w:pPr>
    </w:p>
    <w:p w14:paraId="3666DCAB" w14:textId="77777777" w:rsidR="00CE2AE0" w:rsidRDefault="00CE2AE0">
      <w:pPr>
        <w:tabs>
          <w:tab w:val="left" w:pos="1496"/>
        </w:tabs>
        <w:spacing w:after="0" w:line="240" w:lineRule="auto"/>
        <w:ind w:left="1416"/>
        <w:rPr>
          <w:rFonts w:ascii="Times New Roman" w:hAnsi="Times New Roman"/>
          <w:sz w:val="28"/>
        </w:rPr>
      </w:pPr>
    </w:p>
    <w:p w14:paraId="232C5FAB" w14:textId="77777777" w:rsidR="00CE2AE0" w:rsidRDefault="00000000">
      <w:pPr>
        <w:tabs>
          <w:tab w:val="left" w:pos="1496"/>
        </w:tabs>
        <w:spacing w:after="0" w:line="240" w:lineRule="auto"/>
        <w:ind w:left="14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Программу разработал:</w:t>
      </w:r>
    </w:p>
    <w:p w14:paraId="785EEAE6" w14:textId="77777777" w:rsidR="00CE2AE0" w:rsidRDefault="00000000">
      <w:pPr>
        <w:tabs>
          <w:tab w:val="left" w:pos="1496"/>
        </w:tabs>
        <w:spacing w:after="0" w:line="240" w:lineRule="auto"/>
        <w:ind w:left="283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Тренер- преподаватель</w:t>
      </w:r>
    </w:p>
    <w:p w14:paraId="6C667A34" w14:textId="77777777" w:rsidR="00CE2AE0" w:rsidRDefault="00000000">
      <w:pPr>
        <w:tabs>
          <w:tab w:val="left" w:pos="1496"/>
        </w:tabs>
        <w:spacing w:after="0" w:line="240" w:lineRule="auto"/>
        <w:ind w:left="283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Сафронов Сергей Дмитриевич.</w:t>
      </w:r>
    </w:p>
    <w:p w14:paraId="326B1873" w14:textId="77777777" w:rsidR="00CE2AE0" w:rsidRDefault="00CE2AE0">
      <w:pPr>
        <w:tabs>
          <w:tab w:val="left" w:pos="1496"/>
        </w:tabs>
        <w:spacing w:after="0" w:line="240" w:lineRule="auto"/>
        <w:ind w:left="1416"/>
        <w:rPr>
          <w:rFonts w:ascii="Times New Roman" w:hAnsi="Times New Roman"/>
          <w:sz w:val="28"/>
        </w:rPr>
      </w:pPr>
    </w:p>
    <w:p w14:paraId="5195BB7C" w14:textId="77777777" w:rsidR="00CE2AE0" w:rsidRDefault="00CE2AE0">
      <w:pPr>
        <w:tabs>
          <w:tab w:val="left" w:pos="1496"/>
        </w:tabs>
        <w:rPr>
          <w:rFonts w:ascii="Times New Roman" w:hAnsi="Times New Roman"/>
          <w:sz w:val="28"/>
        </w:rPr>
      </w:pPr>
    </w:p>
    <w:p w14:paraId="7846575D" w14:textId="77777777" w:rsidR="00CE2AE0" w:rsidRDefault="00CE2AE0">
      <w:pPr>
        <w:tabs>
          <w:tab w:val="left" w:pos="1496"/>
        </w:tabs>
        <w:rPr>
          <w:rFonts w:ascii="Times New Roman" w:hAnsi="Times New Roman"/>
          <w:sz w:val="28"/>
        </w:rPr>
      </w:pPr>
    </w:p>
    <w:p w14:paraId="3D928A63" w14:textId="77777777" w:rsidR="00CE2AE0" w:rsidRDefault="00CE2AE0">
      <w:pPr>
        <w:tabs>
          <w:tab w:val="left" w:pos="1496"/>
        </w:tabs>
        <w:rPr>
          <w:rFonts w:ascii="Times New Roman" w:hAnsi="Times New Roman"/>
          <w:sz w:val="28"/>
        </w:rPr>
      </w:pPr>
    </w:p>
    <w:p w14:paraId="10130744" w14:textId="77777777" w:rsidR="00CE2AE0" w:rsidRDefault="00000000">
      <w:pPr>
        <w:tabs>
          <w:tab w:val="left" w:pos="1496"/>
        </w:tabs>
        <w:spacing w:after="0" w:line="240" w:lineRule="auto"/>
        <w:jc w:val="center"/>
      </w:pPr>
      <w:r>
        <w:rPr>
          <w:rFonts w:ascii="Times New Roman" w:hAnsi="Times New Roman"/>
          <w:sz w:val="28"/>
        </w:rPr>
        <w:t>г. Зеленоградск, 202</w:t>
      </w:r>
      <w:r w:rsidRPr="002504F1">
        <w:rPr>
          <w:rFonts w:ascii="Times New Roman" w:hAnsi="Times New Roman"/>
          <w:sz w:val="28"/>
        </w:rPr>
        <w:t xml:space="preserve">5 </w:t>
      </w:r>
      <w:r>
        <w:rPr>
          <w:rFonts w:ascii="Times New Roman" w:hAnsi="Times New Roman"/>
          <w:sz w:val="28"/>
        </w:rPr>
        <w:t>г.</w:t>
      </w:r>
    </w:p>
    <w:p w14:paraId="3F492780" w14:textId="77777777" w:rsidR="00CE2AE0" w:rsidRDefault="00000000">
      <w:pPr>
        <w:spacing w:after="0" w:line="360" w:lineRule="auto"/>
        <w:ind w:hanging="142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lastRenderedPageBreak/>
        <w:t>ПОЯСНИТЕЛЬНАЯ ЗАПИСКА</w:t>
      </w:r>
    </w:p>
    <w:p w14:paraId="747D2D58" w14:textId="77777777" w:rsidR="00CE2AE0" w:rsidRDefault="00000000" w:rsidP="002504F1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Направленность (профиль программы) - </w:t>
      </w:r>
      <w:r>
        <w:rPr>
          <w:rFonts w:ascii="Times New Roman" w:hAnsi="Times New Roman"/>
          <w:sz w:val="28"/>
          <w:szCs w:val="28"/>
        </w:rPr>
        <w:t>Дополнительная общеобразовательная общеразвивающая программа «Футбол» (базовый уровень) имеет физкультурно- спортивную направленность.</w:t>
      </w:r>
    </w:p>
    <w:p w14:paraId="01416CA1" w14:textId="77777777" w:rsidR="00CE2AE0" w:rsidRDefault="00000000" w:rsidP="002504F1">
      <w:pPr>
        <w:spacing w:after="0" w:line="240" w:lineRule="auto"/>
        <w:ind w:left="-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Актуальность, новизна программы</w:t>
      </w:r>
    </w:p>
    <w:p w14:paraId="45F10014" w14:textId="77777777" w:rsidR="00CE2AE0" w:rsidRDefault="00000000" w:rsidP="002504F1">
      <w:pPr>
        <w:spacing w:after="0" w:line="240" w:lineRule="auto"/>
        <w:ind w:left="-284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color w:val="000000"/>
          <w:sz w:val="28"/>
          <w:shd w:val="clear" w:color="auto" w:fill="FFFFFF"/>
        </w:rPr>
        <w:t>Футбол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 -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особая спортивная игра. Во–первых, это прекрасное зрелище. Во-вторых, футбол дарит нам радость движения, общение с друзьями, острое соперничество. И не только в этом заключается прелесть этого вида спорта. Футбол способствует развитию молодых людей, совершенствованию физических качеств, воспитанию таких важных черт характера, как творческая активность, ответственность за порученное дело, целеустремленность. А это, безусловно, очень важно. Человек, обладающий такими качествами, способен принести большую пользу обществу.</w:t>
      </w:r>
    </w:p>
    <w:p w14:paraId="499CE3D2" w14:textId="77777777" w:rsidR="00CE2AE0" w:rsidRDefault="00000000" w:rsidP="002504F1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Футбол – игра многогранная. Наблюдая за действиями футболистов с трибун стадионов, мы восхищаемся красотой и размахом этой игры. Участвуя в футбольном матче, мы получаем удовольствие от напряженной борьбы с соперниками, от умения укрощать строптивый круглый мяч, от удачного взаимодействия с партнерами.</w:t>
      </w:r>
    </w:p>
    <w:p w14:paraId="22DCCB74" w14:textId="77777777" w:rsidR="00CE2AE0" w:rsidRDefault="00000000" w:rsidP="002504F1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 современного футбола немало игр-предшественниц. И все же историки и журналисты утверждают, что свои самые первые шаги та игра, которая спустя столетия и стала собственно футболом, сделала не в Европе и не в Азии, а на мексиканской земле за 1300 лет до н.э. Здесь она зародилась под названием «пок-та-пок» задолго до возникновения государства ацтеков.</w:t>
      </w:r>
    </w:p>
    <w:p w14:paraId="0B75E4A8" w14:textId="77777777" w:rsidR="00CE2AE0" w:rsidRDefault="00000000" w:rsidP="002504F1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Распространяясь по странам Европы, футбол, естественно, не мог обойти такую великую державу, как Россия. Сюда он пришел в 70-х гг. прошлого века. Организаторами первых футбольных встреч в России стали английские рабочие концессионных предприятий. Они создали в столице России – Петербурге – первые футбольные клубы. Назывались они так: «Невка», «Нева», «Невский», «Виктория». Затем стали организовываться футбольные клубы в Харькове, Одессе и других городах страны.</w:t>
      </w:r>
    </w:p>
    <w:p w14:paraId="44D1A765" w14:textId="77777777" w:rsidR="00CE2AE0" w:rsidRDefault="00000000" w:rsidP="002504F1">
      <w:pPr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Актуальность</w:t>
      </w:r>
    </w:p>
    <w:p w14:paraId="3A0FA788" w14:textId="77777777" w:rsidR="00CE2AE0" w:rsidRDefault="00000000" w:rsidP="002504F1">
      <w:pPr>
        <w:spacing w:after="0" w:line="240" w:lineRule="auto"/>
        <w:ind w:left="-284"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Cs/>
          <w:color w:val="000000"/>
          <w:sz w:val="28"/>
        </w:rPr>
        <w:t>Актуальность данной программы является, что</w:t>
      </w:r>
      <w:r>
        <w:rPr>
          <w:rFonts w:ascii="Times New Roman" w:hAnsi="Times New Roman"/>
          <w:color w:val="000000"/>
          <w:sz w:val="28"/>
        </w:rPr>
        <w:t xml:space="preserve"> занятия футболом со школьниками обусловлена общественной потребностью развития здорового поколения. Ухудшение здоровья подрастающего поколения достигло масштабов национальной проблемы. Характерной особенностью является рост числа социально обусловленных заболеваний, связанных с малоподвижным образом жизни детей и подростков.</w:t>
      </w:r>
    </w:p>
    <w:p w14:paraId="059ADE15" w14:textId="77777777" w:rsidR="00CE2AE0" w:rsidRDefault="00000000" w:rsidP="002504F1">
      <w:pPr>
        <w:pStyle w:val="af0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Занятия футболом  позволяет развивать  не только физические качества занимающегося, но и интеллектуальные, нравственные  качества.</w:t>
      </w:r>
    </w:p>
    <w:p w14:paraId="21467EA8" w14:textId="77777777" w:rsidR="00CE2AE0" w:rsidRDefault="00000000" w:rsidP="002504F1">
      <w:pPr>
        <w:pStyle w:val="af0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Новизна</w:t>
      </w:r>
      <w:r>
        <w:rPr>
          <w:rFonts w:ascii="Times New Roman" w:hAnsi="Times New Roman"/>
          <w:color w:val="000000"/>
          <w:sz w:val="28"/>
        </w:rPr>
        <w:t xml:space="preserve"> данной общеобразовательной программы опирается на понимание приоритетности воспитательной работы, направленной на развитие интеллекта, морально - волевых и нравственных качеств, коллективных действий. Развитие творческих и коммуникативных способностей обучающихся на основе их </w:t>
      </w:r>
      <w:r>
        <w:rPr>
          <w:rFonts w:ascii="Times New Roman" w:hAnsi="Times New Roman"/>
          <w:color w:val="000000"/>
          <w:sz w:val="28"/>
        </w:rPr>
        <w:lastRenderedPageBreak/>
        <w:t>собственной предметной деятельности также является отличительной чертой данной программы. Такой подход, направленный на социализацию и активизацию собственных знаний и умений, актуален в условиях необходимости осознания себя в качестве личности, способной к самореализации именно в младшем школьном возрасте, что повышает самооценку ребёнка, и его оценку в глазах окружающих. Программа предусматривает постепенное развитие физических качеств с учетом сенситивных периодов развития детей и индивидуализации педагогического процесса</w:t>
      </w:r>
    </w:p>
    <w:p w14:paraId="2875C142" w14:textId="77777777" w:rsidR="00CE2AE0" w:rsidRDefault="00000000" w:rsidP="002504F1">
      <w:pPr>
        <w:spacing w:after="0" w:line="240" w:lineRule="auto"/>
        <w:ind w:left="-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Отличительные особенности программы</w:t>
      </w:r>
    </w:p>
    <w:p w14:paraId="4883CCBB" w14:textId="77777777" w:rsidR="00CE2AE0" w:rsidRDefault="00000000" w:rsidP="002504F1">
      <w:pPr>
        <w:spacing w:after="0" w:line="240" w:lineRule="auto"/>
        <w:ind w:left="-284" w:firstLine="708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Отличительной особенностью программы является не предметное изучение программы (освоение основных разделов программы), а личностный результат.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Важна, прежде всего личность самого ребенка и происходящие с ней в процессе обучения изменения, а не сумма знаний, полученная на занятиях. Важен индивидуальный подход к занимающемуся для выявления у него особенностей и дальнейшего их развития.</w:t>
      </w:r>
    </w:p>
    <w:p w14:paraId="0351EDEA" w14:textId="77777777" w:rsidR="00CE2AE0" w:rsidRDefault="00000000" w:rsidP="002504F1">
      <w:pPr>
        <w:pStyle w:val="af0"/>
        <w:ind w:left="-284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Адресат программы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являются юноши от </w:t>
      </w:r>
      <w:r w:rsidRPr="002504F1">
        <w:rPr>
          <w:rFonts w:ascii="Times New Roman" w:hAnsi="Times New Roman"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до 1</w:t>
      </w:r>
      <w:r w:rsidRPr="002504F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лет, годные по состоянию здоровья к занятиям футболом. Прием на обучение по программе футбол проводится на основании разрешения врача-педиатра (терапевта) (предоставление справки).</w:t>
      </w:r>
    </w:p>
    <w:p w14:paraId="7920E486" w14:textId="2164DF49" w:rsidR="00CE2AE0" w:rsidRDefault="00000000" w:rsidP="002504F1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Объем программы  </w:t>
      </w:r>
      <w:r w:rsidR="002504F1">
        <w:rPr>
          <w:rFonts w:ascii="Times New Roman" w:hAnsi="Times New Roman"/>
          <w:b/>
          <w:color w:val="000000"/>
          <w:sz w:val="28"/>
        </w:rPr>
        <w:t xml:space="preserve">- </w:t>
      </w:r>
      <w:r w:rsidRPr="002504F1">
        <w:rPr>
          <w:rFonts w:ascii="Times New Roman" w:hAnsi="Times New Roman"/>
          <w:b/>
          <w:color w:val="000000"/>
          <w:sz w:val="28"/>
        </w:rPr>
        <w:t xml:space="preserve">248 </w:t>
      </w:r>
      <w:r>
        <w:rPr>
          <w:rFonts w:ascii="Times New Roman" w:hAnsi="Times New Roman"/>
          <w:bCs/>
          <w:color w:val="000000"/>
          <w:sz w:val="28"/>
        </w:rPr>
        <w:t>часов</w:t>
      </w:r>
    </w:p>
    <w:p w14:paraId="7DEBE390" w14:textId="77777777" w:rsidR="00CE2AE0" w:rsidRDefault="00000000" w:rsidP="002504F1">
      <w:pPr>
        <w:tabs>
          <w:tab w:val="left" w:pos="1134"/>
        </w:tabs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bookmarkStart w:id="0" w:name="_Hlk43210137"/>
      <w:r>
        <w:rPr>
          <w:rFonts w:ascii="Times New Roman" w:hAnsi="Times New Roman"/>
          <w:b/>
          <w:color w:val="000000"/>
          <w:sz w:val="28"/>
        </w:rPr>
        <w:t>Срок освоение программы</w:t>
      </w:r>
      <w:r>
        <w:rPr>
          <w:rFonts w:ascii="Times New Roman" w:hAnsi="Times New Roman"/>
          <w:color w:val="000000"/>
          <w:sz w:val="28"/>
        </w:rPr>
        <w:t>- начало учебного года с 01 сентября по 31 августа.</w:t>
      </w:r>
    </w:p>
    <w:p w14:paraId="5D85F808" w14:textId="7DC82CD2" w:rsidR="00CE2AE0" w:rsidRDefault="00000000" w:rsidP="002504F1">
      <w:pPr>
        <w:tabs>
          <w:tab w:val="left" w:pos="1134"/>
        </w:tabs>
        <w:spacing w:after="0" w:line="240" w:lineRule="auto"/>
        <w:ind w:left="-28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Каникулярное время- </w:t>
      </w:r>
      <w:r w:rsidRPr="002504F1">
        <w:rPr>
          <w:rFonts w:ascii="Times New Roman" w:hAnsi="Times New Roman"/>
          <w:color w:val="000000"/>
          <w:sz w:val="28"/>
          <w:szCs w:val="28"/>
        </w:rPr>
        <w:t>2</w:t>
      </w:r>
      <w:r w:rsidR="002504F1">
        <w:rPr>
          <w:rFonts w:ascii="Times New Roman" w:hAnsi="Times New Roman"/>
          <w:color w:val="000000"/>
          <w:sz w:val="28"/>
          <w:szCs w:val="28"/>
        </w:rPr>
        <w:t>7</w:t>
      </w:r>
      <w:r w:rsidRPr="002504F1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10-0</w:t>
      </w:r>
      <w:r w:rsidRPr="002504F1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.11.2</w:t>
      </w:r>
      <w:r w:rsidRPr="002504F1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г.,</w:t>
      </w:r>
      <w:r w:rsidRPr="002504F1">
        <w:rPr>
          <w:rFonts w:ascii="Times New Roman" w:hAnsi="Times New Roman"/>
          <w:color w:val="000000"/>
          <w:sz w:val="28"/>
          <w:szCs w:val="28"/>
        </w:rPr>
        <w:t>29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2504F1">
        <w:rPr>
          <w:rFonts w:ascii="Times New Roman" w:hAnsi="Times New Roman"/>
          <w:color w:val="000000"/>
          <w:sz w:val="28"/>
          <w:szCs w:val="28"/>
        </w:rPr>
        <w:t>12.</w:t>
      </w:r>
      <w:r>
        <w:rPr>
          <w:rFonts w:ascii="Times New Roman" w:hAnsi="Times New Roman"/>
          <w:color w:val="000000"/>
          <w:sz w:val="28"/>
          <w:szCs w:val="28"/>
        </w:rPr>
        <w:t>25</w:t>
      </w:r>
      <w:r w:rsidRPr="002504F1">
        <w:rPr>
          <w:rFonts w:ascii="Times New Roman" w:hAnsi="Times New Roman"/>
          <w:color w:val="000000"/>
          <w:sz w:val="28"/>
          <w:szCs w:val="28"/>
        </w:rPr>
        <w:t>г.-22.02.26</w:t>
      </w:r>
      <w:r>
        <w:rPr>
          <w:rFonts w:ascii="Times New Roman" w:hAnsi="Times New Roman"/>
          <w:color w:val="000000"/>
          <w:sz w:val="28"/>
          <w:szCs w:val="28"/>
        </w:rPr>
        <w:t>г., 0</w:t>
      </w:r>
      <w:r w:rsidRPr="002504F1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.08.-</w:t>
      </w:r>
      <w:r w:rsidRPr="002504F1">
        <w:rPr>
          <w:rFonts w:ascii="Times New Roman" w:hAnsi="Times New Roman"/>
          <w:color w:val="000000"/>
          <w:sz w:val="28"/>
          <w:szCs w:val="28"/>
        </w:rPr>
        <w:t>09</w:t>
      </w:r>
      <w:r>
        <w:rPr>
          <w:rFonts w:ascii="Times New Roman" w:hAnsi="Times New Roman"/>
          <w:color w:val="000000"/>
          <w:sz w:val="28"/>
          <w:szCs w:val="28"/>
        </w:rPr>
        <w:t>.08.2</w:t>
      </w:r>
      <w:r w:rsidRPr="002504F1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г.   </w:t>
      </w:r>
    </w:p>
    <w:bookmarkEnd w:id="0"/>
    <w:p w14:paraId="77893A52" w14:textId="77777777" w:rsidR="00CE2AE0" w:rsidRDefault="00000000" w:rsidP="002504F1">
      <w:pPr>
        <w:tabs>
          <w:tab w:val="left" w:pos="1134"/>
        </w:tabs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Форма обучения </w:t>
      </w:r>
      <w:r>
        <w:rPr>
          <w:rFonts w:ascii="Times New Roman" w:hAnsi="Times New Roman"/>
          <w:color w:val="000000"/>
          <w:sz w:val="28"/>
        </w:rPr>
        <w:t>- очная</w:t>
      </w:r>
    </w:p>
    <w:p w14:paraId="668F5FD0" w14:textId="77777777" w:rsidR="00CE2AE0" w:rsidRDefault="00000000" w:rsidP="002504F1">
      <w:pPr>
        <w:spacing w:after="0" w:line="240" w:lineRule="auto"/>
        <w:ind w:left="-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Режим занятий </w:t>
      </w:r>
      <w:r>
        <w:rPr>
          <w:rFonts w:ascii="Times New Roman" w:hAnsi="Times New Roman"/>
          <w:color w:val="000000"/>
          <w:sz w:val="28"/>
        </w:rPr>
        <w:t>- 3 раза в неделю по 2 академических  часа</w:t>
      </w:r>
    </w:p>
    <w:p w14:paraId="255B8A80" w14:textId="77777777" w:rsidR="00CE2AE0" w:rsidRDefault="00CE2AE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3DD2578" w14:textId="77777777" w:rsidR="00CE2AE0" w:rsidRDefault="0000000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Планируемые результаты</w:t>
      </w:r>
    </w:p>
    <w:p w14:paraId="15F345B0" w14:textId="77777777" w:rsidR="00CE2AE0" w:rsidRDefault="00000000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Занятия расширяют диапазон двигательных способностей детей за счет многообразия средств, методов, форм обучения.</w:t>
      </w:r>
    </w:p>
    <w:p w14:paraId="30C5234A" w14:textId="77777777" w:rsidR="00CE2AE0" w:rsidRDefault="00000000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Включение в работу большого количества мышц при выполнении движений предъявляет высокие требования к основным функциональным системам организма и в то же время оказывает на них тренирующее влияние.  Под воздействием движений улучшается функция сердечно-сосудистой и дыхательной систем, укрепляется опорно-двигательный аппарат, регулируется деятельность нервной системы и ряда других физиологических процессов.</w:t>
      </w:r>
    </w:p>
    <w:p w14:paraId="15E7AA1F" w14:textId="77777777" w:rsidR="00CE2AE0" w:rsidRDefault="00000000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>Разнообразие форм занятий дает возможность развивать и совершенствовать быстроту, ловкость, силу, выносливость, гибкость. Наряду с физическим развитием детей успешно решаются задачи нравственного, умственного и эстетического воспитания. В период обучения в оздоровительных группах у детей активно формируются нравственно волевые качества: целеустремленность, настойчивость, выдержка, смелость и др.</w:t>
      </w:r>
    </w:p>
    <w:p w14:paraId="737631BD" w14:textId="77777777" w:rsidR="00CE2AE0" w:rsidRDefault="00000000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обучения по дополнительной общеобразовательной общеразвивающей программе «Футбол» (базовый уровень) обучающиеся:</w:t>
      </w:r>
    </w:p>
    <w:p w14:paraId="185F0EA2" w14:textId="77777777" w:rsidR="00CE2AE0" w:rsidRDefault="00000000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знают: </w:t>
      </w:r>
    </w:p>
    <w:p w14:paraId="11C110C8" w14:textId="77777777" w:rsidR="00CE2AE0" w:rsidRDefault="00000000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•Режим дня спортсмена, основы правильного питания.</w:t>
      </w:r>
    </w:p>
    <w:p w14:paraId="36AD776A" w14:textId="77777777" w:rsidR="00CE2AE0" w:rsidRDefault="00000000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•Естественные основы по защите организма и профилактике заболеваний.</w:t>
      </w:r>
    </w:p>
    <w:p w14:paraId="37CADE2C" w14:textId="77777777" w:rsidR="00CE2AE0" w:rsidRDefault="00000000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•Историю развития футбола.</w:t>
      </w:r>
    </w:p>
    <w:p w14:paraId="7CBA0E74" w14:textId="77777777" w:rsidR="00CE2AE0" w:rsidRDefault="00000000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•Необходимые сведения о строении и функциях организма </w:t>
      </w:r>
    </w:p>
    <w:p w14:paraId="08C97B7E" w14:textId="77777777" w:rsidR="00CE2AE0" w:rsidRDefault="00000000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•Технику безопасности при выполнении упражнений.</w:t>
      </w:r>
    </w:p>
    <w:p w14:paraId="34935449" w14:textId="77777777" w:rsidR="00CE2AE0" w:rsidRDefault="00000000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•Правила культурного поведения (в повседневной жизни и в спортивном зале).</w:t>
      </w:r>
    </w:p>
    <w:p w14:paraId="13154140" w14:textId="77777777" w:rsidR="00CE2AE0" w:rsidRDefault="00000000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•Правила общения с тренером и сверстниками.</w:t>
      </w:r>
    </w:p>
    <w:p w14:paraId="3174E7BA" w14:textId="77777777" w:rsidR="00CE2AE0" w:rsidRDefault="00CE2AE0">
      <w:pPr>
        <w:pStyle w:val="ab"/>
        <w:numPr>
          <w:ilvl w:val="0"/>
          <w:numId w:val="2"/>
        </w:numPr>
        <w:tabs>
          <w:tab w:val="left" w:pos="-851"/>
        </w:tabs>
        <w:spacing w:after="0" w:line="240" w:lineRule="auto"/>
        <w:ind w:hanging="720"/>
        <w:jc w:val="both"/>
        <w:rPr>
          <w:rFonts w:ascii="Times New Roman" w:hAnsi="Times New Roman"/>
          <w:sz w:val="28"/>
        </w:rPr>
      </w:pPr>
    </w:p>
    <w:p w14:paraId="6CEA9C3D" w14:textId="77777777" w:rsidR="00CE2AE0" w:rsidRDefault="00000000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умеют:</w:t>
      </w:r>
    </w:p>
    <w:p w14:paraId="7F78CFE9" w14:textId="77777777" w:rsidR="00CE2AE0" w:rsidRDefault="00000000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•Составлять режим дня и руководствоваться им. Закалять свой организм.</w:t>
      </w:r>
    </w:p>
    <w:p w14:paraId="58CD124F" w14:textId="77777777" w:rsidR="00CE2AE0" w:rsidRDefault="00000000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•Соблюдать технику безопасности на занятиях.</w:t>
      </w:r>
    </w:p>
    <w:p w14:paraId="4E44337F" w14:textId="77777777" w:rsidR="00CE2AE0" w:rsidRDefault="00000000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•Выполнять основные технические приёмы.</w:t>
      </w:r>
    </w:p>
    <w:p w14:paraId="29785DF7" w14:textId="77777777" w:rsidR="00CE2AE0" w:rsidRDefault="00000000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•Подготовить место для занятий.</w:t>
      </w:r>
    </w:p>
    <w:p w14:paraId="09B98382" w14:textId="77777777" w:rsidR="00CE2AE0" w:rsidRDefault="00000000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•Бережно относиться к оборудованию и инвентарю, как подобрать инвентарь для занятий</w:t>
      </w:r>
    </w:p>
    <w:p w14:paraId="2CF6BD3D" w14:textId="77777777" w:rsidR="00CE2AE0" w:rsidRDefault="00000000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•Преодолевать трудности, проявляя силу воли, настойчивость, целеустремленность в достижении положительного результата.</w:t>
      </w:r>
    </w:p>
    <w:p w14:paraId="10C68AAE" w14:textId="77777777" w:rsidR="00CE2AE0" w:rsidRDefault="00CE2AE0">
      <w:pPr>
        <w:spacing w:after="0" w:line="360" w:lineRule="auto"/>
        <w:ind w:hanging="142"/>
        <w:jc w:val="both"/>
        <w:rPr>
          <w:rFonts w:ascii="Times New Roman" w:hAnsi="Times New Roman"/>
          <w:b/>
          <w:color w:val="000000"/>
          <w:sz w:val="28"/>
        </w:rPr>
      </w:pPr>
    </w:p>
    <w:p w14:paraId="2BC2ED8F" w14:textId="77777777" w:rsidR="00CE2AE0" w:rsidRDefault="00CE2AE0">
      <w:pPr>
        <w:spacing w:after="0" w:line="360" w:lineRule="auto"/>
        <w:ind w:hanging="142"/>
        <w:jc w:val="both"/>
        <w:rPr>
          <w:rFonts w:ascii="Times New Roman" w:hAnsi="Times New Roman"/>
          <w:b/>
          <w:color w:val="000000"/>
          <w:sz w:val="28"/>
        </w:rPr>
      </w:pPr>
    </w:p>
    <w:p w14:paraId="70205133" w14:textId="77777777" w:rsidR="00CE2AE0" w:rsidRDefault="00CE2AE0">
      <w:pPr>
        <w:spacing w:after="0" w:line="360" w:lineRule="auto"/>
        <w:ind w:hanging="142"/>
        <w:jc w:val="both"/>
        <w:rPr>
          <w:rFonts w:ascii="Times New Roman" w:hAnsi="Times New Roman"/>
          <w:b/>
          <w:color w:val="000000"/>
          <w:sz w:val="28"/>
        </w:rPr>
      </w:pPr>
    </w:p>
    <w:p w14:paraId="22D811F5" w14:textId="77777777" w:rsidR="00CE2AE0" w:rsidRDefault="00CE2AE0">
      <w:pPr>
        <w:spacing w:after="0" w:line="360" w:lineRule="auto"/>
        <w:ind w:hanging="142"/>
        <w:jc w:val="both"/>
        <w:rPr>
          <w:rFonts w:ascii="Times New Roman" w:hAnsi="Times New Roman"/>
          <w:b/>
          <w:color w:val="000000"/>
          <w:sz w:val="28"/>
        </w:rPr>
      </w:pPr>
    </w:p>
    <w:p w14:paraId="5635A45E" w14:textId="77777777" w:rsidR="00CE2AE0" w:rsidRDefault="00CE2AE0">
      <w:pPr>
        <w:spacing w:after="0" w:line="360" w:lineRule="auto"/>
        <w:ind w:hanging="142"/>
        <w:jc w:val="both"/>
        <w:rPr>
          <w:rFonts w:ascii="Times New Roman" w:hAnsi="Times New Roman"/>
          <w:b/>
          <w:color w:val="000000"/>
          <w:sz w:val="28"/>
        </w:rPr>
      </w:pPr>
    </w:p>
    <w:p w14:paraId="62EF851C" w14:textId="77777777" w:rsidR="00CE2AE0" w:rsidRDefault="00CE2AE0">
      <w:pPr>
        <w:tabs>
          <w:tab w:val="left" w:pos="1134"/>
        </w:tabs>
        <w:spacing w:after="0" w:line="360" w:lineRule="auto"/>
        <w:ind w:hanging="567"/>
        <w:jc w:val="center"/>
        <w:rPr>
          <w:rFonts w:ascii="Times New Roman" w:hAnsi="Times New Roman"/>
          <w:b/>
          <w:color w:val="000000"/>
          <w:sz w:val="28"/>
        </w:rPr>
      </w:pPr>
    </w:p>
    <w:p w14:paraId="19D270A5" w14:textId="77777777" w:rsidR="00CE2AE0" w:rsidRDefault="00CE2AE0">
      <w:pPr>
        <w:tabs>
          <w:tab w:val="left" w:pos="-567"/>
        </w:tabs>
        <w:spacing w:after="0" w:line="360" w:lineRule="auto"/>
        <w:rPr>
          <w:rFonts w:ascii="Times New Roman" w:hAnsi="Times New Roman"/>
          <w:b/>
          <w:color w:val="000000"/>
          <w:sz w:val="28"/>
        </w:rPr>
        <w:sectPr w:rsidR="00CE2AE0">
          <w:footerReference w:type="default" r:id="rId8"/>
          <w:type w:val="nextColumn"/>
          <w:pgSz w:w="11906" w:h="16838" w:code="9"/>
          <w:pgMar w:top="851" w:right="567" w:bottom="851" w:left="1701" w:header="0" w:footer="709" w:gutter="0"/>
          <w:cols w:space="720"/>
        </w:sectPr>
      </w:pPr>
    </w:p>
    <w:p w14:paraId="39382BE1" w14:textId="77777777" w:rsidR="00CE2AE0" w:rsidRDefault="00CE2AE0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color w:val="000000"/>
          <w:sz w:val="28"/>
        </w:rPr>
      </w:pPr>
    </w:p>
    <w:p w14:paraId="3AF82A95" w14:textId="77777777" w:rsidR="00CE2AE0" w:rsidRDefault="00000000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                                                                                             УЧЕБНЫЙ  ПЛАН   </w:t>
      </w:r>
    </w:p>
    <w:tbl>
      <w:tblPr>
        <w:tblpPr w:leftFromText="180" w:rightFromText="180" w:vertAnchor="text" w:horzAnchor="margin" w:tblpXSpec="right" w:tblpY="240"/>
        <w:tblW w:w="14461" w:type="dxa"/>
        <w:tblLayout w:type="fixed"/>
        <w:tblLook w:val="04A0" w:firstRow="1" w:lastRow="0" w:firstColumn="1" w:lastColumn="0" w:noHBand="0" w:noVBand="1"/>
      </w:tblPr>
      <w:tblGrid>
        <w:gridCol w:w="3971"/>
        <w:gridCol w:w="709"/>
        <w:gridCol w:w="709"/>
        <w:gridCol w:w="709"/>
        <w:gridCol w:w="850"/>
        <w:gridCol w:w="709"/>
        <w:gridCol w:w="709"/>
        <w:gridCol w:w="850"/>
        <w:gridCol w:w="709"/>
        <w:gridCol w:w="850"/>
        <w:gridCol w:w="851"/>
        <w:gridCol w:w="850"/>
        <w:gridCol w:w="993"/>
        <w:gridCol w:w="992"/>
      </w:tblGrid>
      <w:tr w:rsidR="00CE2AE0" w14:paraId="7FF2B667" w14:textId="77777777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679C8" w14:textId="77777777" w:rsidR="00CE2AE0" w:rsidRDefault="00000000">
            <w:pPr>
              <w:spacing w:line="240" w:lineRule="auto"/>
              <w:ind w:firstLine="14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Разделы подготовки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ADDD4" w14:textId="77777777" w:rsidR="00CE2AE0" w:rsidRDefault="00000000">
            <w:pPr>
              <w:spacing w:line="240" w:lineRule="auto"/>
              <w:ind w:firstLine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CBE45" w14:textId="77777777" w:rsidR="00CE2AE0" w:rsidRDefault="00000000">
            <w:pPr>
              <w:spacing w:line="240" w:lineRule="auto"/>
              <w:ind w:firstLine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C3602" w14:textId="77777777" w:rsidR="00CE2AE0" w:rsidRDefault="00000000">
            <w:pPr>
              <w:spacing w:line="240" w:lineRule="auto"/>
              <w:ind w:firstLine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0B582" w14:textId="77777777" w:rsidR="00CE2AE0" w:rsidRDefault="00000000">
            <w:pPr>
              <w:spacing w:line="240" w:lineRule="auto"/>
              <w:ind w:firstLine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FFA57" w14:textId="77777777" w:rsidR="00CE2AE0" w:rsidRDefault="00000000">
            <w:pPr>
              <w:spacing w:line="240" w:lineRule="auto"/>
              <w:ind w:firstLine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3CBB3" w14:textId="77777777" w:rsidR="00CE2AE0" w:rsidRDefault="00000000">
            <w:pPr>
              <w:spacing w:line="240" w:lineRule="auto"/>
              <w:ind w:firstLine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A61AE" w14:textId="77777777" w:rsidR="00CE2AE0" w:rsidRDefault="00000000">
            <w:pPr>
              <w:spacing w:line="240" w:lineRule="auto"/>
              <w:ind w:firstLine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206E9" w14:textId="77777777" w:rsidR="00CE2AE0" w:rsidRDefault="00000000">
            <w:pPr>
              <w:spacing w:line="240" w:lineRule="auto"/>
              <w:ind w:firstLine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FE30D" w14:textId="77777777" w:rsidR="00CE2AE0" w:rsidRDefault="00000000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62B5D" w14:textId="77777777" w:rsidR="00CE2AE0" w:rsidRDefault="00000000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A46C2" w14:textId="77777777" w:rsidR="00CE2AE0" w:rsidRDefault="00000000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94E40" w14:textId="77777777" w:rsidR="00CE2AE0" w:rsidRDefault="00000000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DBEB" w14:textId="77777777" w:rsidR="00CE2AE0" w:rsidRDefault="00000000" w:rsidP="002504F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</w:t>
            </w:r>
          </w:p>
          <w:p w14:paraId="4440AB26" w14:textId="77777777" w:rsidR="00CE2AE0" w:rsidRDefault="00000000" w:rsidP="002504F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часов</w:t>
            </w:r>
          </w:p>
        </w:tc>
      </w:tr>
      <w:tr w:rsidR="00CE2AE0" w14:paraId="6384E7D7" w14:textId="77777777" w:rsidTr="002504F1">
        <w:trPr>
          <w:trHeight w:val="49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C9950" w14:textId="77777777" w:rsidR="00CE2AE0" w:rsidRDefault="00000000">
            <w:pPr>
              <w:pStyle w:val="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Теоретические занятия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24A56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A8887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4813A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E7446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F71F9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467C6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DFCC1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6728D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370E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F7E4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BD92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5869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CC56" w14:textId="7D161D0E" w:rsidR="00CE2AE0" w:rsidRDefault="00000000" w:rsidP="002504F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</w:tr>
      <w:tr w:rsidR="00CE2AE0" w14:paraId="0366991C" w14:textId="77777777">
        <w:trPr>
          <w:trHeight w:val="429"/>
        </w:trPr>
        <w:tc>
          <w:tcPr>
            <w:tcW w:w="134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F12D2" w14:textId="77777777" w:rsidR="00CE2AE0" w:rsidRDefault="00000000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Практические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FBD3" w14:textId="77777777" w:rsidR="00CE2AE0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23</w:t>
            </w:r>
            <w:r>
              <w:rPr>
                <w:rFonts w:ascii="Times New Roman" w:hAnsi="Times New Roman"/>
                <w:b/>
                <w:sz w:val="28"/>
                <w:lang w:val="en-US"/>
              </w:rPr>
              <w:t>8</w:t>
            </w:r>
          </w:p>
        </w:tc>
      </w:tr>
      <w:tr w:rsidR="00CE2AE0" w14:paraId="231E99C2" w14:textId="77777777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C7747" w14:textId="77777777" w:rsidR="00CE2AE0" w:rsidRDefault="00000000">
            <w:pPr>
              <w:spacing w:after="0" w:line="240" w:lineRule="auto"/>
              <w:ind w:firstLine="3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Общая физическая подготовка (ОФП)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8A9CD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6CA22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537B9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7759E" w14:textId="77777777" w:rsidR="00CE2AE0" w:rsidRDefault="00000000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81E32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B17F1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23FBB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3D834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129E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F510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5375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97E2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6D8E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</w:t>
            </w:r>
          </w:p>
        </w:tc>
      </w:tr>
      <w:tr w:rsidR="00CE2AE0" w14:paraId="5BAB74B4" w14:textId="77777777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D71A7" w14:textId="77777777" w:rsidR="00CE2AE0" w:rsidRDefault="00000000">
            <w:pPr>
              <w:spacing w:after="0" w:line="240" w:lineRule="auto"/>
              <w:ind w:firstLine="3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Специальная физическая подготовка  (СФП)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E0D22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A6F53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D8FCF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2B036" w14:textId="77777777" w:rsidR="00CE2AE0" w:rsidRDefault="00000000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EC5B2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31718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9B23F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7F7C3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C001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C57D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0372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02FE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B2E9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</w:t>
            </w:r>
          </w:p>
        </w:tc>
      </w:tr>
      <w:tr w:rsidR="00CE2AE0" w14:paraId="288C753B" w14:textId="77777777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8F1FC" w14:textId="77777777" w:rsidR="00CE2AE0" w:rsidRDefault="00000000">
            <w:pPr>
              <w:spacing w:after="0" w:line="240" w:lineRule="auto"/>
              <w:ind w:firstLine="3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Технико- тактическая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82D28" w14:textId="77777777" w:rsidR="00CE2AE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944DB" w14:textId="77777777" w:rsidR="00CE2AE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339A2" w14:textId="77777777" w:rsidR="00CE2AE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6DEE9" w14:textId="77777777" w:rsidR="00CE2AE0" w:rsidRPr="002504F1" w:rsidRDefault="0000000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504F1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25487" w14:textId="77777777" w:rsidR="00CE2A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1AE9D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48257" w14:textId="77777777" w:rsidR="00CE2AE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9447B" w14:textId="77777777" w:rsidR="00CE2AE0" w:rsidRDefault="00000000">
            <w:pPr>
              <w:spacing w:line="240" w:lineRule="auto"/>
              <w:ind w:firstLine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50CB6" w14:textId="77777777" w:rsidR="00CE2AE0" w:rsidRDefault="00000000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5566B" w14:textId="77777777" w:rsidR="00CE2AE0" w:rsidRDefault="00000000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11878" w14:textId="77777777" w:rsidR="00CE2AE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49D04" w14:textId="77777777" w:rsidR="00CE2AE0" w:rsidRPr="002504F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04F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922C" w14:textId="77777777" w:rsidR="00CE2AE0" w:rsidRDefault="00000000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</w:t>
            </w:r>
          </w:p>
        </w:tc>
      </w:tr>
      <w:tr w:rsidR="00CE2AE0" w14:paraId="478115A9" w14:textId="77777777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A2AB5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Спортивные, подвижные  игры и другие виды спорта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52629" w14:textId="77777777" w:rsidR="00CE2AE0" w:rsidRDefault="00000000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5ECE1" w14:textId="77777777" w:rsidR="00CE2AE0" w:rsidRDefault="00000000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D427D" w14:textId="77777777" w:rsidR="00CE2AE0" w:rsidRDefault="00000000">
            <w:pPr>
              <w:jc w:val="center"/>
              <w:rPr>
                <w:rFonts w:ascii="Times New Roman" w:hAnsi="Times New Roman"/>
                <w:color w:val="000000"/>
                <w:sz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C8B93" w14:textId="77777777" w:rsidR="00CE2AE0" w:rsidRDefault="00000000">
            <w:pPr>
              <w:jc w:val="center"/>
              <w:rPr>
                <w:rFonts w:ascii="Times New Roman" w:hAnsi="Times New Roman"/>
                <w:color w:val="000000"/>
                <w:sz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38242" w14:textId="77777777" w:rsidR="00CE2AE0" w:rsidRDefault="00000000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9018E" w14:textId="77777777" w:rsidR="00CE2AE0" w:rsidRDefault="00000000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D8DDD" w14:textId="77777777" w:rsidR="00CE2AE0" w:rsidRDefault="00000000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812B4" w14:textId="77777777" w:rsidR="00CE2AE0" w:rsidRDefault="00000000">
            <w:pPr>
              <w:jc w:val="center"/>
              <w:rPr>
                <w:rFonts w:ascii="Times New Roman" w:hAnsi="Times New Roman"/>
                <w:color w:val="000000"/>
                <w:sz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5ECE" w14:textId="77777777" w:rsidR="00CE2AE0" w:rsidRDefault="00000000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CF64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FEE7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BA02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D39E" w14:textId="77777777" w:rsidR="00CE2AE0" w:rsidRDefault="00000000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32</w:t>
            </w:r>
          </w:p>
        </w:tc>
      </w:tr>
      <w:tr w:rsidR="00CE2AE0" w14:paraId="70B9C0C4" w14:textId="77777777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8D640" w14:textId="77777777" w:rsidR="00CE2AE0" w:rsidRDefault="00000000">
            <w:pPr>
              <w:spacing w:after="0" w:line="240" w:lineRule="auto"/>
              <w:ind w:firstLine="3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Соревновательная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037A2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30848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1A878" w14:textId="77777777" w:rsidR="00CE2AE0" w:rsidRDefault="00000000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8D62B" w14:textId="77777777" w:rsidR="00CE2AE0" w:rsidRDefault="00000000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CE98B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83CA2" w14:textId="77777777" w:rsidR="00CE2AE0" w:rsidRDefault="00CE2AE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AE31A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72487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1ED8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091A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12F9" w14:textId="77777777" w:rsidR="00CE2AE0" w:rsidRDefault="00000000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9CD9" w14:textId="77777777" w:rsidR="00CE2AE0" w:rsidRDefault="00000000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E1C3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 w:rsidR="00CE2AE0" w14:paraId="6C3A8B06" w14:textId="77777777">
        <w:trPr>
          <w:trHeight w:val="49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5119F" w14:textId="7F419796" w:rsidR="00CE2AE0" w:rsidRDefault="002504F1">
            <w:pPr>
              <w:spacing w:after="0" w:line="240" w:lineRule="auto"/>
              <w:ind w:firstLine="3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Итоговая аттестация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1C253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8C184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4DD36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74EFD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E08BE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229C8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99F71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69E52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B2B1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F05E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053C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CCC1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C8A0" w14:textId="77777777" w:rsidR="00CE2AE0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CE2AE0" w14:paraId="2D4CBA71" w14:textId="77777777">
        <w:trPr>
          <w:trHeight w:val="61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44A69" w14:textId="77777777" w:rsidR="00CE2AE0" w:rsidRDefault="00000000">
            <w:pPr>
              <w:spacing w:after="0" w:line="240" w:lineRule="auto"/>
              <w:ind w:firstLine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Всего за месяц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760E7" w14:textId="77777777" w:rsidR="00CE2AE0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D780C" w14:textId="77777777" w:rsidR="00CE2AE0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36769" w14:textId="77777777" w:rsidR="00CE2AE0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8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2F525" w14:textId="77777777" w:rsidR="00CE2AE0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8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369A7" w14:textId="77777777" w:rsidR="00CE2AE0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90401" w14:textId="77777777" w:rsidR="00CE2AE0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BA07B" w14:textId="77777777" w:rsidR="00CE2AE0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89449" w14:textId="77777777" w:rsidR="00CE2AE0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62E7" w14:textId="77777777" w:rsidR="00CE2AE0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8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FC1A" w14:textId="77777777" w:rsidR="00CE2AE0" w:rsidRDefault="0000000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5686" w14:textId="77777777" w:rsidR="00CE2AE0" w:rsidRDefault="00000000">
            <w:pPr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2DCC" w14:textId="77777777" w:rsidR="00CE2AE0" w:rsidRDefault="0000000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99CA" w14:textId="77777777" w:rsidR="00CE2AE0" w:rsidRDefault="0000000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lang w:val="en-US"/>
              </w:rPr>
              <w:t>8</w:t>
            </w:r>
          </w:p>
        </w:tc>
      </w:tr>
    </w:tbl>
    <w:p w14:paraId="739955A4" w14:textId="77777777" w:rsidR="00CE2AE0" w:rsidRDefault="00CE2AE0">
      <w:pPr>
        <w:pStyle w:val="af0"/>
        <w:jc w:val="center"/>
        <w:rPr>
          <w:b/>
          <w:color w:val="000000"/>
          <w:sz w:val="28"/>
        </w:rPr>
      </w:pPr>
    </w:p>
    <w:p w14:paraId="5C77778D" w14:textId="77777777" w:rsidR="00CE2AE0" w:rsidRDefault="00CE2AE0">
      <w:pPr>
        <w:pStyle w:val="af0"/>
        <w:jc w:val="center"/>
        <w:rPr>
          <w:b/>
          <w:color w:val="000000"/>
          <w:sz w:val="28"/>
        </w:rPr>
      </w:pPr>
    </w:p>
    <w:p w14:paraId="6E32498A" w14:textId="77777777" w:rsidR="00CE2AE0" w:rsidRDefault="00CE2AE0">
      <w:pPr>
        <w:pStyle w:val="af0"/>
        <w:jc w:val="center"/>
        <w:rPr>
          <w:b/>
          <w:color w:val="000000"/>
          <w:sz w:val="28"/>
        </w:rPr>
      </w:pPr>
    </w:p>
    <w:tbl>
      <w:tblPr>
        <w:tblStyle w:val="affb"/>
        <w:tblpPr w:leftFromText="180" w:rightFromText="180" w:vertAnchor="page" w:horzAnchor="margin" w:tblpX="1" w:tblpY="1381"/>
        <w:tblW w:w="15134" w:type="dxa"/>
        <w:tblLayout w:type="fixed"/>
        <w:tblLook w:val="04A0" w:firstRow="1" w:lastRow="0" w:firstColumn="1" w:lastColumn="0" w:noHBand="0" w:noVBand="1"/>
      </w:tblPr>
      <w:tblGrid>
        <w:gridCol w:w="4424"/>
        <w:gridCol w:w="728"/>
        <w:gridCol w:w="729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585"/>
        <w:gridCol w:w="680"/>
        <w:gridCol w:w="1418"/>
      </w:tblGrid>
      <w:tr w:rsidR="00CE2AE0" w14:paraId="1F4C26B5" w14:textId="77777777">
        <w:trPr>
          <w:trHeight w:val="128"/>
        </w:trPr>
        <w:tc>
          <w:tcPr>
            <w:tcW w:w="4424" w:type="dxa"/>
            <w:vMerge w:val="restart"/>
          </w:tcPr>
          <w:p w14:paraId="1A3C33DD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</w:t>
            </w:r>
          </w:p>
          <w:p w14:paraId="129E5B2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292" w:type="dxa"/>
            <w:gridSpan w:val="13"/>
            <w:tcBorders>
              <w:bottom w:val="single" w:sz="4" w:space="0" w:color="auto"/>
            </w:tcBorders>
          </w:tcPr>
          <w:p w14:paraId="601BFE5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проведения  занятия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CFA717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  <w:p w14:paraId="1EE055E6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часов</w:t>
            </w:r>
          </w:p>
        </w:tc>
      </w:tr>
      <w:tr w:rsidR="00CE2AE0" w14:paraId="1E964D90" w14:textId="77777777">
        <w:trPr>
          <w:trHeight w:val="138"/>
        </w:trPr>
        <w:tc>
          <w:tcPr>
            <w:tcW w:w="4424" w:type="dxa"/>
            <w:vMerge/>
          </w:tcPr>
          <w:p w14:paraId="4775B28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728" w:type="dxa"/>
          </w:tcPr>
          <w:p w14:paraId="094F283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729" w:type="dxa"/>
          </w:tcPr>
          <w:p w14:paraId="3CC73FF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730" w:type="dxa"/>
          </w:tcPr>
          <w:p w14:paraId="42ECD89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133E031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730" w:type="dxa"/>
          </w:tcPr>
          <w:p w14:paraId="4D09EC03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730" w:type="dxa"/>
          </w:tcPr>
          <w:p w14:paraId="10B01AB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730" w:type="dxa"/>
          </w:tcPr>
          <w:p w14:paraId="4EFCA57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730" w:type="dxa"/>
          </w:tcPr>
          <w:p w14:paraId="4D654DD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730" w:type="dxa"/>
          </w:tcPr>
          <w:p w14:paraId="4267984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730" w:type="dxa"/>
          </w:tcPr>
          <w:p w14:paraId="1B4ABD7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</w:tcPr>
          <w:p w14:paraId="1D52F22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</w:tcBorders>
          </w:tcPr>
          <w:p w14:paraId="12212C19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26</w:t>
            </w:r>
          </w:p>
        </w:tc>
        <w:tc>
          <w:tcPr>
            <w:tcW w:w="680" w:type="dxa"/>
          </w:tcPr>
          <w:p w14:paraId="1DA571B5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6F07F030" w14:textId="77777777" w:rsidR="00CE2AE0" w:rsidRDefault="00CE2A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0FF3B75B" w14:textId="77777777">
        <w:trPr>
          <w:trHeight w:val="138"/>
        </w:trPr>
        <w:tc>
          <w:tcPr>
            <w:tcW w:w="13716" w:type="dxa"/>
            <w:gridSpan w:val="14"/>
          </w:tcPr>
          <w:p w14:paraId="072A44FD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занятия</w:t>
            </w:r>
          </w:p>
        </w:tc>
        <w:tc>
          <w:tcPr>
            <w:tcW w:w="1418" w:type="dxa"/>
          </w:tcPr>
          <w:p w14:paraId="7BA54FC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</w:tr>
      <w:tr w:rsidR="00CE2AE0" w14:paraId="64BB7802" w14:textId="77777777">
        <w:trPr>
          <w:trHeight w:val="138"/>
        </w:trPr>
        <w:tc>
          <w:tcPr>
            <w:tcW w:w="4424" w:type="dxa"/>
          </w:tcPr>
          <w:p w14:paraId="13CDDAFA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Требования техники безопасности при  занятиях футболом</w:t>
            </w:r>
          </w:p>
        </w:tc>
        <w:tc>
          <w:tcPr>
            <w:tcW w:w="728" w:type="dxa"/>
          </w:tcPr>
          <w:p w14:paraId="5B56762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9" w:type="dxa"/>
          </w:tcPr>
          <w:p w14:paraId="1EFF54A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45FD4D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B747F0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F3A7B0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18F621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4B2C0F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8A13E4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CDE603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A1DE9B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489C9D4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</w:tcBorders>
          </w:tcPr>
          <w:p w14:paraId="3B4A675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680" w:type="dxa"/>
          </w:tcPr>
          <w:p w14:paraId="306A3C9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76A2F5C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E2AE0" w14:paraId="7252E148" w14:textId="77777777">
        <w:trPr>
          <w:trHeight w:val="138"/>
        </w:trPr>
        <w:tc>
          <w:tcPr>
            <w:tcW w:w="13716" w:type="dxa"/>
            <w:gridSpan w:val="14"/>
          </w:tcPr>
          <w:p w14:paraId="06F7BEDE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занятия</w:t>
            </w:r>
          </w:p>
        </w:tc>
        <w:tc>
          <w:tcPr>
            <w:tcW w:w="1418" w:type="dxa"/>
          </w:tcPr>
          <w:p w14:paraId="696211D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25</w:t>
            </w:r>
          </w:p>
        </w:tc>
      </w:tr>
      <w:tr w:rsidR="00CE2AE0" w14:paraId="5D7AB86C" w14:textId="77777777">
        <w:trPr>
          <w:trHeight w:val="315"/>
        </w:trPr>
        <w:tc>
          <w:tcPr>
            <w:tcW w:w="4424" w:type="dxa"/>
          </w:tcPr>
          <w:p w14:paraId="70997D3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ОФП</w:t>
            </w:r>
          </w:p>
        </w:tc>
        <w:tc>
          <w:tcPr>
            <w:tcW w:w="728" w:type="dxa"/>
          </w:tcPr>
          <w:p w14:paraId="4B66978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39D0E8F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E8554E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C16ABE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CCCDD0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A4782C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46FBE3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DE216B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58EE55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601198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033DA24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6E87E4F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680" w:type="dxa"/>
          </w:tcPr>
          <w:p w14:paraId="6E66FF9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006929F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2504F1" w14:paraId="66E35746" w14:textId="77777777">
        <w:trPr>
          <w:trHeight w:val="315"/>
        </w:trPr>
        <w:tc>
          <w:tcPr>
            <w:tcW w:w="4424" w:type="dxa"/>
          </w:tcPr>
          <w:p w14:paraId="4801F814" w14:textId="77777777" w:rsidR="002504F1" w:rsidRDefault="002504F1" w:rsidP="002504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общей выносливости</w:t>
            </w:r>
          </w:p>
        </w:tc>
        <w:tc>
          <w:tcPr>
            <w:tcW w:w="728" w:type="dxa"/>
          </w:tcPr>
          <w:p w14:paraId="0E96EE43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9" w:type="dxa"/>
          </w:tcPr>
          <w:p w14:paraId="4F3F2F65" w14:textId="6E53DF03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460A123A" w14:textId="77777777" w:rsidR="002504F1" w:rsidRDefault="002504F1" w:rsidP="002504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B6A216D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01910AB9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455108F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E68FE04" w14:textId="54DA9BE4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87791"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CE5AA0B" w14:textId="231008D1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87791"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1B94E32" w14:textId="591CB12A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87791"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CF9CB13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45F07BEE" w14:textId="0106F49B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35CF462F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680" w:type="dxa"/>
          </w:tcPr>
          <w:p w14:paraId="6BC4420D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6326E9C7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</w:tr>
      <w:tr w:rsidR="00CE2AE0" w14:paraId="2FA9AD5A" w14:textId="77777777">
        <w:trPr>
          <w:trHeight w:val="329"/>
        </w:trPr>
        <w:tc>
          <w:tcPr>
            <w:tcW w:w="4424" w:type="dxa"/>
          </w:tcPr>
          <w:p w14:paraId="3A980C6B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силы рук, ног </w:t>
            </w:r>
          </w:p>
        </w:tc>
        <w:tc>
          <w:tcPr>
            <w:tcW w:w="728" w:type="dxa"/>
          </w:tcPr>
          <w:p w14:paraId="7621459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757811E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A5335DE" w14:textId="55031EFD" w:rsidR="00CE2AE0" w:rsidRDefault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054637A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1D0D4E1" w14:textId="596D59B8" w:rsidR="00CE2AE0" w:rsidRDefault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383C12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097153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F16DE6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B5E674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FAC536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51076224" w14:textId="77777777" w:rsidR="00CE2AE0" w:rsidRDefault="00CE2A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234CD7DF" w14:textId="1EA4ADDA" w:rsidR="00CE2AE0" w:rsidRDefault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680" w:type="dxa"/>
          </w:tcPr>
          <w:p w14:paraId="560242D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2FCB91E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60F1BD29" w14:textId="77777777">
        <w:trPr>
          <w:trHeight w:val="315"/>
        </w:trPr>
        <w:tc>
          <w:tcPr>
            <w:tcW w:w="4424" w:type="dxa"/>
          </w:tcPr>
          <w:p w14:paraId="1B6C2C64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</w:t>
            </w:r>
          </w:p>
        </w:tc>
        <w:tc>
          <w:tcPr>
            <w:tcW w:w="728" w:type="dxa"/>
          </w:tcPr>
          <w:p w14:paraId="1FEFB1E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4987A50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3D308C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203E70D" w14:textId="4AB769E8" w:rsidR="00CE2AE0" w:rsidRDefault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AC398D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CCB560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FAF7CC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A5256BA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3D5EA2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0847FB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16241CA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026CA4C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680" w:type="dxa"/>
          </w:tcPr>
          <w:p w14:paraId="1CF9A21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2FCCDAC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3994E425" w14:textId="77777777">
        <w:trPr>
          <w:trHeight w:val="315"/>
        </w:trPr>
        <w:tc>
          <w:tcPr>
            <w:tcW w:w="4424" w:type="dxa"/>
          </w:tcPr>
          <w:p w14:paraId="34F2C8E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СФП</w:t>
            </w:r>
          </w:p>
        </w:tc>
        <w:tc>
          <w:tcPr>
            <w:tcW w:w="728" w:type="dxa"/>
          </w:tcPr>
          <w:p w14:paraId="61130FA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334D490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6F82C1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9C093A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BED159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162AE0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1BB30C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54A8A2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7A3920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925DA6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2C39772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339D71D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80" w:type="dxa"/>
          </w:tcPr>
          <w:p w14:paraId="3A25B21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532E7D9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2504F1" w14:paraId="40120A53" w14:textId="77777777">
        <w:trPr>
          <w:trHeight w:val="315"/>
        </w:trPr>
        <w:tc>
          <w:tcPr>
            <w:tcW w:w="4424" w:type="dxa"/>
          </w:tcPr>
          <w:p w14:paraId="20013490" w14:textId="77777777" w:rsidR="002504F1" w:rsidRDefault="002504F1" w:rsidP="002504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быстроты</w:t>
            </w:r>
          </w:p>
        </w:tc>
        <w:tc>
          <w:tcPr>
            <w:tcW w:w="728" w:type="dxa"/>
          </w:tcPr>
          <w:p w14:paraId="694A38F9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5F789F4B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183DD3C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ACB0A3C" w14:textId="757F30BB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4A54658E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2C8D68C" w14:textId="4C582A86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F2E00"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0DDB8A29" w14:textId="35AC46C0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F2E00"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3A4FFD71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9BABAE2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BA039FA" w14:textId="0C27D14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7285"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4CDD2FC5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5C7E6D75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80" w:type="dxa"/>
          </w:tcPr>
          <w:p w14:paraId="793A19FC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418" w:type="dxa"/>
          </w:tcPr>
          <w:p w14:paraId="4503DBBF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504F1" w14:paraId="74DD5064" w14:textId="77777777">
        <w:trPr>
          <w:trHeight w:val="329"/>
        </w:trPr>
        <w:tc>
          <w:tcPr>
            <w:tcW w:w="4424" w:type="dxa"/>
          </w:tcPr>
          <w:p w14:paraId="0F22E720" w14:textId="77777777" w:rsidR="002504F1" w:rsidRDefault="002504F1" w:rsidP="002504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скоростно-силовых качеств</w:t>
            </w:r>
          </w:p>
        </w:tc>
        <w:tc>
          <w:tcPr>
            <w:tcW w:w="728" w:type="dxa"/>
          </w:tcPr>
          <w:p w14:paraId="4909695A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091B7A6A" w14:textId="3437B241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E33EA61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8B37C15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8ABFA63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48B169C0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932D705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E6FC6B7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1272388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58B1C6F" w14:textId="478D8DF0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A67285"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44CE83E6" w14:textId="77777777" w:rsidR="002504F1" w:rsidRDefault="002504F1" w:rsidP="002504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41A6E386" w14:textId="77777777" w:rsidR="002504F1" w:rsidRDefault="002504F1" w:rsidP="00250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80" w:type="dxa"/>
          </w:tcPr>
          <w:p w14:paraId="3A7364C5" w14:textId="77777777" w:rsidR="002504F1" w:rsidRDefault="002504F1" w:rsidP="002504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77EDB247" w14:textId="77777777" w:rsidR="002504F1" w:rsidRDefault="002504F1" w:rsidP="002504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41BD8909" w14:textId="77777777">
        <w:trPr>
          <w:trHeight w:val="329"/>
        </w:trPr>
        <w:tc>
          <w:tcPr>
            <w:tcW w:w="4424" w:type="dxa"/>
          </w:tcPr>
          <w:p w14:paraId="6961FD3E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игровой ловкости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728" w:type="dxa"/>
          </w:tcPr>
          <w:p w14:paraId="6F3D298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186F49D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0703AF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6C91B26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C75C92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DB290F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66F5B1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90696FC" w14:textId="77777777" w:rsidR="00CE2AE0" w:rsidRDefault="00CE2A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CDB37A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0F225E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74A4156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55D538FA" w14:textId="77777777" w:rsidR="00CE2AE0" w:rsidRDefault="00CE2A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80" w:type="dxa"/>
          </w:tcPr>
          <w:p w14:paraId="6FF7A9B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418" w:type="dxa"/>
          </w:tcPr>
          <w:p w14:paraId="0B366B4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1DAD01A8" w14:textId="77777777">
        <w:trPr>
          <w:trHeight w:val="329"/>
        </w:trPr>
        <w:tc>
          <w:tcPr>
            <w:tcW w:w="4424" w:type="dxa"/>
          </w:tcPr>
          <w:p w14:paraId="1F3EF1B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Технико- тактическая подготовка</w:t>
            </w:r>
          </w:p>
        </w:tc>
        <w:tc>
          <w:tcPr>
            <w:tcW w:w="728" w:type="dxa"/>
          </w:tcPr>
          <w:p w14:paraId="4CCCC6D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66F4DE2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AFB52E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76A89F3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DEFFFE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B3835E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679A11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3268B1C" w14:textId="77777777" w:rsidR="00CE2AE0" w:rsidRDefault="00CE2A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8B3863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A30CC0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4D10703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0AAE3DA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80" w:type="dxa"/>
          </w:tcPr>
          <w:p w14:paraId="5981298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4B2320C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 w:rsidR="00CE2AE0" w14:paraId="7978A1B0" w14:textId="77777777">
        <w:trPr>
          <w:trHeight w:val="315"/>
        </w:trPr>
        <w:tc>
          <w:tcPr>
            <w:tcW w:w="4424" w:type="dxa"/>
          </w:tcPr>
          <w:p w14:paraId="11254694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Техническая подготовка</w:t>
            </w:r>
          </w:p>
        </w:tc>
        <w:tc>
          <w:tcPr>
            <w:tcW w:w="728" w:type="dxa"/>
          </w:tcPr>
          <w:p w14:paraId="5E11464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57C0DEB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D2CE7A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</w:tcBorders>
          </w:tcPr>
          <w:p w14:paraId="5EC09F7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EB2FE0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3C87CA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D6212C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676C0B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4CC32A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8C0FCE7" w14:textId="77777777" w:rsidR="00CE2AE0" w:rsidRDefault="00CE2A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5EB2EC8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1128E33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80" w:type="dxa"/>
          </w:tcPr>
          <w:p w14:paraId="68A2801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3D18BF8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64614CEC" w14:textId="77777777">
        <w:trPr>
          <w:trHeight w:val="329"/>
        </w:trPr>
        <w:tc>
          <w:tcPr>
            <w:tcW w:w="4424" w:type="dxa"/>
          </w:tcPr>
          <w:p w14:paraId="23DFE29D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Финты(обманные движения)</w:t>
            </w:r>
          </w:p>
        </w:tc>
        <w:tc>
          <w:tcPr>
            <w:tcW w:w="728" w:type="dxa"/>
          </w:tcPr>
          <w:p w14:paraId="5F05564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9" w:type="dxa"/>
          </w:tcPr>
          <w:p w14:paraId="6ACCF42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3BF8C1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66EBF1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1A6136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B4215EE" w14:textId="77777777" w:rsidR="00CE2AE0" w:rsidRDefault="00CE2A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1500CF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70D96A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F5A40DD" w14:textId="70D3628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2504F1"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30" w:type="dxa"/>
          </w:tcPr>
          <w:p w14:paraId="44774C3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2FB352B7" w14:textId="25EC7E4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 w:rsidR="002504F1"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0D78F89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680" w:type="dxa"/>
          </w:tcPr>
          <w:p w14:paraId="74E4B47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04EBC7E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331234F9" w14:textId="77777777">
        <w:trPr>
          <w:trHeight w:val="315"/>
        </w:trPr>
        <w:tc>
          <w:tcPr>
            <w:tcW w:w="4424" w:type="dxa"/>
          </w:tcPr>
          <w:p w14:paraId="03D0EFAD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Удары по мячу ногами</w:t>
            </w:r>
          </w:p>
        </w:tc>
        <w:tc>
          <w:tcPr>
            <w:tcW w:w="728" w:type="dxa"/>
          </w:tcPr>
          <w:p w14:paraId="01876F9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43D04F4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97EB18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C6CB58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17D963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9F8E4F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C73E277" w14:textId="77777777" w:rsidR="00CE2AE0" w:rsidRDefault="00CE2A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4C3E53E" w14:textId="4CEB5DD2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2504F1"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30" w:type="dxa"/>
          </w:tcPr>
          <w:p w14:paraId="4A3E589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4D93CE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2D020531" w14:textId="1C5BF52D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2504F1"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418E072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80" w:type="dxa"/>
          </w:tcPr>
          <w:p w14:paraId="00B4977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418" w:type="dxa"/>
          </w:tcPr>
          <w:p w14:paraId="2B24851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277761CD" w14:textId="77777777">
        <w:trPr>
          <w:trHeight w:val="315"/>
        </w:trPr>
        <w:tc>
          <w:tcPr>
            <w:tcW w:w="4424" w:type="dxa"/>
          </w:tcPr>
          <w:p w14:paraId="5C86F83A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Приём (остановка) мяча</w:t>
            </w:r>
          </w:p>
        </w:tc>
        <w:tc>
          <w:tcPr>
            <w:tcW w:w="728" w:type="dxa"/>
          </w:tcPr>
          <w:p w14:paraId="40EDC15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7C2011B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5542F6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9AC97B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D44C14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1B6FE4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444F86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4FB4E4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7F5F99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274F7D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0C55A33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4C643FCA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680" w:type="dxa"/>
          </w:tcPr>
          <w:p w14:paraId="3CF0000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5E3EBA2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36020BA1" w14:textId="77777777">
        <w:trPr>
          <w:trHeight w:val="329"/>
        </w:trPr>
        <w:tc>
          <w:tcPr>
            <w:tcW w:w="4424" w:type="dxa"/>
          </w:tcPr>
          <w:p w14:paraId="29EFB8D6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Тактическая подготовка</w:t>
            </w:r>
          </w:p>
        </w:tc>
        <w:tc>
          <w:tcPr>
            <w:tcW w:w="728" w:type="dxa"/>
          </w:tcPr>
          <w:p w14:paraId="6C92A88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51584B7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354CB6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70C3C2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B6DA40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83A68E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3D8116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3209D4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53F304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42BA1BB" w14:textId="24A09970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28E8548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73FFB7D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80" w:type="dxa"/>
          </w:tcPr>
          <w:p w14:paraId="343C125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7F99453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210C4216" w14:textId="77777777">
        <w:trPr>
          <w:trHeight w:val="329"/>
        </w:trPr>
        <w:tc>
          <w:tcPr>
            <w:tcW w:w="4424" w:type="dxa"/>
          </w:tcPr>
          <w:p w14:paraId="0784EAA5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действия в нападении</w:t>
            </w:r>
          </w:p>
        </w:tc>
        <w:tc>
          <w:tcPr>
            <w:tcW w:w="728" w:type="dxa"/>
          </w:tcPr>
          <w:p w14:paraId="112A768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2512414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85E528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58FC3F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75D3E1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F24832D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6C9285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E1E81E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369658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D682516" w14:textId="1EE057DF" w:rsidR="00CE2AE0" w:rsidRDefault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5F63964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0A8A1BF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80" w:type="dxa"/>
          </w:tcPr>
          <w:p w14:paraId="6F5F55E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376E645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494FA320" w14:textId="77777777">
        <w:trPr>
          <w:trHeight w:val="329"/>
        </w:trPr>
        <w:tc>
          <w:tcPr>
            <w:tcW w:w="4424" w:type="dxa"/>
          </w:tcPr>
          <w:p w14:paraId="6E500FB8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Спортивные, подвижные игры и другие  виды спорта</w:t>
            </w:r>
          </w:p>
        </w:tc>
        <w:tc>
          <w:tcPr>
            <w:tcW w:w="728" w:type="dxa"/>
          </w:tcPr>
          <w:p w14:paraId="1077FBD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9" w:type="dxa"/>
          </w:tcPr>
          <w:p w14:paraId="6605DDB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A16C70A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6DE882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219F88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95FAA3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6118D51" w14:textId="12EECF5F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AA2CB9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30" w:type="dxa"/>
          </w:tcPr>
          <w:p w14:paraId="4A67432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6880A2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BF9817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0DE84DE2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24008B8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680" w:type="dxa"/>
          </w:tcPr>
          <w:p w14:paraId="43F67FC2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418" w:type="dxa"/>
          </w:tcPr>
          <w:p w14:paraId="628FFFA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CE2AE0" w14:paraId="0085FABC" w14:textId="77777777">
        <w:trPr>
          <w:trHeight w:val="329"/>
        </w:trPr>
        <w:tc>
          <w:tcPr>
            <w:tcW w:w="4424" w:type="dxa"/>
          </w:tcPr>
          <w:p w14:paraId="0F31ED54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Соревновательная деятельность</w:t>
            </w:r>
          </w:p>
        </w:tc>
        <w:tc>
          <w:tcPr>
            <w:tcW w:w="728" w:type="dxa"/>
          </w:tcPr>
          <w:p w14:paraId="096A55C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4F6A92B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468AFF8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D7A76D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E2F411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5E2229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F56F7D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66FCBC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9E959C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824E70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1ABFCDF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4B4C3439" w14:textId="11758DD3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 w:rsidR="00AA2CB9"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680" w:type="dxa"/>
          </w:tcPr>
          <w:p w14:paraId="457C45D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4B90793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CE2AE0" w14:paraId="638681F6" w14:textId="77777777">
        <w:trPr>
          <w:trHeight w:val="329"/>
        </w:trPr>
        <w:tc>
          <w:tcPr>
            <w:tcW w:w="4424" w:type="dxa"/>
          </w:tcPr>
          <w:p w14:paraId="2EF0BF09" w14:textId="77777777" w:rsidR="00CE2AE0" w:rsidRDefault="00CE2A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64DD93B6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29" w:type="dxa"/>
          </w:tcPr>
          <w:p w14:paraId="2378917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6372147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2A8811F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412515E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46C71AF6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5F621E7D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52389A6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6088E21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7E57A4A3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0353F83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4765A773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80" w:type="dxa"/>
          </w:tcPr>
          <w:p w14:paraId="21D5C85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418" w:type="dxa"/>
          </w:tcPr>
          <w:p w14:paraId="217368C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6</w:t>
            </w:r>
          </w:p>
        </w:tc>
      </w:tr>
    </w:tbl>
    <w:p w14:paraId="3A34B001" w14:textId="77777777" w:rsidR="00CE2AE0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Содержание учебного плана на сентябрь</w:t>
      </w:r>
    </w:p>
    <w:p w14:paraId="1250F6F3" w14:textId="77777777" w:rsidR="00CE2AE0" w:rsidRDefault="00CE2AE0">
      <w:pPr>
        <w:rPr>
          <w:rFonts w:ascii="Times New Roman" w:hAnsi="Times New Roman"/>
          <w:sz w:val="24"/>
          <w:szCs w:val="24"/>
        </w:rPr>
      </w:pPr>
    </w:p>
    <w:p w14:paraId="471E80EC" w14:textId="77777777" w:rsidR="00CE2AE0" w:rsidRDefault="00CE2AE0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7844C3DC" w14:textId="77777777" w:rsidR="00CE2AE0" w:rsidRDefault="00000000">
      <w:pPr>
        <w:pStyle w:val="af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                                                                                Содержание учебного плана на октябрь</w:t>
      </w:r>
    </w:p>
    <w:tbl>
      <w:tblPr>
        <w:tblStyle w:val="affb"/>
        <w:tblpPr w:leftFromText="180" w:rightFromText="180" w:vertAnchor="text" w:horzAnchor="margin" w:tblpXSpec="center" w:tblpY="287"/>
        <w:tblW w:w="13868" w:type="dxa"/>
        <w:tblLayout w:type="fixed"/>
        <w:tblLook w:val="04A0" w:firstRow="1" w:lastRow="0" w:firstColumn="1" w:lastColumn="0" w:noHBand="0" w:noVBand="1"/>
      </w:tblPr>
      <w:tblGrid>
        <w:gridCol w:w="4418"/>
        <w:gridCol w:w="726"/>
        <w:gridCol w:w="728"/>
        <w:gridCol w:w="730"/>
        <w:gridCol w:w="730"/>
        <w:gridCol w:w="730"/>
        <w:gridCol w:w="730"/>
        <w:gridCol w:w="730"/>
        <w:gridCol w:w="730"/>
        <w:gridCol w:w="730"/>
        <w:gridCol w:w="730"/>
        <w:gridCol w:w="740"/>
        <w:gridCol w:w="1416"/>
      </w:tblGrid>
      <w:tr w:rsidR="00AA2CB9" w14:paraId="2E8A053E" w14:textId="77777777" w:rsidTr="00AA2CB9">
        <w:trPr>
          <w:trHeight w:val="329"/>
        </w:trPr>
        <w:tc>
          <w:tcPr>
            <w:tcW w:w="4418" w:type="dxa"/>
            <w:vMerge w:val="restart"/>
          </w:tcPr>
          <w:p w14:paraId="011ABED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8034" w:type="dxa"/>
            <w:gridSpan w:val="11"/>
            <w:tcBorders>
              <w:right w:val="single" w:sz="4" w:space="0" w:color="auto"/>
            </w:tcBorders>
          </w:tcPr>
          <w:p w14:paraId="7A190C8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проведения занятия </w:t>
            </w:r>
          </w:p>
        </w:tc>
        <w:tc>
          <w:tcPr>
            <w:tcW w:w="1416" w:type="dxa"/>
            <w:vMerge w:val="restart"/>
          </w:tcPr>
          <w:p w14:paraId="2E01CA78" w14:textId="07FAFB01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  <w:p w14:paraId="15C12A8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</w:tr>
      <w:tr w:rsidR="00AA2CB9" w14:paraId="32329C74" w14:textId="77777777" w:rsidTr="00AA2CB9">
        <w:trPr>
          <w:trHeight w:val="138"/>
        </w:trPr>
        <w:tc>
          <w:tcPr>
            <w:tcW w:w="4418" w:type="dxa"/>
            <w:vMerge/>
          </w:tcPr>
          <w:p w14:paraId="7FF7E0D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726" w:type="dxa"/>
          </w:tcPr>
          <w:p w14:paraId="637925E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728" w:type="dxa"/>
          </w:tcPr>
          <w:p w14:paraId="39AF85D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730" w:type="dxa"/>
          </w:tcPr>
          <w:p w14:paraId="1DAED6D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30" w:type="dxa"/>
          </w:tcPr>
          <w:p w14:paraId="5775878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730" w:type="dxa"/>
          </w:tcPr>
          <w:p w14:paraId="52DCCBBD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730" w:type="dxa"/>
          </w:tcPr>
          <w:p w14:paraId="7B80E401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30" w:type="dxa"/>
          </w:tcPr>
          <w:p w14:paraId="1AB7EC1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1CE9977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730" w:type="dxa"/>
          </w:tcPr>
          <w:p w14:paraId="48644091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30" w:type="dxa"/>
          </w:tcPr>
          <w:p w14:paraId="490DC51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14:paraId="304E784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416" w:type="dxa"/>
            <w:vMerge/>
          </w:tcPr>
          <w:p w14:paraId="42DCF869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</w:tr>
      <w:tr w:rsidR="00AA2CB9" w14:paraId="1C0A3214" w14:textId="77777777" w:rsidTr="00AA2CB9">
        <w:trPr>
          <w:trHeight w:val="138"/>
        </w:trPr>
        <w:tc>
          <w:tcPr>
            <w:tcW w:w="12452" w:type="dxa"/>
            <w:gridSpan w:val="12"/>
            <w:tcBorders>
              <w:right w:val="single" w:sz="4" w:space="0" w:color="auto"/>
            </w:tcBorders>
          </w:tcPr>
          <w:p w14:paraId="5AA8CC7B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занятия</w:t>
            </w:r>
          </w:p>
        </w:tc>
        <w:tc>
          <w:tcPr>
            <w:tcW w:w="1416" w:type="dxa"/>
            <w:tcBorders>
              <w:top w:val="nil"/>
            </w:tcBorders>
          </w:tcPr>
          <w:p w14:paraId="18B96952" w14:textId="779725A4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</w:tr>
      <w:tr w:rsidR="00AA2CB9" w14:paraId="05110134" w14:textId="77777777" w:rsidTr="00AA2CB9">
        <w:trPr>
          <w:trHeight w:val="502"/>
        </w:trPr>
        <w:tc>
          <w:tcPr>
            <w:tcW w:w="4418" w:type="dxa"/>
          </w:tcPr>
          <w:p w14:paraId="4E2FE116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Необходимые сведения  о строении и функциях организма</w:t>
            </w:r>
          </w:p>
        </w:tc>
        <w:tc>
          <w:tcPr>
            <w:tcW w:w="726" w:type="dxa"/>
          </w:tcPr>
          <w:p w14:paraId="1DDAEF3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731721B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975271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E68C35D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41BC139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7D053B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E2778AD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B4D7AB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669673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4AA882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14:paraId="3D36C0DF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168B9CF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A2CB9" w14:paraId="6BCACA7D" w14:textId="77777777" w:rsidTr="00AA2CB9">
        <w:trPr>
          <w:trHeight w:val="372"/>
        </w:trPr>
        <w:tc>
          <w:tcPr>
            <w:tcW w:w="12452" w:type="dxa"/>
            <w:gridSpan w:val="12"/>
            <w:tcBorders>
              <w:right w:val="single" w:sz="4" w:space="0" w:color="auto"/>
            </w:tcBorders>
          </w:tcPr>
          <w:p w14:paraId="7867E315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занятия</w:t>
            </w:r>
          </w:p>
        </w:tc>
        <w:tc>
          <w:tcPr>
            <w:tcW w:w="1416" w:type="dxa"/>
            <w:tcBorders>
              <w:top w:val="nil"/>
            </w:tcBorders>
          </w:tcPr>
          <w:p w14:paraId="447F8980" w14:textId="019ACB70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1</w:t>
            </w:r>
          </w:p>
        </w:tc>
      </w:tr>
      <w:tr w:rsidR="00AA2CB9" w14:paraId="1066CCFE" w14:textId="77777777" w:rsidTr="00AA2CB9">
        <w:trPr>
          <w:trHeight w:val="315"/>
        </w:trPr>
        <w:tc>
          <w:tcPr>
            <w:tcW w:w="4418" w:type="dxa"/>
          </w:tcPr>
          <w:p w14:paraId="5DC71931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ОФП</w:t>
            </w:r>
          </w:p>
        </w:tc>
        <w:tc>
          <w:tcPr>
            <w:tcW w:w="726" w:type="dxa"/>
          </w:tcPr>
          <w:p w14:paraId="3A1E4957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36F04E9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C03FBB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FDC0419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6963FE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D1D338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44F13B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8B34FF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210327D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26DCB3D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14:paraId="691AB73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</w:tcPr>
          <w:p w14:paraId="712E184A" w14:textId="3A6B03FD" w:rsidR="00AA2CB9" w:rsidRP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AA2CB9" w14:paraId="50006D7D" w14:textId="77777777" w:rsidTr="00AA2CB9">
        <w:trPr>
          <w:trHeight w:val="315"/>
        </w:trPr>
        <w:tc>
          <w:tcPr>
            <w:tcW w:w="4418" w:type="dxa"/>
          </w:tcPr>
          <w:p w14:paraId="52D2D45C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общей выносливости</w:t>
            </w:r>
          </w:p>
        </w:tc>
        <w:tc>
          <w:tcPr>
            <w:tcW w:w="726" w:type="dxa"/>
          </w:tcPr>
          <w:p w14:paraId="7D29AE13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8" w:type="dxa"/>
          </w:tcPr>
          <w:p w14:paraId="43081B3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909FB9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F063A3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CF4C9D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5F11AC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D9DD315" w14:textId="2C6D4FE6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AB7B7B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50F3D8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730" w:type="dxa"/>
          </w:tcPr>
          <w:p w14:paraId="24B7FBF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14:paraId="41494A9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</w:tcPr>
          <w:p w14:paraId="41114E9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A2CB9" w14:paraId="2A00D9A6" w14:textId="77777777" w:rsidTr="00AA2CB9">
        <w:trPr>
          <w:trHeight w:val="380"/>
        </w:trPr>
        <w:tc>
          <w:tcPr>
            <w:tcW w:w="4418" w:type="dxa"/>
          </w:tcPr>
          <w:p w14:paraId="3B753990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силы рук, ног </w:t>
            </w:r>
          </w:p>
        </w:tc>
        <w:tc>
          <w:tcPr>
            <w:tcW w:w="726" w:type="dxa"/>
          </w:tcPr>
          <w:p w14:paraId="1B2E2B6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5543929D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1C5C717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179D9A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AA03D2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055E3D1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A11B80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4CE662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D3185B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FE38303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40" w:type="dxa"/>
          </w:tcPr>
          <w:p w14:paraId="6625F98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1416" w:type="dxa"/>
          </w:tcPr>
          <w:p w14:paraId="46A4594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A2CB9" w14:paraId="23D8DAB5" w14:textId="77777777" w:rsidTr="00AA2CB9">
        <w:trPr>
          <w:trHeight w:val="315"/>
        </w:trPr>
        <w:tc>
          <w:tcPr>
            <w:tcW w:w="4418" w:type="dxa"/>
          </w:tcPr>
          <w:p w14:paraId="7DAA7045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</w:t>
            </w:r>
          </w:p>
        </w:tc>
        <w:tc>
          <w:tcPr>
            <w:tcW w:w="726" w:type="dxa"/>
          </w:tcPr>
          <w:p w14:paraId="0EA2056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8" w:type="dxa"/>
          </w:tcPr>
          <w:p w14:paraId="78B5D71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30A9B86" w14:textId="6C491CF3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8FD46CF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7925907" w14:textId="522EF5C9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46E35B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30E7A1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D6F1721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9D7251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DB75EAB" w14:textId="2E859EEB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40" w:type="dxa"/>
          </w:tcPr>
          <w:p w14:paraId="1EB7822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</w:tcPr>
          <w:p w14:paraId="3A2B228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A2CB9" w14:paraId="4755D5BF" w14:textId="77777777" w:rsidTr="00AA2CB9">
        <w:trPr>
          <w:trHeight w:val="315"/>
        </w:trPr>
        <w:tc>
          <w:tcPr>
            <w:tcW w:w="4418" w:type="dxa"/>
          </w:tcPr>
          <w:p w14:paraId="514B1723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СФП</w:t>
            </w:r>
          </w:p>
        </w:tc>
        <w:tc>
          <w:tcPr>
            <w:tcW w:w="726" w:type="dxa"/>
          </w:tcPr>
          <w:p w14:paraId="48C37B3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0E5A131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09A4E37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AB7620F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839974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46CDFE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FD740D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FE06037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DD7D01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B578981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40" w:type="dxa"/>
          </w:tcPr>
          <w:p w14:paraId="7842F0B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</w:tcPr>
          <w:p w14:paraId="4C9D3DBA" w14:textId="234FB7D6" w:rsidR="00AA2CB9" w:rsidRP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AA2CB9" w14:paraId="36DE94CC" w14:textId="77777777" w:rsidTr="00AA2CB9">
        <w:trPr>
          <w:trHeight w:val="315"/>
        </w:trPr>
        <w:tc>
          <w:tcPr>
            <w:tcW w:w="4418" w:type="dxa"/>
          </w:tcPr>
          <w:p w14:paraId="42F5DDAC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быстроты</w:t>
            </w:r>
          </w:p>
        </w:tc>
        <w:tc>
          <w:tcPr>
            <w:tcW w:w="726" w:type="dxa"/>
          </w:tcPr>
          <w:p w14:paraId="6D45EEC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2EE6BD63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4FC382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B0260E5" w14:textId="10F9992F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54C0449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04D4F38" w14:textId="2421CF59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0E4E3FF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80B8083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C4DD10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105885D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40" w:type="dxa"/>
          </w:tcPr>
          <w:p w14:paraId="2F130E21" w14:textId="7412C6AC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416" w:type="dxa"/>
          </w:tcPr>
          <w:p w14:paraId="094BAAA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A2CB9" w14:paraId="6E269B05" w14:textId="77777777" w:rsidTr="00AA2CB9">
        <w:trPr>
          <w:trHeight w:val="329"/>
        </w:trPr>
        <w:tc>
          <w:tcPr>
            <w:tcW w:w="4418" w:type="dxa"/>
          </w:tcPr>
          <w:p w14:paraId="13FF1E91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скоростно-силовых качеств</w:t>
            </w:r>
          </w:p>
        </w:tc>
        <w:tc>
          <w:tcPr>
            <w:tcW w:w="726" w:type="dxa"/>
          </w:tcPr>
          <w:p w14:paraId="3D446CF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0514A309" w14:textId="19FE2C69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03BF544F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E120B7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54F2AA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925032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BF6634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64A9319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05FA01C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323AF2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40" w:type="dxa"/>
          </w:tcPr>
          <w:p w14:paraId="6B04106F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</w:tcPr>
          <w:p w14:paraId="509B3AA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A2CB9" w14:paraId="45891A6B" w14:textId="77777777" w:rsidTr="00AA2CB9">
        <w:trPr>
          <w:trHeight w:val="329"/>
        </w:trPr>
        <w:tc>
          <w:tcPr>
            <w:tcW w:w="4418" w:type="dxa"/>
          </w:tcPr>
          <w:p w14:paraId="5A15F40B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игровой ловкости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726" w:type="dxa"/>
          </w:tcPr>
          <w:p w14:paraId="1740332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14F60009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C6C0F9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89F082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80849B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0FF9B09" w14:textId="1A0D1811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48EB87A7" w14:textId="789F0763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0EBFF447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50AFCC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18FD527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40" w:type="dxa"/>
          </w:tcPr>
          <w:p w14:paraId="45F10D03" w14:textId="3C84D6C2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416" w:type="dxa"/>
          </w:tcPr>
          <w:p w14:paraId="7DA1DC3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A2CB9" w14:paraId="11B3D73E" w14:textId="77777777" w:rsidTr="00AA2CB9">
        <w:trPr>
          <w:trHeight w:val="329"/>
        </w:trPr>
        <w:tc>
          <w:tcPr>
            <w:tcW w:w="4418" w:type="dxa"/>
          </w:tcPr>
          <w:p w14:paraId="37C753D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Технико- тактическая подготовка</w:t>
            </w:r>
          </w:p>
        </w:tc>
        <w:tc>
          <w:tcPr>
            <w:tcW w:w="726" w:type="dxa"/>
          </w:tcPr>
          <w:p w14:paraId="74E71D57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615D771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9AE50C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F5E78B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64A5083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BFF7C5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35306A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332183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3D7EBF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D854C5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40" w:type="dxa"/>
          </w:tcPr>
          <w:p w14:paraId="0DCE49A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</w:tcPr>
          <w:p w14:paraId="279EC9E3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AA2CB9" w14:paraId="4B324220" w14:textId="77777777" w:rsidTr="00AA2CB9">
        <w:trPr>
          <w:trHeight w:val="315"/>
        </w:trPr>
        <w:tc>
          <w:tcPr>
            <w:tcW w:w="4418" w:type="dxa"/>
          </w:tcPr>
          <w:p w14:paraId="3B552DD4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Техническая подготовка</w:t>
            </w:r>
          </w:p>
        </w:tc>
        <w:tc>
          <w:tcPr>
            <w:tcW w:w="726" w:type="dxa"/>
          </w:tcPr>
          <w:p w14:paraId="4DCC02B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26912B7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A3DD0F9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086984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68CC1F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0FB242F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DA8030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1890939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13395E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30B136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40" w:type="dxa"/>
          </w:tcPr>
          <w:p w14:paraId="3AF4A871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</w:tcPr>
          <w:p w14:paraId="239CA35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A2CB9" w14:paraId="234A59A1" w14:textId="77777777" w:rsidTr="00AA2CB9">
        <w:trPr>
          <w:trHeight w:val="329"/>
        </w:trPr>
        <w:tc>
          <w:tcPr>
            <w:tcW w:w="4418" w:type="dxa"/>
          </w:tcPr>
          <w:p w14:paraId="621FAE73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игрока</w:t>
            </w:r>
          </w:p>
        </w:tc>
        <w:tc>
          <w:tcPr>
            <w:tcW w:w="726" w:type="dxa"/>
          </w:tcPr>
          <w:p w14:paraId="74745009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2D2F5671" w14:textId="53E2FCDF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0C13F98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559818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5CAA95B" w14:textId="366169FE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4ACFBA09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1E20CB0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B19AAA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2B3A93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16FB52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40" w:type="dxa"/>
          </w:tcPr>
          <w:p w14:paraId="4585F4B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</w:tcPr>
          <w:p w14:paraId="7020542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A2CB9" w14:paraId="39BCB455" w14:textId="77777777" w:rsidTr="00AA2CB9">
        <w:trPr>
          <w:trHeight w:val="315"/>
        </w:trPr>
        <w:tc>
          <w:tcPr>
            <w:tcW w:w="4418" w:type="dxa"/>
          </w:tcPr>
          <w:p w14:paraId="765D4522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Удары по мячу ногами</w:t>
            </w:r>
          </w:p>
        </w:tc>
        <w:tc>
          <w:tcPr>
            <w:tcW w:w="726" w:type="dxa"/>
          </w:tcPr>
          <w:p w14:paraId="73322CC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66EC98D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DB08C7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90A27BF" w14:textId="4EC547F4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35A394C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F8FF16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02C1AF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71236F7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00D36A0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997BFF9" w14:textId="48948790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40" w:type="dxa"/>
          </w:tcPr>
          <w:p w14:paraId="5DAC9217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1416" w:type="dxa"/>
          </w:tcPr>
          <w:p w14:paraId="41A6DEC3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A2CB9" w14:paraId="089A2E9D" w14:textId="77777777" w:rsidTr="00AA2CB9">
        <w:trPr>
          <w:trHeight w:val="315"/>
        </w:trPr>
        <w:tc>
          <w:tcPr>
            <w:tcW w:w="4418" w:type="dxa"/>
          </w:tcPr>
          <w:p w14:paraId="175F0463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726" w:type="dxa"/>
          </w:tcPr>
          <w:p w14:paraId="333805D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8" w:type="dxa"/>
          </w:tcPr>
          <w:p w14:paraId="07449B3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E044B59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35CB8D8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D00E847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06DBD82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AFFA99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D197E0F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60609D9" w14:textId="4FFB635E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0B4A22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40" w:type="dxa"/>
          </w:tcPr>
          <w:p w14:paraId="6CBE51BE" w14:textId="21C489A4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416" w:type="dxa"/>
          </w:tcPr>
          <w:p w14:paraId="6E6089F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A2CB9" w14:paraId="56F34A70" w14:textId="77777777" w:rsidTr="00AA2CB9">
        <w:trPr>
          <w:trHeight w:val="329"/>
        </w:trPr>
        <w:tc>
          <w:tcPr>
            <w:tcW w:w="4418" w:type="dxa"/>
          </w:tcPr>
          <w:p w14:paraId="1DFAFB01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Тактическая подготовка</w:t>
            </w:r>
          </w:p>
        </w:tc>
        <w:tc>
          <w:tcPr>
            <w:tcW w:w="726" w:type="dxa"/>
          </w:tcPr>
          <w:p w14:paraId="407C112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72AB036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5AF228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ACD264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B43692F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4270AA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8D0E66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1233A8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F885F33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DB8F66D" w14:textId="11E2445F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40" w:type="dxa"/>
          </w:tcPr>
          <w:p w14:paraId="7BD297B3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</w:tcPr>
          <w:p w14:paraId="3ACFF4E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A2CB9" w14:paraId="150E8AD6" w14:textId="77777777" w:rsidTr="00AA2CB9">
        <w:trPr>
          <w:trHeight w:val="329"/>
        </w:trPr>
        <w:tc>
          <w:tcPr>
            <w:tcW w:w="4418" w:type="dxa"/>
          </w:tcPr>
          <w:p w14:paraId="4E7B8294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Индивидуальные действия игрока в </w:t>
            </w:r>
          </w:p>
          <w:p w14:paraId="734D4413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</w:p>
        </w:tc>
        <w:tc>
          <w:tcPr>
            <w:tcW w:w="726" w:type="dxa"/>
          </w:tcPr>
          <w:p w14:paraId="763984B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17A5250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58AD24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9B1482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12ADF83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4CD4D0D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311C8D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C53714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82E2E2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EAC6056" w14:textId="3065B6B9" w:rsidR="00AA2CB9" w:rsidRDefault="00D461A8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40" w:type="dxa"/>
          </w:tcPr>
          <w:p w14:paraId="25F88D7F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</w:tcPr>
          <w:p w14:paraId="34755A1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A2CB9" w14:paraId="48AA638B" w14:textId="77777777" w:rsidTr="00AA2CB9">
        <w:trPr>
          <w:trHeight w:val="329"/>
        </w:trPr>
        <w:tc>
          <w:tcPr>
            <w:tcW w:w="4418" w:type="dxa"/>
          </w:tcPr>
          <w:p w14:paraId="69F10317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Спортивные, подвижные игры и другие  виды спорта</w:t>
            </w:r>
          </w:p>
        </w:tc>
        <w:tc>
          <w:tcPr>
            <w:tcW w:w="726" w:type="dxa"/>
          </w:tcPr>
          <w:p w14:paraId="5E1070E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8" w:type="dxa"/>
          </w:tcPr>
          <w:p w14:paraId="37C84F2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A920B2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FC190A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FD85D0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A76565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08DA7437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3FA90F1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3B4A62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4579E0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40" w:type="dxa"/>
          </w:tcPr>
          <w:p w14:paraId="40566DA7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</w:tcPr>
          <w:p w14:paraId="3938874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AA2CB9" w14:paraId="4456B044" w14:textId="77777777" w:rsidTr="00AA2CB9">
        <w:trPr>
          <w:trHeight w:val="329"/>
        </w:trPr>
        <w:tc>
          <w:tcPr>
            <w:tcW w:w="4418" w:type="dxa"/>
          </w:tcPr>
          <w:p w14:paraId="4BB9A08A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Соревновательная деятельность</w:t>
            </w:r>
          </w:p>
        </w:tc>
        <w:tc>
          <w:tcPr>
            <w:tcW w:w="726" w:type="dxa"/>
          </w:tcPr>
          <w:p w14:paraId="2B50AE31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5137626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4C6994D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1F40C4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A88739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FC803C3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7450C63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EF8DC7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C2E013E" w14:textId="6005A9AA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BF27CDD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40" w:type="dxa"/>
          </w:tcPr>
          <w:p w14:paraId="20AD2638" w14:textId="5583D0A4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416" w:type="dxa"/>
          </w:tcPr>
          <w:p w14:paraId="6CC45DFD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AA2CB9" w14:paraId="52C95FB2" w14:textId="77777777" w:rsidTr="00AA2CB9">
        <w:trPr>
          <w:trHeight w:val="329"/>
        </w:trPr>
        <w:tc>
          <w:tcPr>
            <w:tcW w:w="4418" w:type="dxa"/>
          </w:tcPr>
          <w:p w14:paraId="4CB4F632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726" w:type="dxa"/>
          </w:tcPr>
          <w:p w14:paraId="5555BFA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28" w:type="dxa"/>
          </w:tcPr>
          <w:p w14:paraId="55A6E55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7EB98C8D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2F51FBC7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7734D33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4096C6B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7352DC2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4CD4DDC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1D4CB67F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2301D724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40" w:type="dxa"/>
          </w:tcPr>
          <w:p w14:paraId="18A751F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416" w:type="dxa"/>
          </w:tcPr>
          <w:p w14:paraId="42C9CCF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2</w:t>
            </w:r>
          </w:p>
        </w:tc>
      </w:tr>
      <w:tr w:rsidR="00AA2CB9" w14:paraId="1E08D61C" w14:textId="77777777" w:rsidTr="00AA2CB9">
        <w:trPr>
          <w:trHeight w:val="329"/>
        </w:trPr>
        <w:tc>
          <w:tcPr>
            <w:tcW w:w="4418" w:type="dxa"/>
          </w:tcPr>
          <w:p w14:paraId="2D0A08F1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726" w:type="dxa"/>
          </w:tcPr>
          <w:p w14:paraId="7505DCD7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7CF6156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79FB61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51A11BD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42730A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E82BBA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865E3F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7E73C99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D0C601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ECF607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40" w:type="dxa"/>
          </w:tcPr>
          <w:p w14:paraId="24B5B19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</w:tcPr>
          <w:p w14:paraId="6969E1D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</w:tbl>
    <w:p w14:paraId="12691771" w14:textId="77777777" w:rsidR="00CE2AE0" w:rsidRDefault="00CE2AE0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534DFA24" w14:textId="77777777" w:rsidR="00AA2CB9" w:rsidRDefault="00AA2CB9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26991E61" w14:textId="77777777" w:rsidR="00AA2CB9" w:rsidRDefault="00AA2CB9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3C4D8164" w14:textId="77777777" w:rsidR="00AA2CB9" w:rsidRDefault="00AA2CB9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668404DC" w14:textId="77777777" w:rsidR="00AA2CB9" w:rsidRDefault="00AA2CB9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3B2D7BF5" w14:textId="77777777" w:rsidR="00AA2CB9" w:rsidRDefault="00AA2CB9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25D121A1" w14:textId="77777777" w:rsidR="00AA2CB9" w:rsidRDefault="00AA2CB9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2491241C" w14:textId="77777777" w:rsidR="00AA2CB9" w:rsidRDefault="00AA2CB9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31116A74" w14:textId="77777777" w:rsidR="00AA2CB9" w:rsidRDefault="00AA2CB9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68402A7A" w14:textId="77777777" w:rsidR="00AA2CB9" w:rsidRDefault="00AA2CB9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2671EC4E" w14:textId="77777777" w:rsidR="00AA2CB9" w:rsidRDefault="00AA2CB9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754D9359" w14:textId="77777777" w:rsidR="00AA2CB9" w:rsidRDefault="00AA2CB9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6639E14B" w14:textId="77777777" w:rsidR="00AA2CB9" w:rsidRDefault="00AA2CB9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6804D0E8" w14:textId="77777777" w:rsidR="00AA2CB9" w:rsidRDefault="00AA2CB9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78FAAC78" w14:textId="77777777" w:rsidR="00AA2CB9" w:rsidRDefault="00AA2CB9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70A0FD19" w14:textId="77777777" w:rsidR="00AA2CB9" w:rsidRDefault="00AA2CB9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765E055E" w14:textId="77777777" w:rsidR="00AA2CB9" w:rsidRDefault="00AA2CB9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64B5137B" w14:textId="6B1A989F" w:rsidR="00CE2AE0" w:rsidRDefault="00000000">
      <w:pPr>
        <w:pStyle w:val="af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Содержание учебного плана на ноябрь</w:t>
      </w:r>
    </w:p>
    <w:tbl>
      <w:tblPr>
        <w:tblStyle w:val="affb"/>
        <w:tblpPr w:leftFromText="180" w:rightFromText="180" w:vertAnchor="page" w:horzAnchor="page" w:tblpX="385" w:tblpY="1321"/>
        <w:tblW w:w="15304" w:type="dxa"/>
        <w:tblLayout w:type="fixed"/>
        <w:tblLook w:val="04A0" w:firstRow="1" w:lastRow="0" w:firstColumn="1" w:lastColumn="0" w:noHBand="0" w:noVBand="1"/>
      </w:tblPr>
      <w:tblGrid>
        <w:gridCol w:w="4871"/>
        <w:gridCol w:w="725"/>
        <w:gridCol w:w="728"/>
        <w:gridCol w:w="730"/>
        <w:gridCol w:w="730"/>
        <w:gridCol w:w="730"/>
        <w:gridCol w:w="730"/>
        <w:gridCol w:w="730"/>
        <w:gridCol w:w="730"/>
        <w:gridCol w:w="919"/>
        <w:gridCol w:w="818"/>
        <w:gridCol w:w="792"/>
        <w:gridCol w:w="654"/>
        <w:gridCol w:w="1417"/>
      </w:tblGrid>
      <w:tr w:rsidR="00AA2CB9" w14:paraId="17ED60EE" w14:textId="77777777" w:rsidTr="00AA2CB9">
        <w:trPr>
          <w:trHeight w:val="280"/>
        </w:trPr>
        <w:tc>
          <w:tcPr>
            <w:tcW w:w="4871" w:type="dxa"/>
            <w:vMerge w:val="restart"/>
          </w:tcPr>
          <w:p w14:paraId="3BD5478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9016" w:type="dxa"/>
            <w:gridSpan w:val="12"/>
          </w:tcPr>
          <w:p w14:paraId="0026ABB1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проведения занятия  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6955301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  <w:p w14:paraId="099E45E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часов</w:t>
            </w:r>
          </w:p>
        </w:tc>
      </w:tr>
      <w:tr w:rsidR="00AA2CB9" w14:paraId="221AA41F" w14:textId="77777777" w:rsidTr="00AA2CB9">
        <w:trPr>
          <w:trHeight w:val="132"/>
        </w:trPr>
        <w:tc>
          <w:tcPr>
            <w:tcW w:w="4871" w:type="dxa"/>
            <w:vMerge/>
          </w:tcPr>
          <w:p w14:paraId="08AC370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725" w:type="dxa"/>
          </w:tcPr>
          <w:p w14:paraId="51C87DC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728" w:type="dxa"/>
          </w:tcPr>
          <w:p w14:paraId="138D506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2F511EA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730" w:type="dxa"/>
          </w:tcPr>
          <w:p w14:paraId="561109B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730" w:type="dxa"/>
          </w:tcPr>
          <w:p w14:paraId="66AD80C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30" w:type="dxa"/>
          </w:tcPr>
          <w:p w14:paraId="2933067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730" w:type="dxa"/>
          </w:tcPr>
          <w:p w14:paraId="258C2D2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730" w:type="dxa"/>
          </w:tcPr>
          <w:p w14:paraId="0DADA2F7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919" w:type="dxa"/>
          </w:tcPr>
          <w:p w14:paraId="5951972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818" w:type="dxa"/>
          </w:tcPr>
          <w:p w14:paraId="2A1F85B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16595DD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7406D72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D7239A7" w14:textId="79E57D5A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</w:tc>
      </w:tr>
      <w:tr w:rsidR="00AA2CB9" w14:paraId="25D34FC9" w14:textId="77777777" w:rsidTr="000662DB">
        <w:trPr>
          <w:trHeight w:val="138"/>
        </w:trPr>
        <w:tc>
          <w:tcPr>
            <w:tcW w:w="13887" w:type="dxa"/>
            <w:gridSpan w:val="13"/>
          </w:tcPr>
          <w:p w14:paraId="43F2B4A3" w14:textId="31EC76A1" w:rsidR="00AA2CB9" w:rsidRDefault="00AA2CB9" w:rsidP="00AA2C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занятия</w:t>
            </w:r>
          </w:p>
        </w:tc>
        <w:tc>
          <w:tcPr>
            <w:tcW w:w="1417" w:type="dxa"/>
            <w:tcBorders>
              <w:top w:val="nil"/>
            </w:tcBorders>
          </w:tcPr>
          <w:p w14:paraId="5E9218EE" w14:textId="343DDA76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1</w:t>
            </w:r>
          </w:p>
        </w:tc>
      </w:tr>
      <w:tr w:rsidR="00AA2CB9" w14:paraId="62C64FB8" w14:textId="77777777" w:rsidTr="00AA2CB9">
        <w:trPr>
          <w:trHeight w:val="424"/>
        </w:trPr>
        <w:tc>
          <w:tcPr>
            <w:tcW w:w="4871" w:type="dxa"/>
          </w:tcPr>
          <w:p w14:paraId="36A88605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Гигиенические знания, умения и навыки</w:t>
            </w:r>
          </w:p>
        </w:tc>
        <w:tc>
          <w:tcPr>
            <w:tcW w:w="725" w:type="dxa"/>
          </w:tcPr>
          <w:p w14:paraId="7A2A49E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28" w:type="dxa"/>
          </w:tcPr>
          <w:p w14:paraId="436205D3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22864081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36547F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F86A3ED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5B4B82B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AE30C4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35B29E1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9" w:type="dxa"/>
          </w:tcPr>
          <w:p w14:paraId="0B62832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8" w:type="dxa"/>
          </w:tcPr>
          <w:p w14:paraId="5D4EC7C9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3253489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6C01A27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0143872" w14:textId="50B28769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A2CB9" w14:paraId="2C1E0464" w14:textId="77777777" w:rsidTr="00CF185F">
        <w:trPr>
          <w:trHeight w:val="138"/>
        </w:trPr>
        <w:tc>
          <w:tcPr>
            <w:tcW w:w="13887" w:type="dxa"/>
            <w:gridSpan w:val="13"/>
          </w:tcPr>
          <w:p w14:paraId="73A538A5" w14:textId="1D0E5667" w:rsidR="00AA2CB9" w:rsidRDefault="00AA2CB9" w:rsidP="00AA2C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занятия</w:t>
            </w:r>
          </w:p>
        </w:tc>
        <w:tc>
          <w:tcPr>
            <w:tcW w:w="1417" w:type="dxa"/>
            <w:tcBorders>
              <w:top w:val="nil"/>
            </w:tcBorders>
          </w:tcPr>
          <w:p w14:paraId="18847234" w14:textId="0524E65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3</w:t>
            </w:r>
          </w:p>
        </w:tc>
      </w:tr>
      <w:tr w:rsidR="00AA2CB9" w14:paraId="241621F1" w14:textId="77777777" w:rsidTr="00AA2CB9">
        <w:trPr>
          <w:trHeight w:val="315"/>
        </w:trPr>
        <w:tc>
          <w:tcPr>
            <w:tcW w:w="4871" w:type="dxa"/>
          </w:tcPr>
          <w:p w14:paraId="169B3F7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ОФП</w:t>
            </w:r>
          </w:p>
        </w:tc>
        <w:tc>
          <w:tcPr>
            <w:tcW w:w="725" w:type="dxa"/>
          </w:tcPr>
          <w:p w14:paraId="5CDE17C9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4F43614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6F77971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EFADB0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38B1D331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8FFE05C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B4EEFEE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E57546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9" w:type="dxa"/>
          </w:tcPr>
          <w:p w14:paraId="474CDBB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8" w:type="dxa"/>
          </w:tcPr>
          <w:p w14:paraId="6A94CF9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69ECE032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0D610FF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417" w:type="dxa"/>
          </w:tcPr>
          <w:p w14:paraId="3F61C02C" w14:textId="33A8868B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8</w:t>
            </w:r>
          </w:p>
        </w:tc>
      </w:tr>
      <w:tr w:rsidR="00AA2CB9" w14:paraId="38D168B4" w14:textId="77777777" w:rsidTr="00AA2CB9">
        <w:trPr>
          <w:trHeight w:val="315"/>
        </w:trPr>
        <w:tc>
          <w:tcPr>
            <w:tcW w:w="4871" w:type="dxa"/>
          </w:tcPr>
          <w:p w14:paraId="0020D8BF" w14:textId="77777777" w:rsidR="00AA2CB9" w:rsidRDefault="00AA2CB9" w:rsidP="00AA2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общей выносливости</w:t>
            </w:r>
          </w:p>
        </w:tc>
        <w:tc>
          <w:tcPr>
            <w:tcW w:w="725" w:type="dxa"/>
          </w:tcPr>
          <w:p w14:paraId="0727C1BA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28" w:type="dxa"/>
          </w:tcPr>
          <w:p w14:paraId="1B3FA1BD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32C951B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0612C61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7AF02EF8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B46E6F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1A1769C6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0F4194E5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919" w:type="dxa"/>
          </w:tcPr>
          <w:p w14:paraId="61F9BF00" w14:textId="77777777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818" w:type="dxa"/>
          </w:tcPr>
          <w:p w14:paraId="45214A7A" w14:textId="35400E82" w:rsidR="00AA2CB9" w:rsidRPr="00D461A8" w:rsidRDefault="00D461A8" w:rsidP="00AA2CB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0,5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2932FE3E" w14:textId="16701186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0,5</w:t>
            </w: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30CA38AF" w14:textId="5303CAB4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0,5</w:t>
            </w:r>
          </w:p>
        </w:tc>
        <w:tc>
          <w:tcPr>
            <w:tcW w:w="1417" w:type="dxa"/>
          </w:tcPr>
          <w:p w14:paraId="245054C9" w14:textId="4D682E6F" w:rsidR="00AA2CB9" w:rsidRDefault="00AA2CB9" w:rsidP="00AA2CB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</w:tr>
      <w:tr w:rsidR="00D461A8" w14:paraId="2BF56FC7" w14:textId="77777777" w:rsidTr="00AA2CB9">
        <w:trPr>
          <w:trHeight w:val="329"/>
        </w:trPr>
        <w:tc>
          <w:tcPr>
            <w:tcW w:w="4871" w:type="dxa"/>
          </w:tcPr>
          <w:p w14:paraId="54AA9862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силы рук, ног </w:t>
            </w:r>
          </w:p>
        </w:tc>
        <w:tc>
          <w:tcPr>
            <w:tcW w:w="725" w:type="dxa"/>
          </w:tcPr>
          <w:p w14:paraId="2FA4BD0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5DF4455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7F15740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511CED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4739104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73317B1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4C4BBCE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09BCA4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919" w:type="dxa"/>
          </w:tcPr>
          <w:p w14:paraId="43ACF5F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818" w:type="dxa"/>
          </w:tcPr>
          <w:p w14:paraId="5D65DB14" w14:textId="28E3F67E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279264E2" w14:textId="4C73F6D9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1155052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417" w:type="dxa"/>
          </w:tcPr>
          <w:p w14:paraId="36350B0B" w14:textId="14335BCA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D461A8" w14:paraId="44791E0C" w14:textId="77777777" w:rsidTr="00AA2CB9">
        <w:trPr>
          <w:trHeight w:val="315"/>
        </w:trPr>
        <w:tc>
          <w:tcPr>
            <w:tcW w:w="4871" w:type="dxa"/>
          </w:tcPr>
          <w:p w14:paraId="01CDE36A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</w:t>
            </w:r>
          </w:p>
        </w:tc>
        <w:tc>
          <w:tcPr>
            <w:tcW w:w="725" w:type="dxa"/>
          </w:tcPr>
          <w:p w14:paraId="5299FCE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28" w:type="dxa"/>
          </w:tcPr>
          <w:p w14:paraId="7886ED0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B3FF33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0F63794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6314879" w14:textId="29296FA5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5BB6516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C5EAC05" w14:textId="1465635A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56FA2B7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919" w:type="dxa"/>
          </w:tcPr>
          <w:p w14:paraId="56621A38" w14:textId="5B9C5A8A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818" w:type="dxa"/>
          </w:tcPr>
          <w:p w14:paraId="0C94B3B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3FBEE6A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0D68CF1D" w14:textId="6FFDBCF0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0,5</w:t>
            </w:r>
          </w:p>
        </w:tc>
        <w:tc>
          <w:tcPr>
            <w:tcW w:w="1417" w:type="dxa"/>
          </w:tcPr>
          <w:p w14:paraId="19A405A4" w14:textId="09E7670B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D461A8" w14:paraId="76630EB6" w14:textId="77777777" w:rsidTr="00AA2CB9">
        <w:trPr>
          <w:trHeight w:val="315"/>
        </w:trPr>
        <w:tc>
          <w:tcPr>
            <w:tcW w:w="4871" w:type="dxa"/>
          </w:tcPr>
          <w:p w14:paraId="7582986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СФП</w:t>
            </w:r>
          </w:p>
        </w:tc>
        <w:tc>
          <w:tcPr>
            <w:tcW w:w="725" w:type="dxa"/>
          </w:tcPr>
          <w:p w14:paraId="2E1DDD1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4AB8B42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AE4C18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4E0D46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0401E2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6D259C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ECAC7F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46609B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9" w:type="dxa"/>
          </w:tcPr>
          <w:p w14:paraId="398EEFF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8" w:type="dxa"/>
          </w:tcPr>
          <w:p w14:paraId="3B99C68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156302E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085B8D6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417" w:type="dxa"/>
          </w:tcPr>
          <w:p w14:paraId="12738FDF" w14:textId="6752A47A" w:rsidR="00D461A8" w:rsidRPr="00AA2CB9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6</w:t>
            </w:r>
          </w:p>
        </w:tc>
      </w:tr>
      <w:tr w:rsidR="00D461A8" w14:paraId="4EDBE9D2" w14:textId="77777777" w:rsidTr="00AA2CB9">
        <w:trPr>
          <w:trHeight w:val="315"/>
        </w:trPr>
        <w:tc>
          <w:tcPr>
            <w:tcW w:w="4871" w:type="dxa"/>
          </w:tcPr>
          <w:p w14:paraId="51385EDE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быстроты</w:t>
            </w:r>
          </w:p>
        </w:tc>
        <w:tc>
          <w:tcPr>
            <w:tcW w:w="725" w:type="dxa"/>
          </w:tcPr>
          <w:p w14:paraId="7A9C432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57C8836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426629F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465966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28475F1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5518746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2636C5A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1E4A360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919" w:type="dxa"/>
          </w:tcPr>
          <w:p w14:paraId="200826A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8" w:type="dxa"/>
          </w:tcPr>
          <w:p w14:paraId="73C09D2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3F59C6FF" w14:textId="33DC52BF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0,5</w:t>
            </w: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5FF789A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417" w:type="dxa"/>
          </w:tcPr>
          <w:p w14:paraId="7233F8C7" w14:textId="75CD4C5D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D461A8" w14:paraId="7BFF3572" w14:textId="77777777" w:rsidTr="00AA2CB9">
        <w:trPr>
          <w:trHeight w:val="329"/>
        </w:trPr>
        <w:tc>
          <w:tcPr>
            <w:tcW w:w="4871" w:type="dxa"/>
          </w:tcPr>
          <w:p w14:paraId="65A5FD1F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скоростно-силовых качеств</w:t>
            </w:r>
          </w:p>
        </w:tc>
        <w:tc>
          <w:tcPr>
            <w:tcW w:w="725" w:type="dxa"/>
          </w:tcPr>
          <w:p w14:paraId="2BEC745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29370A0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3F88E77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,5</w:t>
            </w:r>
          </w:p>
        </w:tc>
        <w:tc>
          <w:tcPr>
            <w:tcW w:w="730" w:type="dxa"/>
          </w:tcPr>
          <w:p w14:paraId="0224A52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2E0E31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187406D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3636C2F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DE2504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919" w:type="dxa"/>
          </w:tcPr>
          <w:p w14:paraId="1E2F7A4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818" w:type="dxa"/>
          </w:tcPr>
          <w:p w14:paraId="1E71F93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15717DA8" w14:textId="23919A19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0,5</w:t>
            </w: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7BA1658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417" w:type="dxa"/>
          </w:tcPr>
          <w:p w14:paraId="3DEE59FE" w14:textId="09F44901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D461A8" w14:paraId="27D3D627" w14:textId="77777777" w:rsidTr="00AA2CB9">
        <w:trPr>
          <w:trHeight w:val="329"/>
        </w:trPr>
        <w:tc>
          <w:tcPr>
            <w:tcW w:w="4871" w:type="dxa"/>
          </w:tcPr>
          <w:p w14:paraId="08B23DE5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игровой ловкости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725" w:type="dxa"/>
          </w:tcPr>
          <w:p w14:paraId="38FD27D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28" w:type="dxa"/>
          </w:tcPr>
          <w:p w14:paraId="62ED94E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F7563A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657D481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1244C58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735A6D9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6F2BE1E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0186018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919" w:type="dxa"/>
          </w:tcPr>
          <w:p w14:paraId="0CF4A0B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818" w:type="dxa"/>
          </w:tcPr>
          <w:p w14:paraId="1FC525D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6949FE1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0C6B867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417" w:type="dxa"/>
          </w:tcPr>
          <w:p w14:paraId="56A58B0A" w14:textId="497AF08F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D461A8" w14:paraId="4AC34A87" w14:textId="77777777" w:rsidTr="00AA2CB9">
        <w:trPr>
          <w:trHeight w:val="329"/>
        </w:trPr>
        <w:tc>
          <w:tcPr>
            <w:tcW w:w="4871" w:type="dxa"/>
          </w:tcPr>
          <w:p w14:paraId="04CB4FA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Технико- тактическая подготовка</w:t>
            </w:r>
          </w:p>
        </w:tc>
        <w:tc>
          <w:tcPr>
            <w:tcW w:w="725" w:type="dxa"/>
          </w:tcPr>
          <w:p w14:paraId="06BB064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4FEC47A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686A40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6501EE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ABF374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4B855B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EBD2CC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A6C1D0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9" w:type="dxa"/>
          </w:tcPr>
          <w:p w14:paraId="10A2284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818" w:type="dxa"/>
          </w:tcPr>
          <w:p w14:paraId="37EFEF0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0AB0D09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3FB8BBF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417" w:type="dxa"/>
          </w:tcPr>
          <w:p w14:paraId="3C3EA817" w14:textId="237AF93F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6</w:t>
            </w:r>
          </w:p>
        </w:tc>
      </w:tr>
      <w:tr w:rsidR="00D461A8" w14:paraId="147AE91F" w14:textId="77777777" w:rsidTr="00AA2CB9">
        <w:trPr>
          <w:trHeight w:val="315"/>
        </w:trPr>
        <w:tc>
          <w:tcPr>
            <w:tcW w:w="4871" w:type="dxa"/>
          </w:tcPr>
          <w:p w14:paraId="410F0485" w14:textId="77777777" w:rsidR="00D461A8" w:rsidRPr="00D461A8" w:rsidRDefault="00D461A8" w:rsidP="00D461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D461A8">
              <w:rPr>
                <w:rFonts w:ascii="Times New Roman" w:hAnsi="Times New Roman"/>
                <w:b/>
                <w:bCs/>
                <w:color w:val="000000"/>
                <w:sz w:val="24"/>
              </w:rPr>
              <w:t>Техническая подготовка</w:t>
            </w:r>
          </w:p>
        </w:tc>
        <w:tc>
          <w:tcPr>
            <w:tcW w:w="725" w:type="dxa"/>
          </w:tcPr>
          <w:p w14:paraId="782D363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7986866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8DFA2F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67CC84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C1D56F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C9E1AA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872034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8F405F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9" w:type="dxa"/>
          </w:tcPr>
          <w:p w14:paraId="3495D2C3" w14:textId="71211228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8" w:type="dxa"/>
          </w:tcPr>
          <w:p w14:paraId="72C34A3E" w14:textId="6D7D0B22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490430B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1532879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417" w:type="dxa"/>
          </w:tcPr>
          <w:p w14:paraId="40CD0663" w14:textId="4A3959B0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D461A8" w14:paraId="580C5949" w14:textId="77777777" w:rsidTr="00AA2CB9">
        <w:trPr>
          <w:trHeight w:val="329"/>
        </w:trPr>
        <w:tc>
          <w:tcPr>
            <w:tcW w:w="4871" w:type="dxa"/>
          </w:tcPr>
          <w:p w14:paraId="4A4E05FB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Финты(обманные движения)</w:t>
            </w:r>
          </w:p>
        </w:tc>
        <w:tc>
          <w:tcPr>
            <w:tcW w:w="725" w:type="dxa"/>
          </w:tcPr>
          <w:p w14:paraId="2E483F1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28" w:type="dxa"/>
          </w:tcPr>
          <w:p w14:paraId="24A9CF3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21804E9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2540B9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D4D68A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DB5F0B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67DF9E8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8D16DE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9" w:type="dxa"/>
          </w:tcPr>
          <w:p w14:paraId="6572B825" w14:textId="0DB877EC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818" w:type="dxa"/>
          </w:tcPr>
          <w:p w14:paraId="7D0F533B" w14:textId="78DD58F2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0.5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4FF8FEE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4DC4741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417" w:type="dxa"/>
          </w:tcPr>
          <w:p w14:paraId="1E590472" w14:textId="6B5F9AD9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D461A8" w14:paraId="20D82B18" w14:textId="77777777" w:rsidTr="00AA2CB9">
        <w:trPr>
          <w:trHeight w:val="315"/>
        </w:trPr>
        <w:tc>
          <w:tcPr>
            <w:tcW w:w="4871" w:type="dxa"/>
          </w:tcPr>
          <w:p w14:paraId="6CCA377C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Удары по мячу ногами</w:t>
            </w:r>
          </w:p>
        </w:tc>
        <w:tc>
          <w:tcPr>
            <w:tcW w:w="725" w:type="dxa"/>
          </w:tcPr>
          <w:p w14:paraId="24BF747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5FE348E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D7099B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3C4D19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40AAB50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6FF089F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9E9A530" w14:textId="16695A08" w:rsidR="00D461A8" w:rsidRP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1373285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919" w:type="dxa"/>
          </w:tcPr>
          <w:p w14:paraId="43DF357F" w14:textId="47E948D8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818" w:type="dxa"/>
          </w:tcPr>
          <w:p w14:paraId="65142333" w14:textId="4704D596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5097421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61E66024" w14:textId="44FB0204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0,5</w:t>
            </w:r>
          </w:p>
        </w:tc>
        <w:tc>
          <w:tcPr>
            <w:tcW w:w="1417" w:type="dxa"/>
          </w:tcPr>
          <w:p w14:paraId="55CFD2D5" w14:textId="283DB21A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D461A8" w14:paraId="0984D307" w14:textId="77777777" w:rsidTr="00AA2CB9">
        <w:trPr>
          <w:trHeight w:val="315"/>
        </w:trPr>
        <w:tc>
          <w:tcPr>
            <w:tcW w:w="4871" w:type="dxa"/>
          </w:tcPr>
          <w:p w14:paraId="1FF9F8E9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Приём (остановка) мяча</w:t>
            </w:r>
          </w:p>
        </w:tc>
        <w:tc>
          <w:tcPr>
            <w:tcW w:w="725" w:type="dxa"/>
          </w:tcPr>
          <w:p w14:paraId="53CEB72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28" w:type="dxa"/>
          </w:tcPr>
          <w:p w14:paraId="3C55D32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39138A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3538650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4F893E2C" w14:textId="1203E8A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5F22FC6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C39836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57423E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919" w:type="dxa"/>
          </w:tcPr>
          <w:p w14:paraId="73910716" w14:textId="3040F2A1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818" w:type="dxa"/>
          </w:tcPr>
          <w:p w14:paraId="1DC9D87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638248A3" w14:textId="3B01138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0C5BEEC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417" w:type="dxa"/>
          </w:tcPr>
          <w:p w14:paraId="18297547" w14:textId="27E80D88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D461A8" w14:paraId="152DA268" w14:textId="77777777" w:rsidTr="00AA2CB9">
        <w:trPr>
          <w:trHeight w:val="329"/>
        </w:trPr>
        <w:tc>
          <w:tcPr>
            <w:tcW w:w="4871" w:type="dxa"/>
          </w:tcPr>
          <w:p w14:paraId="47A069CA" w14:textId="40F86FD1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461A8">
              <w:rPr>
                <w:rFonts w:ascii="Times New Roman" w:hAnsi="Times New Roman"/>
                <w:b/>
                <w:bCs/>
                <w:color w:val="000000"/>
                <w:sz w:val="24"/>
              </w:rPr>
              <w:t>Тактическая подготовка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25" w:type="dxa"/>
          </w:tcPr>
          <w:p w14:paraId="700757B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64BC6EC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BF1BE5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4204D2C" w14:textId="772C1FB1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163D7FF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0628DE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FEBB89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114ECC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9" w:type="dxa"/>
          </w:tcPr>
          <w:p w14:paraId="5ACCF84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8" w:type="dxa"/>
          </w:tcPr>
          <w:p w14:paraId="045E3934" w14:textId="1A91248D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2DC53F3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102EA865" w14:textId="08A9DA66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417" w:type="dxa"/>
          </w:tcPr>
          <w:p w14:paraId="03169A64" w14:textId="0557B104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D461A8" w14:paraId="1FF43F77" w14:textId="77777777" w:rsidTr="00AA2CB9">
        <w:trPr>
          <w:trHeight w:val="329"/>
        </w:trPr>
        <w:tc>
          <w:tcPr>
            <w:tcW w:w="4871" w:type="dxa"/>
          </w:tcPr>
          <w:p w14:paraId="1EBFDEF5" w14:textId="470CFD2A" w:rsidR="00D461A8" w:rsidRPr="00D461A8" w:rsidRDefault="00D461A8" w:rsidP="00D461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действия в защите</w:t>
            </w:r>
          </w:p>
        </w:tc>
        <w:tc>
          <w:tcPr>
            <w:tcW w:w="725" w:type="dxa"/>
          </w:tcPr>
          <w:p w14:paraId="41D9213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41DB138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C888A1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D258338" w14:textId="12D9C526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5327DB6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B18D32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269B67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C88F22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9" w:type="dxa"/>
          </w:tcPr>
          <w:p w14:paraId="5CBDB71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8" w:type="dxa"/>
          </w:tcPr>
          <w:p w14:paraId="7526357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55DEDC7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61BCBC56" w14:textId="476D0F28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417" w:type="dxa"/>
          </w:tcPr>
          <w:p w14:paraId="209219C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D461A8" w14:paraId="045872DD" w14:textId="77777777" w:rsidTr="00AA2CB9">
        <w:trPr>
          <w:trHeight w:val="329"/>
        </w:trPr>
        <w:tc>
          <w:tcPr>
            <w:tcW w:w="4871" w:type="dxa"/>
          </w:tcPr>
          <w:p w14:paraId="12BC2C7B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Спортивные, подвижные игры и другие  виды спорта</w:t>
            </w:r>
          </w:p>
        </w:tc>
        <w:tc>
          <w:tcPr>
            <w:tcW w:w="725" w:type="dxa"/>
          </w:tcPr>
          <w:p w14:paraId="580313B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09194E8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2AE7014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7B284E3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44D7CE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3BBCA8F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4FAAF4C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6C7D697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919" w:type="dxa"/>
          </w:tcPr>
          <w:p w14:paraId="22438E5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818" w:type="dxa"/>
          </w:tcPr>
          <w:p w14:paraId="14B7609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0,5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5A0240C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3B149E1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417" w:type="dxa"/>
          </w:tcPr>
          <w:p w14:paraId="237CC32E" w14:textId="08BC4E4D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2</w:t>
            </w:r>
          </w:p>
        </w:tc>
      </w:tr>
      <w:tr w:rsidR="00D461A8" w14:paraId="1D373B8B" w14:textId="77777777" w:rsidTr="00AA2CB9">
        <w:trPr>
          <w:trHeight w:val="329"/>
        </w:trPr>
        <w:tc>
          <w:tcPr>
            <w:tcW w:w="4871" w:type="dxa"/>
          </w:tcPr>
          <w:p w14:paraId="503B2FC6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Соревновательная деятельность </w:t>
            </w:r>
          </w:p>
        </w:tc>
        <w:tc>
          <w:tcPr>
            <w:tcW w:w="725" w:type="dxa"/>
          </w:tcPr>
          <w:p w14:paraId="09A48E3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08F0417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040C9DF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7314F2D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5B5AB8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258135B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68F6ED7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400163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919" w:type="dxa"/>
          </w:tcPr>
          <w:p w14:paraId="72601F3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818" w:type="dxa"/>
          </w:tcPr>
          <w:p w14:paraId="6C9AF49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0FA572A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5352ADE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417" w:type="dxa"/>
          </w:tcPr>
          <w:p w14:paraId="592C8D58" w14:textId="2CE47469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1</w:t>
            </w:r>
          </w:p>
        </w:tc>
      </w:tr>
      <w:tr w:rsidR="00D461A8" w14:paraId="760BC496" w14:textId="77777777" w:rsidTr="00AA2CB9">
        <w:trPr>
          <w:trHeight w:val="329"/>
        </w:trPr>
        <w:tc>
          <w:tcPr>
            <w:tcW w:w="4871" w:type="dxa"/>
          </w:tcPr>
          <w:p w14:paraId="6AF3FD6A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725" w:type="dxa"/>
          </w:tcPr>
          <w:p w14:paraId="2D4DB50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28" w:type="dxa"/>
          </w:tcPr>
          <w:p w14:paraId="1925DDF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5CC187E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078778B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732EEF7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6AA603D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7DEE5E4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3CA4418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19" w:type="dxa"/>
          </w:tcPr>
          <w:p w14:paraId="0471DF3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8" w:type="dxa"/>
          </w:tcPr>
          <w:p w14:paraId="1F8BE87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5560ECC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654" w:type="dxa"/>
            <w:tcBorders>
              <w:left w:val="single" w:sz="4" w:space="0" w:color="auto"/>
            </w:tcBorders>
          </w:tcPr>
          <w:p w14:paraId="5C427275" w14:textId="7C2DD674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1417" w:type="dxa"/>
          </w:tcPr>
          <w:p w14:paraId="02684AD7" w14:textId="0DE318FE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24</w:t>
            </w:r>
          </w:p>
        </w:tc>
      </w:tr>
    </w:tbl>
    <w:p w14:paraId="62B636CE" w14:textId="77777777" w:rsidR="00CE2AE0" w:rsidRDefault="00CE2AE0">
      <w:pPr>
        <w:pStyle w:val="af0"/>
        <w:jc w:val="center"/>
        <w:rPr>
          <w:b/>
          <w:sz w:val="28"/>
        </w:rPr>
      </w:pPr>
    </w:p>
    <w:p w14:paraId="03616A4F" w14:textId="77777777" w:rsidR="00CE2AE0" w:rsidRDefault="00CE2AE0">
      <w:pPr>
        <w:pStyle w:val="af0"/>
        <w:jc w:val="center"/>
        <w:rPr>
          <w:b/>
          <w:sz w:val="28"/>
        </w:rPr>
      </w:pPr>
    </w:p>
    <w:p w14:paraId="4B381AA3" w14:textId="77777777" w:rsidR="00CE2AE0" w:rsidRDefault="00CE2AE0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2E592009" w14:textId="77777777" w:rsidR="00CE2AE0" w:rsidRDefault="00CE2AE0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tbl>
      <w:tblPr>
        <w:tblStyle w:val="affb"/>
        <w:tblpPr w:leftFromText="180" w:rightFromText="180" w:vertAnchor="page" w:horzAnchor="margin" w:tblpY="1849"/>
        <w:tblW w:w="14308" w:type="dxa"/>
        <w:tblLayout w:type="fixed"/>
        <w:tblLook w:val="04A0" w:firstRow="1" w:lastRow="0" w:firstColumn="1" w:lastColumn="0" w:noHBand="0" w:noVBand="1"/>
      </w:tblPr>
      <w:tblGrid>
        <w:gridCol w:w="4420"/>
        <w:gridCol w:w="726"/>
        <w:gridCol w:w="727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589"/>
        <w:gridCol w:w="1276"/>
      </w:tblGrid>
      <w:tr w:rsidR="00D461A8" w14:paraId="092C6A71" w14:textId="77777777" w:rsidTr="00D461A8">
        <w:trPr>
          <w:trHeight w:val="329"/>
        </w:trPr>
        <w:tc>
          <w:tcPr>
            <w:tcW w:w="4420" w:type="dxa"/>
            <w:vMerge w:val="restart"/>
          </w:tcPr>
          <w:p w14:paraId="2C2ED17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8612" w:type="dxa"/>
            <w:gridSpan w:val="12"/>
            <w:tcBorders>
              <w:right w:val="single" w:sz="4" w:space="0" w:color="auto"/>
            </w:tcBorders>
          </w:tcPr>
          <w:p w14:paraId="1B266DB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проведения занятия </w:t>
            </w:r>
          </w:p>
        </w:tc>
        <w:tc>
          <w:tcPr>
            <w:tcW w:w="1276" w:type="dxa"/>
            <w:vMerge w:val="restart"/>
          </w:tcPr>
          <w:p w14:paraId="2C4AE044" w14:textId="64B171B1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  <w:p w14:paraId="4F8A56A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часов</w:t>
            </w:r>
          </w:p>
        </w:tc>
      </w:tr>
      <w:tr w:rsidR="00D461A8" w14:paraId="0FDF12E7" w14:textId="77777777" w:rsidTr="00D461A8">
        <w:trPr>
          <w:trHeight w:val="138"/>
        </w:trPr>
        <w:tc>
          <w:tcPr>
            <w:tcW w:w="4420" w:type="dxa"/>
            <w:vMerge/>
          </w:tcPr>
          <w:p w14:paraId="07FC35F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726" w:type="dxa"/>
          </w:tcPr>
          <w:p w14:paraId="71AFE29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727" w:type="dxa"/>
          </w:tcPr>
          <w:p w14:paraId="0394466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730" w:type="dxa"/>
          </w:tcPr>
          <w:p w14:paraId="6A5D69A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1CAA36A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730" w:type="dxa"/>
          </w:tcPr>
          <w:p w14:paraId="48FEA2F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730" w:type="dxa"/>
          </w:tcPr>
          <w:p w14:paraId="6BBECDD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730" w:type="dxa"/>
          </w:tcPr>
          <w:p w14:paraId="11EAE74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730" w:type="dxa"/>
          </w:tcPr>
          <w:p w14:paraId="7BB8521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730" w:type="dxa"/>
          </w:tcPr>
          <w:p w14:paraId="6932CD8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730" w:type="dxa"/>
          </w:tcPr>
          <w:p w14:paraId="5D04318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730" w:type="dxa"/>
          </w:tcPr>
          <w:p w14:paraId="04ECCE5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589" w:type="dxa"/>
            <w:tcBorders>
              <w:top w:val="nil"/>
              <w:right w:val="single" w:sz="4" w:space="0" w:color="auto"/>
            </w:tcBorders>
          </w:tcPr>
          <w:p w14:paraId="0BB42E8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26</w:t>
            </w:r>
          </w:p>
        </w:tc>
        <w:tc>
          <w:tcPr>
            <w:tcW w:w="1276" w:type="dxa"/>
            <w:vMerge/>
          </w:tcPr>
          <w:p w14:paraId="67BE701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D461A8" w14:paraId="77182603" w14:textId="77777777" w:rsidTr="00D461A8">
        <w:trPr>
          <w:trHeight w:val="138"/>
        </w:trPr>
        <w:tc>
          <w:tcPr>
            <w:tcW w:w="13032" w:type="dxa"/>
            <w:gridSpan w:val="13"/>
            <w:tcBorders>
              <w:right w:val="single" w:sz="4" w:space="0" w:color="auto"/>
            </w:tcBorders>
          </w:tcPr>
          <w:p w14:paraId="7BE4D4A6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занятия</w:t>
            </w:r>
          </w:p>
        </w:tc>
        <w:tc>
          <w:tcPr>
            <w:tcW w:w="1276" w:type="dxa"/>
            <w:tcBorders>
              <w:top w:val="nil"/>
            </w:tcBorders>
          </w:tcPr>
          <w:p w14:paraId="14BECF01" w14:textId="428ECEA6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</w:tr>
      <w:tr w:rsidR="00D461A8" w14:paraId="3F71574B" w14:textId="77777777" w:rsidTr="00D461A8">
        <w:trPr>
          <w:trHeight w:val="138"/>
        </w:trPr>
        <w:tc>
          <w:tcPr>
            <w:tcW w:w="4420" w:type="dxa"/>
          </w:tcPr>
          <w:p w14:paraId="74773A52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Влияние физических упражнений на организм человека</w:t>
            </w:r>
          </w:p>
        </w:tc>
        <w:tc>
          <w:tcPr>
            <w:tcW w:w="726" w:type="dxa"/>
          </w:tcPr>
          <w:p w14:paraId="1D05581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7" w:type="dxa"/>
          </w:tcPr>
          <w:p w14:paraId="711177B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62BAAD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446971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31DEBD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DECBB2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DD53F6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8EE4A0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4899DE4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1F23D4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526096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right w:val="single" w:sz="4" w:space="0" w:color="auto"/>
            </w:tcBorders>
          </w:tcPr>
          <w:p w14:paraId="2F42FC1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482F80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461A8" w14:paraId="2A271F6C" w14:textId="77777777" w:rsidTr="00D461A8">
        <w:trPr>
          <w:trHeight w:val="138"/>
        </w:trPr>
        <w:tc>
          <w:tcPr>
            <w:tcW w:w="13032" w:type="dxa"/>
            <w:gridSpan w:val="13"/>
            <w:tcBorders>
              <w:right w:val="single" w:sz="4" w:space="0" w:color="auto"/>
            </w:tcBorders>
          </w:tcPr>
          <w:p w14:paraId="7A2EA7AB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занятия</w:t>
            </w:r>
          </w:p>
        </w:tc>
        <w:tc>
          <w:tcPr>
            <w:tcW w:w="1276" w:type="dxa"/>
            <w:tcBorders>
              <w:top w:val="nil"/>
            </w:tcBorders>
          </w:tcPr>
          <w:p w14:paraId="6AE339A3" w14:textId="7D04B26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3</w:t>
            </w:r>
          </w:p>
        </w:tc>
      </w:tr>
      <w:tr w:rsidR="00D461A8" w14:paraId="1A6DBD90" w14:textId="77777777" w:rsidTr="00D461A8">
        <w:trPr>
          <w:trHeight w:val="315"/>
        </w:trPr>
        <w:tc>
          <w:tcPr>
            <w:tcW w:w="4420" w:type="dxa"/>
          </w:tcPr>
          <w:p w14:paraId="39ED39C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ОФП</w:t>
            </w:r>
          </w:p>
        </w:tc>
        <w:tc>
          <w:tcPr>
            <w:tcW w:w="726" w:type="dxa"/>
          </w:tcPr>
          <w:p w14:paraId="5CCEE62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7" w:type="dxa"/>
          </w:tcPr>
          <w:p w14:paraId="085F617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E2B1E7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73DC92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85B916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BE6C06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E7076B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B879DB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CB9DDF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184B22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AB289B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14:paraId="4E58D56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3F722E7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</w:tr>
      <w:tr w:rsidR="00D461A8" w14:paraId="25DDD205" w14:textId="77777777" w:rsidTr="00D461A8">
        <w:trPr>
          <w:trHeight w:val="315"/>
        </w:trPr>
        <w:tc>
          <w:tcPr>
            <w:tcW w:w="4420" w:type="dxa"/>
          </w:tcPr>
          <w:p w14:paraId="7F0DFC79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общей выносливости</w:t>
            </w:r>
          </w:p>
        </w:tc>
        <w:tc>
          <w:tcPr>
            <w:tcW w:w="726" w:type="dxa"/>
          </w:tcPr>
          <w:p w14:paraId="569BB2E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7" w:type="dxa"/>
          </w:tcPr>
          <w:p w14:paraId="2E2A449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6955EE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4B673AF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24D9DD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6AC72C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0BD29C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3F92C3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922CB5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6DED43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4D8124F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14:paraId="6E74EF4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4D78944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461A8" w14:paraId="6DF49E1A" w14:textId="77777777" w:rsidTr="00D461A8">
        <w:trPr>
          <w:trHeight w:val="329"/>
        </w:trPr>
        <w:tc>
          <w:tcPr>
            <w:tcW w:w="4420" w:type="dxa"/>
          </w:tcPr>
          <w:p w14:paraId="49CEDC50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силы рук, ног </w:t>
            </w:r>
          </w:p>
        </w:tc>
        <w:tc>
          <w:tcPr>
            <w:tcW w:w="726" w:type="dxa"/>
          </w:tcPr>
          <w:p w14:paraId="1FE6C26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7" w:type="dxa"/>
          </w:tcPr>
          <w:p w14:paraId="72BBCA7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9543A0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F4250D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E243A7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EE3084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6C2202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05767A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42F7CE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CD8907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B2A6B6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9" w:type="dxa"/>
          </w:tcPr>
          <w:p w14:paraId="0566861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1276" w:type="dxa"/>
          </w:tcPr>
          <w:p w14:paraId="6492C74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461A8" w14:paraId="55254465" w14:textId="77777777" w:rsidTr="00D461A8">
        <w:trPr>
          <w:trHeight w:val="315"/>
        </w:trPr>
        <w:tc>
          <w:tcPr>
            <w:tcW w:w="4420" w:type="dxa"/>
          </w:tcPr>
          <w:p w14:paraId="5C623013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</w:t>
            </w:r>
          </w:p>
        </w:tc>
        <w:tc>
          <w:tcPr>
            <w:tcW w:w="726" w:type="dxa"/>
          </w:tcPr>
          <w:p w14:paraId="3DDB20A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7" w:type="dxa"/>
          </w:tcPr>
          <w:p w14:paraId="1A80285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197851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CDA93A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85E8F7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EB3559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0E7A85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1232293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962DB86" w14:textId="09AE01E9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08C694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5B00BE8" w14:textId="4A0A757C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589" w:type="dxa"/>
          </w:tcPr>
          <w:p w14:paraId="3DC59CD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570425A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461A8" w14:paraId="403FBA45" w14:textId="77777777" w:rsidTr="00D461A8">
        <w:trPr>
          <w:trHeight w:val="315"/>
        </w:trPr>
        <w:tc>
          <w:tcPr>
            <w:tcW w:w="4420" w:type="dxa"/>
          </w:tcPr>
          <w:p w14:paraId="11BDB08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СФП</w:t>
            </w:r>
          </w:p>
        </w:tc>
        <w:tc>
          <w:tcPr>
            <w:tcW w:w="726" w:type="dxa"/>
          </w:tcPr>
          <w:p w14:paraId="352A231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7" w:type="dxa"/>
          </w:tcPr>
          <w:p w14:paraId="2C908FA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0E3EE4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33825B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C0C42E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D6FC58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3F9B79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E04024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AD7438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F45F8F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A6C153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9" w:type="dxa"/>
          </w:tcPr>
          <w:p w14:paraId="0F7776E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76FC185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</w:tr>
      <w:tr w:rsidR="00D461A8" w14:paraId="1847941D" w14:textId="77777777" w:rsidTr="00D461A8">
        <w:trPr>
          <w:trHeight w:val="315"/>
        </w:trPr>
        <w:tc>
          <w:tcPr>
            <w:tcW w:w="4420" w:type="dxa"/>
          </w:tcPr>
          <w:p w14:paraId="67D9C719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быстроты</w:t>
            </w:r>
          </w:p>
        </w:tc>
        <w:tc>
          <w:tcPr>
            <w:tcW w:w="726" w:type="dxa"/>
          </w:tcPr>
          <w:p w14:paraId="28B808B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7" w:type="dxa"/>
          </w:tcPr>
          <w:p w14:paraId="373306E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B9CD57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0AB6E2C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526688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D85998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960962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96C5D0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D38FA9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4DF1EC5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50480A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9" w:type="dxa"/>
          </w:tcPr>
          <w:p w14:paraId="28C83F3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1346A57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461A8" w14:paraId="4D62B1F6" w14:textId="77777777" w:rsidTr="00D461A8">
        <w:trPr>
          <w:trHeight w:val="329"/>
        </w:trPr>
        <w:tc>
          <w:tcPr>
            <w:tcW w:w="4420" w:type="dxa"/>
          </w:tcPr>
          <w:p w14:paraId="0D09DF00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скоростно-силовых качеств</w:t>
            </w:r>
          </w:p>
        </w:tc>
        <w:tc>
          <w:tcPr>
            <w:tcW w:w="726" w:type="dxa"/>
          </w:tcPr>
          <w:p w14:paraId="4EBCBAE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7" w:type="dxa"/>
          </w:tcPr>
          <w:p w14:paraId="395AD05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BF84C3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F9097F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922012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892C74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01F4AD2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2A3F61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724449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568583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F0CACB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589" w:type="dxa"/>
          </w:tcPr>
          <w:p w14:paraId="0449C81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0.5</w:t>
            </w:r>
          </w:p>
        </w:tc>
        <w:tc>
          <w:tcPr>
            <w:tcW w:w="1276" w:type="dxa"/>
          </w:tcPr>
          <w:p w14:paraId="3C7E1E7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461A8" w14:paraId="57C9FF73" w14:textId="77777777" w:rsidTr="00D461A8">
        <w:trPr>
          <w:trHeight w:val="329"/>
        </w:trPr>
        <w:tc>
          <w:tcPr>
            <w:tcW w:w="4420" w:type="dxa"/>
          </w:tcPr>
          <w:p w14:paraId="5E520D32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игровой ловкости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726" w:type="dxa"/>
          </w:tcPr>
          <w:p w14:paraId="0CD1276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7" w:type="dxa"/>
          </w:tcPr>
          <w:p w14:paraId="4EE19E5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08550F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580053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B5622D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28393F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CCFEF8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024D97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0B8B39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8CF0C5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A182C1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9" w:type="dxa"/>
          </w:tcPr>
          <w:p w14:paraId="7C60055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276" w:type="dxa"/>
          </w:tcPr>
          <w:p w14:paraId="2CAF2FD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461A8" w14:paraId="6271AADC" w14:textId="77777777" w:rsidTr="00D461A8">
        <w:trPr>
          <w:trHeight w:val="329"/>
        </w:trPr>
        <w:tc>
          <w:tcPr>
            <w:tcW w:w="4420" w:type="dxa"/>
          </w:tcPr>
          <w:p w14:paraId="7B59C42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Технико- тактическая подготовка</w:t>
            </w:r>
          </w:p>
        </w:tc>
        <w:tc>
          <w:tcPr>
            <w:tcW w:w="726" w:type="dxa"/>
          </w:tcPr>
          <w:p w14:paraId="3DC7032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7" w:type="dxa"/>
          </w:tcPr>
          <w:p w14:paraId="16D0DA1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54B85E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D5D288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9E826D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A28077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CB31A8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E0D6CC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4140AD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FF13C3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4A0D15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9" w:type="dxa"/>
          </w:tcPr>
          <w:p w14:paraId="288BE70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4C57E17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</w:tr>
      <w:tr w:rsidR="00D461A8" w14:paraId="21F7742B" w14:textId="77777777" w:rsidTr="00D461A8">
        <w:trPr>
          <w:trHeight w:val="315"/>
        </w:trPr>
        <w:tc>
          <w:tcPr>
            <w:tcW w:w="4420" w:type="dxa"/>
          </w:tcPr>
          <w:p w14:paraId="3DB493D6" w14:textId="77777777" w:rsidR="00D461A8" w:rsidRP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D461A8">
              <w:rPr>
                <w:rFonts w:ascii="Times New Roman" w:hAnsi="Times New Roman"/>
                <w:b/>
                <w:bCs/>
                <w:color w:val="000000"/>
                <w:sz w:val="24"/>
              </w:rPr>
              <w:t>Техническая подготовка</w:t>
            </w:r>
          </w:p>
        </w:tc>
        <w:tc>
          <w:tcPr>
            <w:tcW w:w="726" w:type="dxa"/>
          </w:tcPr>
          <w:p w14:paraId="5398516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7" w:type="dxa"/>
          </w:tcPr>
          <w:p w14:paraId="1576F1D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F29C69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0B53D4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3FC377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DE7A67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AE9265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D701FD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1830F5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BF157D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4C308D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9" w:type="dxa"/>
          </w:tcPr>
          <w:p w14:paraId="59376CC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09BC904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461A8" w14:paraId="4DD2DA3C" w14:textId="77777777" w:rsidTr="00D461A8">
        <w:trPr>
          <w:trHeight w:val="329"/>
        </w:trPr>
        <w:tc>
          <w:tcPr>
            <w:tcW w:w="4420" w:type="dxa"/>
          </w:tcPr>
          <w:p w14:paraId="2D306BF1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726" w:type="dxa"/>
          </w:tcPr>
          <w:p w14:paraId="35A9B99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7" w:type="dxa"/>
          </w:tcPr>
          <w:p w14:paraId="4B42BDA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A72DF6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3F03DB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327B84A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79C838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A6DFCB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8843D2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42A46F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34F0ACF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027A37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589" w:type="dxa"/>
          </w:tcPr>
          <w:p w14:paraId="5BB801F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09E5BEB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461A8" w14:paraId="13C1B3CF" w14:textId="77777777" w:rsidTr="00D461A8">
        <w:trPr>
          <w:trHeight w:val="315"/>
        </w:trPr>
        <w:tc>
          <w:tcPr>
            <w:tcW w:w="4420" w:type="dxa"/>
          </w:tcPr>
          <w:p w14:paraId="2D0B0285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Удары по мячу ногами</w:t>
            </w:r>
          </w:p>
        </w:tc>
        <w:tc>
          <w:tcPr>
            <w:tcW w:w="726" w:type="dxa"/>
          </w:tcPr>
          <w:p w14:paraId="1A6C702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7" w:type="dxa"/>
          </w:tcPr>
          <w:p w14:paraId="4D18293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2F3008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F67D5B8" w14:textId="47A62DFF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D7EC0C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42B71A7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580191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1E4F1525" w14:textId="37176479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AEAF01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209F01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24D33C5" w14:textId="4132844E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9" w:type="dxa"/>
          </w:tcPr>
          <w:p w14:paraId="76C7DEFD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276" w:type="dxa"/>
          </w:tcPr>
          <w:p w14:paraId="7BB2C1C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461A8" w14:paraId="6DBC26D9" w14:textId="77777777" w:rsidTr="00D461A8">
        <w:trPr>
          <w:trHeight w:val="315"/>
        </w:trPr>
        <w:tc>
          <w:tcPr>
            <w:tcW w:w="4420" w:type="dxa"/>
          </w:tcPr>
          <w:p w14:paraId="091BDA0E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Отбор  мяча</w:t>
            </w:r>
          </w:p>
        </w:tc>
        <w:tc>
          <w:tcPr>
            <w:tcW w:w="726" w:type="dxa"/>
          </w:tcPr>
          <w:p w14:paraId="0C88F40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7" w:type="dxa"/>
          </w:tcPr>
          <w:p w14:paraId="7D055E3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1FC695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B6287D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E01733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8AE868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A6B0E9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81C20E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A283562" w14:textId="144B7D8D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394D22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F4F356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9" w:type="dxa"/>
          </w:tcPr>
          <w:p w14:paraId="6CC0875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0397B30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461A8" w14:paraId="2B724A26" w14:textId="77777777" w:rsidTr="00D461A8">
        <w:trPr>
          <w:trHeight w:val="329"/>
        </w:trPr>
        <w:tc>
          <w:tcPr>
            <w:tcW w:w="4420" w:type="dxa"/>
          </w:tcPr>
          <w:p w14:paraId="662B5714" w14:textId="77777777" w:rsidR="00D461A8" w:rsidRP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D461A8">
              <w:rPr>
                <w:rFonts w:ascii="Times New Roman" w:hAnsi="Times New Roman"/>
                <w:b/>
                <w:bCs/>
                <w:color w:val="000000"/>
                <w:sz w:val="24"/>
              </w:rPr>
              <w:t>Тактическая подготовка</w:t>
            </w:r>
          </w:p>
        </w:tc>
        <w:tc>
          <w:tcPr>
            <w:tcW w:w="726" w:type="dxa"/>
          </w:tcPr>
          <w:p w14:paraId="27B88B0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7" w:type="dxa"/>
          </w:tcPr>
          <w:p w14:paraId="6DBA99E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AAF379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EF57640" w14:textId="221465F9" w:rsidR="00D461A8" w:rsidRDefault="00506AD6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49C6448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63FA94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34D4E5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7C39276" w14:textId="0B49914C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4D6827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457377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0F89BB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9" w:type="dxa"/>
          </w:tcPr>
          <w:p w14:paraId="7C7A852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0915FC0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461A8" w14:paraId="38C5D331" w14:textId="77777777" w:rsidTr="00D461A8">
        <w:trPr>
          <w:trHeight w:val="329"/>
        </w:trPr>
        <w:tc>
          <w:tcPr>
            <w:tcW w:w="4420" w:type="dxa"/>
          </w:tcPr>
          <w:p w14:paraId="5A9367B7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Индивидуальная тактика защиты</w:t>
            </w:r>
          </w:p>
        </w:tc>
        <w:tc>
          <w:tcPr>
            <w:tcW w:w="726" w:type="dxa"/>
          </w:tcPr>
          <w:p w14:paraId="63FEB2D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7" w:type="dxa"/>
          </w:tcPr>
          <w:p w14:paraId="3D2055C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C875B1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0FBDF96B" w14:textId="30575995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616279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AFA45D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E553AF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6C3FFF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840096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BB506A3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ACC75B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9" w:type="dxa"/>
          </w:tcPr>
          <w:p w14:paraId="70CD4A9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17D746DA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461A8" w14:paraId="630B74CE" w14:textId="77777777" w:rsidTr="00D461A8">
        <w:trPr>
          <w:trHeight w:val="329"/>
        </w:trPr>
        <w:tc>
          <w:tcPr>
            <w:tcW w:w="4420" w:type="dxa"/>
          </w:tcPr>
          <w:p w14:paraId="1843C8E8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Спортивные, подвижные игры и другие  виды спорта</w:t>
            </w:r>
          </w:p>
        </w:tc>
        <w:tc>
          <w:tcPr>
            <w:tcW w:w="726" w:type="dxa"/>
          </w:tcPr>
          <w:p w14:paraId="7B7F386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7" w:type="dxa"/>
          </w:tcPr>
          <w:p w14:paraId="5AA3DC9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B52CC4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2745CF9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151F7C6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3F3200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1208C6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8B62500" w14:textId="2057C882" w:rsidR="00D461A8" w:rsidRDefault="00506AD6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EB660F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5B1E5A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34C3106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9" w:type="dxa"/>
          </w:tcPr>
          <w:p w14:paraId="3A5A159E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276" w:type="dxa"/>
          </w:tcPr>
          <w:p w14:paraId="5E0E3B72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D461A8" w14:paraId="74A0291B" w14:textId="77777777" w:rsidTr="00D461A8">
        <w:trPr>
          <w:trHeight w:val="58"/>
        </w:trPr>
        <w:tc>
          <w:tcPr>
            <w:tcW w:w="4420" w:type="dxa"/>
          </w:tcPr>
          <w:p w14:paraId="498CEE5C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Соревновательная деятельность</w:t>
            </w:r>
          </w:p>
        </w:tc>
        <w:tc>
          <w:tcPr>
            <w:tcW w:w="726" w:type="dxa"/>
          </w:tcPr>
          <w:p w14:paraId="3EA10C0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7" w:type="dxa"/>
          </w:tcPr>
          <w:p w14:paraId="435627E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B45A2D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19849E0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FAEFB1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6E3499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88B147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A9C5D8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BBC4D5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1F0123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1F8B63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9" w:type="dxa"/>
          </w:tcPr>
          <w:p w14:paraId="7D73C9E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553530DB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D461A8" w14:paraId="2A21C765" w14:textId="77777777" w:rsidTr="00D461A8">
        <w:trPr>
          <w:trHeight w:val="329"/>
        </w:trPr>
        <w:tc>
          <w:tcPr>
            <w:tcW w:w="4420" w:type="dxa"/>
          </w:tcPr>
          <w:p w14:paraId="3F55F20F" w14:textId="77777777" w:rsidR="00D461A8" w:rsidRDefault="00D461A8" w:rsidP="00D461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726" w:type="dxa"/>
          </w:tcPr>
          <w:p w14:paraId="5F341006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27" w:type="dxa"/>
          </w:tcPr>
          <w:p w14:paraId="6B57A991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1D111564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336E5E9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2C2FA8B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3B68308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271964EF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1441F4C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41582280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6D3068C8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7530AA2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9" w:type="dxa"/>
          </w:tcPr>
          <w:p w14:paraId="66FC90C7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76" w:type="dxa"/>
          </w:tcPr>
          <w:p w14:paraId="14D0D255" w14:textId="77777777" w:rsidR="00D461A8" w:rsidRDefault="00D461A8" w:rsidP="00D461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4</w:t>
            </w:r>
          </w:p>
        </w:tc>
      </w:tr>
    </w:tbl>
    <w:p w14:paraId="6CEB473A" w14:textId="77777777" w:rsidR="00CE2AE0" w:rsidRDefault="00000000">
      <w:pPr>
        <w:pStyle w:val="af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Содержание учебного плана на декабрь</w:t>
      </w:r>
    </w:p>
    <w:p w14:paraId="19187E99" w14:textId="77777777" w:rsidR="00CE2AE0" w:rsidRDefault="00CE2AE0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5BBD773E" w14:textId="77777777" w:rsidR="00CE2AE0" w:rsidRDefault="00CE2AE0">
      <w:pPr>
        <w:pStyle w:val="af0"/>
        <w:rPr>
          <w:rFonts w:ascii="Times New Roman" w:hAnsi="Times New Roman"/>
          <w:color w:val="000000"/>
          <w:sz w:val="28"/>
        </w:rPr>
      </w:pPr>
    </w:p>
    <w:p w14:paraId="0E946031" w14:textId="77777777" w:rsidR="00CE2AE0" w:rsidRDefault="00CE2AE0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6D3AE308" w14:textId="77777777" w:rsidR="00CE2AE0" w:rsidRDefault="00CE2AE0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0724A2B2" w14:textId="77777777" w:rsidR="00CE2AE0" w:rsidRDefault="00CE2AE0">
      <w:pPr>
        <w:pStyle w:val="af0"/>
        <w:jc w:val="center"/>
        <w:rPr>
          <w:rFonts w:ascii="Times New Roman" w:hAnsi="Times New Roman"/>
          <w:color w:val="000000"/>
          <w:sz w:val="28"/>
        </w:rPr>
      </w:pPr>
    </w:p>
    <w:p w14:paraId="238232A6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54DDD5AE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5D5B6A12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431510D8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561ED3AD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086A95CB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5549308E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54DFE4D3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1DB9E085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0033CF4D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640ACE01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16061310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25713661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457CB2B9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69AB0CA5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3BF49E45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71A011E2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7E1A7172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455CA22E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16B1CC94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6F934BB7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383DD4F8" w14:textId="77777777" w:rsidR="00D461A8" w:rsidRDefault="00D461A8">
      <w:pPr>
        <w:pStyle w:val="af0"/>
        <w:jc w:val="center"/>
        <w:rPr>
          <w:rFonts w:ascii="Times New Roman" w:hAnsi="Times New Roman"/>
          <w:sz w:val="28"/>
        </w:rPr>
      </w:pPr>
    </w:p>
    <w:p w14:paraId="17012A08" w14:textId="603DA708" w:rsidR="00CE2AE0" w:rsidRDefault="00000000">
      <w:pPr>
        <w:pStyle w:val="af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учебного плана на февраль</w:t>
      </w:r>
    </w:p>
    <w:tbl>
      <w:tblPr>
        <w:tblStyle w:val="affb"/>
        <w:tblpPr w:leftFromText="180" w:rightFromText="180" w:vertAnchor="text" w:horzAnchor="margin" w:tblpXSpec="center" w:tblpY="213"/>
        <w:tblW w:w="11165" w:type="dxa"/>
        <w:tblLayout w:type="fixed"/>
        <w:tblLook w:val="04A0" w:firstRow="1" w:lastRow="0" w:firstColumn="1" w:lastColumn="0" w:noHBand="0" w:noVBand="1"/>
      </w:tblPr>
      <w:tblGrid>
        <w:gridCol w:w="4416"/>
        <w:gridCol w:w="2667"/>
        <w:gridCol w:w="2239"/>
        <w:gridCol w:w="1843"/>
      </w:tblGrid>
      <w:tr w:rsidR="00CE2AE0" w14:paraId="73EA38C9" w14:textId="77777777">
        <w:trPr>
          <w:trHeight w:val="329"/>
        </w:trPr>
        <w:tc>
          <w:tcPr>
            <w:tcW w:w="4416" w:type="dxa"/>
            <w:vMerge w:val="restart"/>
          </w:tcPr>
          <w:p w14:paraId="22B6213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14:paraId="402415B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проведения занятия</w:t>
            </w:r>
          </w:p>
        </w:tc>
        <w:tc>
          <w:tcPr>
            <w:tcW w:w="2239" w:type="dxa"/>
          </w:tcPr>
          <w:p w14:paraId="4360E65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проведения занятия</w:t>
            </w:r>
          </w:p>
        </w:tc>
        <w:tc>
          <w:tcPr>
            <w:tcW w:w="1843" w:type="dxa"/>
            <w:vMerge w:val="restart"/>
          </w:tcPr>
          <w:p w14:paraId="7770820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  <w:p w14:paraId="3239F149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часов</w:t>
            </w:r>
          </w:p>
        </w:tc>
      </w:tr>
      <w:tr w:rsidR="00CE2AE0" w14:paraId="13E2CDA6" w14:textId="77777777">
        <w:trPr>
          <w:trHeight w:val="138"/>
        </w:trPr>
        <w:tc>
          <w:tcPr>
            <w:tcW w:w="4416" w:type="dxa"/>
            <w:vMerge/>
          </w:tcPr>
          <w:p w14:paraId="7B916AD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67" w:type="dxa"/>
            <w:tcBorders>
              <w:left w:val="single" w:sz="4" w:space="0" w:color="auto"/>
            </w:tcBorders>
          </w:tcPr>
          <w:p w14:paraId="14BD4CD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2239" w:type="dxa"/>
          </w:tcPr>
          <w:p w14:paraId="3D3ABD7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27</w:t>
            </w:r>
          </w:p>
        </w:tc>
        <w:tc>
          <w:tcPr>
            <w:tcW w:w="1843" w:type="dxa"/>
            <w:vMerge/>
          </w:tcPr>
          <w:p w14:paraId="118419E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E0" w14:paraId="1846B481" w14:textId="77777777">
        <w:trPr>
          <w:trHeight w:val="315"/>
        </w:trPr>
        <w:tc>
          <w:tcPr>
            <w:tcW w:w="7083" w:type="dxa"/>
            <w:gridSpan w:val="2"/>
          </w:tcPr>
          <w:p w14:paraId="7EF81026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2239" w:type="dxa"/>
          </w:tcPr>
          <w:p w14:paraId="0D90808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7B9EDB0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4 </w:t>
            </w:r>
          </w:p>
        </w:tc>
      </w:tr>
      <w:tr w:rsidR="00CE2AE0" w14:paraId="4F8316DE" w14:textId="77777777">
        <w:trPr>
          <w:trHeight w:val="315"/>
        </w:trPr>
        <w:tc>
          <w:tcPr>
            <w:tcW w:w="4416" w:type="dxa"/>
          </w:tcPr>
          <w:p w14:paraId="6B877B9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Технико- тактическая подготовка</w:t>
            </w:r>
          </w:p>
          <w:p w14:paraId="479E7CE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667" w:type="dxa"/>
            <w:tcBorders>
              <w:left w:val="single" w:sz="4" w:space="0" w:color="auto"/>
            </w:tcBorders>
          </w:tcPr>
          <w:p w14:paraId="262A3A0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9" w:type="dxa"/>
          </w:tcPr>
          <w:p w14:paraId="3D00FA6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699335C8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CE2AE0" w14:paraId="51E1BC05" w14:textId="77777777">
        <w:trPr>
          <w:trHeight w:val="329"/>
        </w:trPr>
        <w:tc>
          <w:tcPr>
            <w:tcW w:w="4416" w:type="dxa"/>
          </w:tcPr>
          <w:p w14:paraId="73111AF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Техническая подготовка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14:paraId="72453BA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9" w:type="dxa"/>
          </w:tcPr>
          <w:p w14:paraId="650EEE5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08DAEDC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E0" w14:paraId="368A9634" w14:textId="77777777">
        <w:trPr>
          <w:trHeight w:val="315"/>
        </w:trPr>
        <w:tc>
          <w:tcPr>
            <w:tcW w:w="4416" w:type="dxa"/>
          </w:tcPr>
          <w:p w14:paraId="5BF6F0E5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14:paraId="2B845C4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239" w:type="dxa"/>
          </w:tcPr>
          <w:p w14:paraId="0FD5F162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14:paraId="1D99F64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E0" w14:paraId="235070E9" w14:textId="77777777">
        <w:trPr>
          <w:trHeight w:val="329"/>
        </w:trPr>
        <w:tc>
          <w:tcPr>
            <w:tcW w:w="4416" w:type="dxa"/>
          </w:tcPr>
          <w:p w14:paraId="7DB12580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Удары по мячу ногами</w:t>
            </w:r>
          </w:p>
        </w:tc>
        <w:tc>
          <w:tcPr>
            <w:tcW w:w="2667" w:type="dxa"/>
          </w:tcPr>
          <w:p w14:paraId="0FF88CD3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239" w:type="dxa"/>
          </w:tcPr>
          <w:p w14:paraId="4D3F2EBA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14:paraId="0BF078A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E2AE0" w14:paraId="61588C7F" w14:textId="77777777">
        <w:trPr>
          <w:trHeight w:val="329"/>
        </w:trPr>
        <w:tc>
          <w:tcPr>
            <w:tcW w:w="4416" w:type="dxa"/>
          </w:tcPr>
          <w:p w14:paraId="60086BDD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Отбор  мяча</w:t>
            </w:r>
          </w:p>
        </w:tc>
        <w:tc>
          <w:tcPr>
            <w:tcW w:w="2667" w:type="dxa"/>
          </w:tcPr>
          <w:p w14:paraId="3E1EF99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239" w:type="dxa"/>
          </w:tcPr>
          <w:p w14:paraId="4559FCC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14:paraId="28445AB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E2AE0" w14:paraId="7602DA6B" w14:textId="77777777">
        <w:trPr>
          <w:trHeight w:val="329"/>
        </w:trPr>
        <w:tc>
          <w:tcPr>
            <w:tcW w:w="4416" w:type="dxa"/>
          </w:tcPr>
          <w:p w14:paraId="1D12CD90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Финты при ведении</w:t>
            </w:r>
          </w:p>
        </w:tc>
        <w:tc>
          <w:tcPr>
            <w:tcW w:w="2667" w:type="dxa"/>
          </w:tcPr>
          <w:p w14:paraId="7564D69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239" w:type="dxa"/>
          </w:tcPr>
          <w:p w14:paraId="3889516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14:paraId="07056BB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E2AE0" w14:paraId="7146BAFC" w14:textId="77777777">
        <w:trPr>
          <w:trHeight w:val="329"/>
        </w:trPr>
        <w:tc>
          <w:tcPr>
            <w:tcW w:w="4416" w:type="dxa"/>
          </w:tcPr>
          <w:p w14:paraId="668233E1" w14:textId="77777777" w:rsidR="00CE2AE0" w:rsidRDefault="00CE2AE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67" w:type="dxa"/>
          </w:tcPr>
          <w:p w14:paraId="2C0D261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39" w:type="dxa"/>
          </w:tcPr>
          <w:p w14:paraId="0F7A2029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3" w:type="dxa"/>
          </w:tcPr>
          <w:p w14:paraId="5B30916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</w:tbl>
    <w:p w14:paraId="418059F2" w14:textId="77777777" w:rsidR="00CE2AE0" w:rsidRDefault="00CE2AE0">
      <w:pPr>
        <w:pStyle w:val="af0"/>
        <w:jc w:val="center"/>
        <w:rPr>
          <w:b/>
          <w:sz w:val="28"/>
        </w:rPr>
      </w:pPr>
    </w:p>
    <w:p w14:paraId="74077140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5C90AA5F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34E4DDBF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4B1BBD0E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0230A5AB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1F5053F6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67B1B8BE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28094098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05FFCC75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415351B0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347194B8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04633123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6C60BA78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55DE749F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522CC84F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1B0D62A8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2B2627B3" w14:textId="77777777" w:rsidR="00506AD6" w:rsidRDefault="00506AD6">
      <w:pPr>
        <w:pStyle w:val="af0"/>
        <w:jc w:val="center"/>
        <w:rPr>
          <w:rFonts w:ascii="Times New Roman" w:hAnsi="Times New Roman"/>
          <w:sz w:val="28"/>
        </w:rPr>
      </w:pPr>
    </w:p>
    <w:p w14:paraId="7CB1E16D" w14:textId="77777777" w:rsidR="00506AD6" w:rsidRDefault="00506AD6">
      <w:pPr>
        <w:pStyle w:val="af0"/>
        <w:jc w:val="center"/>
        <w:rPr>
          <w:rFonts w:ascii="Times New Roman" w:hAnsi="Times New Roman"/>
          <w:sz w:val="28"/>
        </w:rPr>
      </w:pPr>
    </w:p>
    <w:p w14:paraId="68F31752" w14:textId="77777777" w:rsidR="00506AD6" w:rsidRDefault="00506AD6">
      <w:pPr>
        <w:pStyle w:val="af0"/>
        <w:jc w:val="center"/>
        <w:rPr>
          <w:rFonts w:ascii="Times New Roman" w:hAnsi="Times New Roman"/>
          <w:sz w:val="28"/>
        </w:rPr>
      </w:pPr>
    </w:p>
    <w:p w14:paraId="3A9DA6A1" w14:textId="77777777" w:rsidR="00506AD6" w:rsidRDefault="00506AD6">
      <w:pPr>
        <w:pStyle w:val="af0"/>
        <w:jc w:val="center"/>
        <w:rPr>
          <w:rFonts w:ascii="Times New Roman" w:hAnsi="Times New Roman"/>
          <w:sz w:val="28"/>
        </w:rPr>
      </w:pPr>
    </w:p>
    <w:p w14:paraId="37167A68" w14:textId="77777777" w:rsidR="00506AD6" w:rsidRDefault="00506AD6">
      <w:pPr>
        <w:pStyle w:val="af0"/>
        <w:jc w:val="center"/>
        <w:rPr>
          <w:rFonts w:ascii="Times New Roman" w:hAnsi="Times New Roman"/>
          <w:sz w:val="28"/>
        </w:rPr>
      </w:pPr>
    </w:p>
    <w:p w14:paraId="6B8E8658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55C4CA77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799811AA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59EAB02D" w14:textId="77777777" w:rsidR="00CE2AE0" w:rsidRDefault="00CE2AE0">
      <w:pPr>
        <w:pStyle w:val="af0"/>
        <w:jc w:val="center"/>
        <w:rPr>
          <w:rFonts w:ascii="Times New Roman" w:hAnsi="Times New Roman"/>
          <w:sz w:val="28"/>
        </w:rPr>
      </w:pPr>
    </w:p>
    <w:p w14:paraId="1B758D49" w14:textId="77777777" w:rsidR="00CE2AE0" w:rsidRDefault="00000000">
      <w:pPr>
        <w:pStyle w:val="af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Содержание учебного плана на март</w:t>
      </w:r>
    </w:p>
    <w:tbl>
      <w:tblPr>
        <w:tblStyle w:val="affb"/>
        <w:tblpPr w:leftFromText="180" w:rightFromText="180" w:vertAnchor="text" w:horzAnchor="margin" w:tblpXSpec="center" w:tblpY="440"/>
        <w:tblW w:w="14737" w:type="dxa"/>
        <w:tblLayout w:type="fixed"/>
        <w:tblLook w:val="04A0" w:firstRow="1" w:lastRow="0" w:firstColumn="1" w:lastColumn="0" w:noHBand="0" w:noVBand="1"/>
      </w:tblPr>
      <w:tblGrid>
        <w:gridCol w:w="4424"/>
        <w:gridCol w:w="728"/>
        <w:gridCol w:w="768"/>
        <w:gridCol w:w="691"/>
        <w:gridCol w:w="730"/>
        <w:gridCol w:w="730"/>
        <w:gridCol w:w="730"/>
        <w:gridCol w:w="730"/>
        <w:gridCol w:w="730"/>
        <w:gridCol w:w="730"/>
        <w:gridCol w:w="730"/>
        <w:gridCol w:w="720"/>
        <w:gridCol w:w="595"/>
        <w:gridCol w:w="567"/>
        <w:gridCol w:w="1134"/>
      </w:tblGrid>
      <w:tr w:rsidR="00CE2AE0" w14:paraId="14F81A96" w14:textId="77777777" w:rsidTr="00506AD6">
        <w:trPr>
          <w:trHeight w:val="329"/>
        </w:trPr>
        <w:tc>
          <w:tcPr>
            <w:tcW w:w="4424" w:type="dxa"/>
            <w:vMerge w:val="restart"/>
          </w:tcPr>
          <w:p w14:paraId="07B9E252" w14:textId="77777777" w:rsidR="00CE2AE0" w:rsidRDefault="00000000" w:rsidP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9179" w:type="dxa"/>
            <w:gridSpan w:val="13"/>
          </w:tcPr>
          <w:p w14:paraId="012C0B21" w14:textId="77777777" w:rsidR="00CE2AE0" w:rsidRDefault="00000000" w:rsidP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проведения занятия </w:t>
            </w:r>
          </w:p>
        </w:tc>
        <w:tc>
          <w:tcPr>
            <w:tcW w:w="1134" w:type="dxa"/>
            <w:vMerge w:val="restart"/>
          </w:tcPr>
          <w:p w14:paraId="11B3B254" w14:textId="77777777" w:rsidR="00CE2AE0" w:rsidRDefault="00000000" w:rsidP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  <w:p w14:paraId="35CD02FB" w14:textId="77777777" w:rsidR="00CE2AE0" w:rsidRDefault="00000000" w:rsidP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часов</w:t>
            </w:r>
          </w:p>
        </w:tc>
      </w:tr>
      <w:tr w:rsidR="00506AD6" w14:paraId="75E3CAD2" w14:textId="77777777" w:rsidTr="00506AD6">
        <w:trPr>
          <w:trHeight w:val="365"/>
        </w:trPr>
        <w:tc>
          <w:tcPr>
            <w:tcW w:w="4424" w:type="dxa"/>
            <w:vMerge/>
          </w:tcPr>
          <w:p w14:paraId="0D209B8D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728" w:type="dxa"/>
          </w:tcPr>
          <w:p w14:paraId="36FC2666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68" w:type="dxa"/>
          </w:tcPr>
          <w:p w14:paraId="0259D70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91" w:type="dxa"/>
          </w:tcPr>
          <w:p w14:paraId="4B9B9F7B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30" w:type="dxa"/>
          </w:tcPr>
          <w:p w14:paraId="2C420D66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730" w:type="dxa"/>
          </w:tcPr>
          <w:p w14:paraId="7D08D91E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730" w:type="dxa"/>
          </w:tcPr>
          <w:p w14:paraId="577E56A6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730" w:type="dxa"/>
          </w:tcPr>
          <w:p w14:paraId="24CEF6C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730" w:type="dxa"/>
          </w:tcPr>
          <w:p w14:paraId="32DEB77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730" w:type="dxa"/>
          </w:tcPr>
          <w:p w14:paraId="253040E5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730" w:type="dxa"/>
          </w:tcPr>
          <w:p w14:paraId="473658A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720" w:type="dxa"/>
          </w:tcPr>
          <w:p w14:paraId="0AF4A344" w14:textId="77777777" w:rsidR="00506AD6" w:rsidRDefault="00506AD6" w:rsidP="00506AD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662826F1" w14:textId="7294343F" w:rsidR="00506AD6" w:rsidRDefault="00506AD6" w:rsidP="00506AD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F6DBB36" w14:textId="3AA54056" w:rsidR="00506AD6" w:rsidRDefault="00506AD6" w:rsidP="00506AD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1134" w:type="dxa"/>
            <w:vMerge/>
          </w:tcPr>
          <w:p w14:paraId="2D6AD114" w14:textId="02C9B692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</w:tr>
      <w:tr w:rsidR="00506AD6" w14:paraId="7270CEC5" w14:textId="77777777" w:rsidTr="002740C2">
        <w:trPr>
          <w:trHeight w:val="138"/>
        </w:trPr>
        <w:tc>
          <w:tcPr>
            <w:tcW w:w="13603" w:type="dxa"/>
            <w:gridSpan w:val="14"/>
          </w:tcPr>
          <w:p w14:paraId="33C32598" w14:textId="01826813" w:rsidR="00506AD6" w:rsidRDefault="00506AD6" w:rsidP="00506A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занятия</w:t>
            </w:r>
          </w:p>
        </w:tc>
        <w:tc>
          <w:tcPr>
            <w:tcW w:w="1134" w:type="dxa"/>
            <w:tcBorders>
              <w:top w:val="nil"/>
            </w:tcBorders>
          </w:tcPr>
          <w:p w14:paraId="07661643" w14:textId="75720F55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</w:tr>
      <w:tr w:rsidR="00506AD6" w14:paraId="03329E55" w14:textId="77777777" w:rsidTr="00506AD6">
        <w:trPr>
          <w:trHeight w:val="138"/>
        </w:trPr>
        <w:tc>
          <w:tcPr>
            <w:tcW w:w="4424" w:type="dxa"/>
          </w:tcPr>
          <w:p w14:paraId="6CB951E0" w14:textId="77777777" w:rsidR="00506AD6" w:rsidRDefault="00506AD6" w:rsidP="00506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футбола</w:t>
            </w:r>
          </w:p>
        </w:tc>
        <w:tc>
          <w:tcPr>
            <w:tcW w:w="728" w:type="dxa"/>
          </w:tcPr>
          <w:p w14:paraId="1C86F763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8" w:type="dxa"/>
          </w:tcPr>
          <w:p w14:paraId="00CD51E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691" w:type="dxa"/>
          </w:tcPr>
          <w:p w14:paraId="5FCCDD7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1582AEB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E7349C5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7E1E095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F71A20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562921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518BF74A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19AB7CA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0" w:type="dxa"/>
          </w:tcPr>
          <w:p w14:paraId="2789750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5F5C8E86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CBC90D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CD49A5B" w14:textId="00E9F795" w:rsidR="00506AD6" w:rsidRDefault="00506AD6" w:rsidP="00506AD6">
            <w:pPr>
              <w:spacing w:after="0" w:line="240" w:lineRule="auto"/>
              <w:ind w:left="-233" w:firstLine="23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506AD6" w14:paraId="24117D73" w14:textId="77777777" w:rsidTr="00976FE6">
        <w:trPr>
          <w:trHeight w:val="138"/>
        </w:trPr>
        <w:tc>
          <w:tcPr>
            <w:tcW w:w="13603" w:type="dxa"/>
            <w:gridSpan w:val="14"/>
          </w:tcPr>
          <w:p w14:paraId="021A9A56" w14:textId="292E4170" w:rsidR="00506AD6" w:rsidRDefault="00506AD6" w:rsidP="00506A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занятия</w:t>
            </w:r>
          </w:p>
        </w:tc>
        <w:tc>
          <w:tcPr>
            <w:tcW w:w="1134" w:type="dxa"/>
            <w:tcBorders>
              <w:top w:val="nil"/>
            </w:tcBorders>
          </w:tcPr>
          <w:p w14:paraId="7C034240" w14:textId="1A6DD1E9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</w:tr>
      <w:tr w:rsidR="00506AD6" w14:paraId="43881091" w14:textId="77777777" w:rsidTr="00506AD6">
        <w:trPr>
          <w:trHeight w:val="315"/>
        </w:trPr>
        <w:tc>
          <w:tcPr>
            <w:tcW w:w="4424" w:type="dxa"/>
          </w:tcPr>
          <w:p w14:paraId="4E06635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ОФП</w:t>
            </w:r>
          </w:p>
        </w:tc>
        <w:tc>
          <w:tcPr>
            <w:tcW w:w="728" w:type="dxa"/>
          </w:tcPr>
          <w:p w14:paraId="661DF425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8" w:type="dxa"/>
          </w:tcPr>
          <w:p w14:paraId="262C0CBB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1" w:type="dxa"/>
          </w:tcPr>
          <w:p w14:paraId="02F11AE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6A1055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A581357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FEAA48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7B6CA87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A845DB5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30BB93A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3CDC30E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0" w:type="dxa"/>
          </w:tcPr>
          <w:p w14:paraId="67C0D9E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6C739F3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30B4D3E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2AB02BAB" w14:textId="3B70020C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</w:tr>
      <w:tr w:rsidR="00506AD6" w14:paraId="3588CE57" w14:textId="77777777" w:rsidTr="00506AD6">
        <w:trPr>
          <w:trHeight w:val="315"/>
        </w:trPr>
        <w:tc>
          <w:tcPr>
            <w:tcW w:w="4424" w:type="dxa"/>
          </w:tcPr>
          <w:p w14:paraId="55F07586" w14:textId="77777777" w:rsidR="00506AD6" w:rsidRDefault="00506AD6" w:rsidP="00506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 силы ног</w:t>
            </w:r>
          </w:p>
        </w:tc>
        <w:tc>
          <w:tcPr>
            <w:tcW w:w="728" w:type="dxa"/>
          </w:tcPr>
          <w:p w14:paraId="04D97046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68" w:type="dxa"/>
          </w:tcPr>
          <w:p w14:paraId="24B4D1B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1" w:type="dxa"/>
          </w:tcPr>
          <w:p w14:paraId="47DD7035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526733A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F1F46F7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DF27C3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0A937DC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74D1F9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4C2F8EB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06D42744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0" w:type="dxa"/>
          </w:tcPr>
          <w:p w14:paraId="13F311A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6EF9051D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290E90B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62461462" w14:textId="0115F62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06AD6" w14:paraId="646F28A5" w14:textId="77777777" w:rsidTr="00506AD6">
        <w:trPr>
          <w:trHeight w:val="329"/>
        </w:trPr>
        <w:tc>
          <w:tcPr>
            <w:tcW w:w="4424" w:type="dxa"/>
          </w:tcPr>
          <w:p w14:paraId="5C60B82B" w14:textId="77777777" w:rsidR="00506AD6" w:rsidRDefault="00506AD6" w:rsidP="00506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силы рук </w:t>
            </w:r>
          </w:p>
        </w:tc>
        <w:tc>
          <w:tcPr>
            <w:tcW w:w="728" w:type="dxa"/>
          </w:tcPr>
          <w:p w14:paraId="05863E4A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8" w:type="dxa"/>
          </w:tcPr>
          <w:p w14:paraId="0A10493E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691" w:type="dxa"/>
          </w:tcPr>
          <w:p w14:paraId="2DD6976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C7A457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9C8EA23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4BCB01C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60F161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BCE528E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4541FD4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F9DA77E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0" w:type="dxa"/>
          </w:tcPr>
          <w:p w14:paraId="2E2F506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682D8CF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10B81D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36869782" w14:textId="66039FA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06AD6" w14:paraId="190F096F" w14:textId="77777777" w:rsidTr="00506AD6">
        <w:trPr>
          <w:trHeight w:val="315"/>
        </w:trPr>
        <w:tc>
          <w:tcPr>
            <w:tcW w:w="4424" w:type="dxa"/>
          </w:tcPr>
          <w:p w14:paraId="17773AA7" w14:textId="77777777" w:rsidR="00506AD6" w:rsidRDefault="00506AD6" w:rsidP="00506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</w:t>
            </w:r>
          </w:p>
        </w:tc>
        <w:tc>
          <w:tcPr>
            <w:tcW w:w="728" w:type="dxa"/>
          </w:tcPr>
          <w:p w14:paraId="5411E40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68" w:type="dxa"/>
          </w:tcPr>
          <w:p w14:paraId="4D666FD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1" w:type="dxa"/>
          </w:tcPr>
          <w:p w14:paraId="6DDE1A0B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C9A1100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D8B3AB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1575E5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FCBC2E5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7008C0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B07E0C6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846E0A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0" w:type="dxa"/>
          </w:tcPr>
          <w:p w14:paraId="0226110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096844FD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CE065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002B52AB" w14:textId="4CC32778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06AD6" w14:paraId="1A853665" w14:textId="77777777" w:rsidTr="00506AD6">
        <w:trPr>
          <w:trHeight w:val="315"/>
        </w:trPr>
        <w:tc>
          <w:tcPr>
            <w:tcW w:w="4424" w:type="dxa"/>
          </w:tcPr>
          <w:p w14:paraId="70E9AF0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СФП</w:t>
            </w:r>
          </w:p>
        </w:tc>
        <w:tc>
          <w:tcPr>
            <w:tcW w:w="728" w:type="dxa"/>
          </w:tcPr>
          <w:p w14:paraId="4FEDBB8E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8" w:type="dxa"/>
          </w:tcPr>
          <w:p w14:paraId="6E41123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1" w:type="dxa"/>
          </w:tcPr>
          <w:p w14:paraId="5164F42A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8F7D8F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74BFA56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8CF9753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EED1C13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95AE556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F1CE55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2961C6E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0" w:type="dxa"/>
          </w:tcPr>
          <w:p w14:paraId="63CD9727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612CA24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0A23EFE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085AB2AC" w14:textId="2E9120C0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</w:tr>
      <w:tr w:rsidR="00506AD6" w14:paraId="37339AFC" w14:textId="77777777" w:rsidTr="00506AD6">
        <w:trPr>
          <w:trHeight w:val="315"/>
        </w:trPr>
        <w:tc>
          <w:tcPr>
            <w:tcW w:w="4424" w:type="dxa"/>
          </w:tcPr>
          <w:p w14:paraId="0384863B" w14:textId="77777777" w:rsidR="00506AD6" w:rsidRDefault="00506AD6" w:rsidP="00506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быстроты</w:t>
            </w:r>
          </w:p>
        </w:tc>
        <w:tc>
          <w:tcPr>
            <w:tcW w:w="728" w:type="dxa"/>
          </w:tcPr>
          <w:p w14:paraId="0E1E282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8" w:type="dxa"/>
          </w:tcPr>
          <w:p w14:paraId="35F6314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1" w:type="dxa"/>
          </w:tcPr>
          <w:p w14:paraId="40CD994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A7F32B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CCA1143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F0535A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5E8C48E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DC9307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A55E807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CB32C6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20" w:type="dxa"/>
          </w:tcPr>
          <w:p w14:paraId="70BC7AA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09B990AA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AE1966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2EEF8E52" w14:textId="2422ECC2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06AD6" w14:paraId="5D49CBE4" w14:textId="77777777" w:rsidTr="00506AD6">
        <w:trPr>
          <w:trHeight w:val="329"/>
        </w:trPr>
        <w:tc>
          <w:tcPr>
            <w:tcW w:w="4424" w:type="dxa"/>
          </w:tcPr>
          <w:p w14:paraId="51CD7C0E" w14:textId="77777777" w:rsidR="00506AD6" w:rsidRDefault="00506AD6" w:rsidP="00506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скоростно-силовых качеств</w:t>
            </w:r>
          </w:p>
        </w:tc>
        <w:tc>
          <w:tcPr>
            <w:tcW w:w="728" w:type="dxa"/>
          </w:tcPr>
          <w:p w14:paraId="531CFC00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8" w:type="dxa"/>
          </w:tcPr>
          <w:p w14:paraId="19FC80D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691" w:type="dxa"/>
          </w:tcPr>
          <w:p w14:paraId="06E68C3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59E265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F30F9C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4EBD11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5C0375D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1A18E1D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479D0D5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F165FDB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0" w:type="dxa"/>
          </w:tcPr>
          <w:p w14:paraId="486841CE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62B14F61" w14:textId="540CCFE2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E48A4B5" w14:textId="0A8FEE64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134" w:type="dxa"/>
          </w:tcPr>
          <w:p w14:paraId="473F2A62" w14:textId="14410AD1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06AD6" w14:paraId="43DDE13C" w14:textId="77777777" w:rsidTr="00506AD6">
        <w:trPr>
          <w:trHeight w:val="329"/>
        </w:trPr>
        <w:tc>
          <w:tcPr>
            <w:tcW w:w="4424" w:type="dxa"/>
          </w:tcPr>
          <w:p w14:paraId="731FBEF2" w14:textId="77777777" w:rsidR="00506AD6" w:rsidRDefault="00506AD6" w:rsidP="00506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специальной выносливости</w:t>
            </w:r>
          </w:p>
        </w:tc>
        <w:tc>
          <w:tcPr>
            <w:tcW w:w="728" w:type="dxa"/>
          </w:tcPr>
          <w:p w14:paraId="23ED30F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8" w:type="dxa"/>
          </w:tcPr>
          <w:p w14:paraId="5D7B5E1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1" w:type="dxa"/>
          </w:tcPr>
          <w:p w14:paraId="60D5C90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48E43F4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0D1876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144A195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0F7B430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9C84DDB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45FC224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8A7DB63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20" w:type="dxa"/>
          </w:tcPr>
          <w:p w14:paraId="7A9825A0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39E861F6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E0205D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2302F781" w14:textId="66870BE4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06AD6" w14:paraId="3F72D69A" w14:textId="77777777" w:rsidTr="00506AD6">
        <w:trPr>
          <w:trHeight w:val="315"/>
        </w:trPr>
        <w:tc>
          <w:tcPr>
            <w:tcW w:w="4424" w:type="dxa"/>
          </w:tcPr>
          <w:p w14:paraId="32169EAD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Технико- тактическая подготовка</w:t>
            </w:r>
          </w:p>
        </w:tc>
        <w:tc>
          <w:tcPr>
            <w:tcW w:w="728" w:type="dxa"/>
          </w:tcPr>
          <w:p w14:paraId="28D2318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8" w:type="dxa"/>
          </w:tcPr>
          <w:p w14:paraId="22C40535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1" w:type="dxa"/>
          </w:tcPr>
          <w:p w14:paraId="550875F4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0A1F83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0BC495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25790D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45D2F7A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5F30FF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8B977B5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E32654B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0" w:type="dxa"/>
          </w:tcPr>
          <w:p w14:paraId="6E64E8E7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3047CD1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486466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4D93F034" w14:textId="44330B61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</w:tr>
      <w:tr w:rsidR="00506AD6" w14:paraId="47C22CB8" w14:textId="77777777" w:rsidTr="00506AD6">
        <w:trPr>
          <w:trHeight w:val="315"/>
        </w:trPr>
        <w:tc>
          <w:tcPr>
            <w:tcW w:w="4424" w:type="dxa"/>
          </w:tcPr>
          <w:p w14:paraId="339FB860" w14:textId="77777777" w:rsidR="00506AD6" w:rsidRP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06AD6">
              <w:rPr>
                <w:rFonts w:ascii="Times New Roman" w:hAnsi="Times New Roman"/>
                <w:b/>
                <w:bCs/>
                <w:color w:val="000000"/>
                <w:sz w:val="24"/>
              </w:rPr>
              <w:t>Техническая подготовка</w:t>
            </w:r>
          </w:p>
        </w:tc>
        <w:tc>
          <w:tcPr>
            <w:tcW w:w="728" w:type="dxa"/>
          </w:tcPr>
          <w:p w14:paraId="1170F9F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8" w:type="dxa"/>
          </w:tcPr>
          <w:p w14:paraId="36325053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1" w:type="dxa"/>
          </w:tcPr>
          <w:p w14:paraId="43404097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2FAC2CA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90F825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30938D3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3D5C6FA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B3F33D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2B5BDB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13AF450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0" w:type="dxa"/>
          </w:tcPr>
          <w:p w14:paraId="4DBB5FB4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2853508A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3116FE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1F457C67" w14:textId="4569488F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06AD6" w14:paraId="6175B129" w14:textId="77777777" w:rsidTr="00506AD6">
        <w:trPr>
          <w:trHeight w:val="329"/>
        </w:trPr>
        <w:tc>
          <w:tcPr>
            <w:tcW w:w="4424" w:type="dxa"/>
          </w:tcPr>
          <w:p w14:paraId="7F3A7C9C" w14:textId="77777777" w:rsidR="00506AD6" w:rsidRDefault="00506AD6" w:rsidP="00506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Финты(обманные движения)</w:t>
            </w:r>
          </w:p>
        </w:tc>
        <w:tc>
          <w:tcPr>
            <w:tcW w:w="728" w:type="dxa"/>
          </w:tcPr>
          <w:p w14:paraId="01CB70D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8" w:type="dxa"/>
          </w:tcPr>
          <w:p w14:paraId="74B4F83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691" w:type="dxa"/>
          </w:tcPr>
          <w:p w14:paraId="5DA254F4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7A20DCD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EF8404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74C780BE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4A2F0C3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19FB268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3010F8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ABCD69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0" w:type="dxa"/>
          </w:tcPr>
          <w:p w14:paraId="6981ACC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2ECD6E03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7A0C024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1A023346" w14:textId="18C2E390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06AD6" w14:paraId="6F2D1D3E" w14:textId="77777777" w:rsidTr="00506AD6">
        <w:trPr>
          <w:trHeight w:val="315"/>
        </w:trPr>
        <w:tc>
          <w:tcPr>
            <w:tcW w:w="4424" w:type="dxa"/>
          </w:tcPr>
          <w:p w14:paraId="7B1A5C97" w14:textId="77777777" w:rsidR="00506AD6" w:rsidRDefault="00506AD6" w:rsidP="00506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Удары по мячу ногами</w:t>
            </w:r>
          </w:p>
        </w:tc>
        <w:tc>
          <w:tcPr>
            <w:tcW w:w="728" w:type="dxa"/>
          </w:tcPr>
          <w:p w14:paraId="3D5EFFD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8" w:type="dxa"/>
          </w:tcPr>
          <w:p w14:paraId="008AE0F6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1" w:type="dxa"/>
          </w:tcPr>
          <w:p w14:paraId="6AE4F3C3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C687B1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F474BD0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D3473C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049A36F" w14:textId="0962B50B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40F9796" w14:textId="0BA6644E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5375386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68C033D" w14:textId="409929EC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0" w:type="dxa"/>
          </w:tcPr>
          <w:p w14:paraId="4465008B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71D2B5FA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1A5298" w14:textId="3B6B140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134" w:type="dxa"/>
          </w:tcPr>
          <w:p w14:paraId="3B9C1DB9" w14:textId="43F14CC1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06AD6" w14:paraId="4E7FF895" w14:textId="77777777" w:rsidTr="00506AD6">
        <w:trPr>
          <w:trHeight w:val="315"/>
        </w:trPr>
        <w:tc>
          <w:tcPr>
            <w:tcW w:w="4424" w:type="dxa"/>
          </w:tcPr>
          <w:p w14:paraId="30C7C7F7" w14:textId="77777777" w:rsidR="00506AD6" w:rsidRDefault="00506AD6" w:rsidP="00506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Передача мяча </w:t>
            </w:r>
          </w:p>
        </w:tc>
        <w:tc>
          <w:tcPr>
            <w:tcW w:w="728" w:type="dxa"/>
          </w:tcPr>
          <w:p w14:paraId="7B4F0CB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68" w:type="dxa"/>
          </w:tcPr>
          <w:p w14:paraId="22A6EAD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1" w:type="dxa"/>
          </w:tcPr>
          <w:p w14:paraId="788B5254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13E24AC4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B5B0A8E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1EB0E31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305E7B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4972DF3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6CA8E4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3C14A2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0" w:type="dxa"/>
          </w:tcPr>
          <w:p w14:paraId="4947A160" w14:textId="5B57E019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5C06B17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D39817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07D34162" w14:textId="0523106B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06AD6" w14:paraId="4C100BBE" w14:textId="77777777" w:rsidTr="00506AD6">
        <w:trPr>
          <w:trHeight w:val="329"/>
        </w:trPr>
        <w:tc>
          <w:tcPr>
            <w:tcW w:w="4424" w:type="dxa"/>
          </w:tcPr>
          <w:p w14:paraId="1E705DDF" w14:textId="77777777" w:rsidR="00506AD6" w:rsidRP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06AD6">
              <w:rPr>
                <w:rFonts w:ascii="Times New Roman" w:hAnsi="Times New Roman"/>
                <w:b/>
                <w:bCs/>
                <w:color w:val="000000"/>
                <w:sz w:val="24"/>
              </w:rPr>
              <w:t>Тактическая подготовка</w:t>
            </w:r>
          </w:p>
        </w:tc>
        <w:tc>
          <w:tcPr>
            <w:tcW w:w="728" w:type="dxa"/>
          </w:tcPr>
          <w:p w14:paraId="57CE038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8" w:type="dxa"/>
          </w:tcPr>
          <w:p w14:paraId="156987B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1" w:type="dxa"/>
          </w:tcPr>
          <w:p w14:paraId="0C884A2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39094E0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CAC3AC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656CEBD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B45ED3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4AA5EE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7078A6E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7564E84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0" w:type="dxa"/>
          </w:tcPr>
          <w:p w14:paraId="650EEC67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08900C14" w14:textId="18691BE5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B974CE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192C1AE2" w14:textId="77F6368A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06AD6" w14:paraId="00C43EED" w14:textId="77777777" w:rsidTr="00506AD6">
        <w:trPr>
          <w:trHeight w:val="329"/>
        </w:trPr>
        <w:tc>
          <w:tcPr>
            <w:tcW w:w="4424" w:type="dxa"/>
          </w:tcPr>
          <w:p w14:paraId="1E9F6858" w14:textId="1E70898C" w:rsidR="00506AD6" w:rsidRDefault="00506AD6" w:rsidP="00506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Командные действия в защите</w:t>
            </w:r>
          </w:p>
        </w:tc>
        <w:tc>
          <w:tcPr>
            <w:tcW w:w="728" w:type="dxa"/>
          </w:tcPr>
          <w:p w14:paraId="6472B62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8" w:type="dxa"/>
          </w:tcPr>
          <w:p w14:paraId="1FC3139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1" w:type="dxa"/>
          </w:tcPr>
          <w:p w14:paraId="19D379C0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0F271D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005728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C07C52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123BC77" w14:textId="0EAE65E1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30203C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F572435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D14F353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0" w:type="dxa"/>
          </w:tcPr>
          <w:p w14:paraId="17C78A7A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5D181D3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27A2200" w14:textId="254622B6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0124EDD2" w14:textId="3D59A0C9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06AD6" w14:paraId="6D4FC7D2" w14:textId="77777777" w:rsidTr="00506AD6">
        <w:trPr>
          <w:trHeight w:val="329"/>
        </w:trPr>
        <w:tc>
          <w:tcPr>
            <w:tcW w:w="4424" w:type="dxa"/>
          </w:tcPr>
          <w:p w14:paraId="03AEAEF8" w14:textId="77777777" w:rsidR="00506AD6" w:rsidRDefault="00506AD6" w:rsidP="00506A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Спортивные, подвижные игры и другие  виды спорта</w:t>
            </w:r>
          </w:p>
        </w:tc>
        <w:tc>
          <w:tcPr>
            <w:tcW w:w="728" w:type="dxa"/>
          </w:tcPr>
          <w:p w14:paraId="5F7B06CA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68" w:type="dxa"/>
          </w:tcPr>
          <w:p w14:paraId="0DC068C5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1" w:type="dxa"/>
          </w:tcPr>
          <w:p w14:paraId="298011D4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3138B7B3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7EC2504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955063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DDD0854" w14:textId="4E157D1F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23958B3C" w14:textId="296DF6CA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30" w:type="dxa"/>
          </w:tcPr>
          <w:p w14:paraId="3B0B351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37FFB6D3" w14:textId="49C309AC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20" w:type="dxa"/>
          </w:tcPr>
          <w:p w14:paraId="68159AD6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1FE1E9F2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9898081" w14:textId="5A56D882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38D8B976" w14:textId="339440DF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</w:tr>
      <w:tr w:rsidR="00506AD6" w14:paraId="434CCDD1" w14:textId="77777777" w:rsidTr="00506AD6">
        <w:trPr>
          <w:trHeight w:val="329"/>
        </w:trPr>
        <w:tc>
          <w:tcPr>
            <w:tcW w:w="4424" w:type="dxa"/>
          </w:tcPr>
          <w:p w14:paraId="28B1A8F8" w14:textId="77777777" w:rsidR="00506AD6" w:rsidRDefault="00506AD6" w:rsidP="00506A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Соревновательная деятельность</w:t>
            </w:r>
          </w:p>
        </w:tc>
        <w:tc>
          <w:tcPr>
            <w:tcW w:w="728" w:type="dxa"/>
          </w:tcPr>
          <w:p w14:paraId="42ABF84D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8" w:type="dxa"/>
          </w:tcPr>
          <w:p w14:paraId="5A61836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1" w:type="dxa"/>
          </w:tcPr>
          <w:p w14:paraId="69F9FF2C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6BF1A25" w14:textId="77777777" w:rsidR="00506AD6" w:rsidRDefault="00506AD6" w:rsidP="00506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C5ACB24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2300BC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840BA1F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5630EF28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730" w:type="dxa"/>
          </w:tcPr>
          <w:p w14:paraId="2E53BEB4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DC7CBD1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0" w:type="dxa"/>
          </w:tcPr>
          <w:p w14:paraId="54E2F541" w14:textId="254B33E6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21E7A0C6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F095A3" w14:textId="5112D34C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134" w:type="dxa"/>
          </w:tcPr>
          <w:p w14:paraId="4E0F7D75" w14:textId="00C37873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506AD6" w14:paraId="75364D20" w14:textId="77777777" w:rsidTr="00506AD6">
        <w:trPr>
          <w:trHeight w:val="329"/>
        </w:trPr>
        <w:tc>
          <w:tcPr>
            <w:tcW w:w="4424" w:type="dxa"/>
          </w:tcPr>
          <w:p w14:paraId="74809C5F" w14:textId="77777777" w:rsidR="00506AD6" w:rsidRDefault="00506AD6" w:rsidP="00506A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728" w:type="dxa"/>
          </w:tcPr>
          <w:p w14:paraId="04FBD35D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68" w:type="dxa"/>
          </w:tcPr>
          <w:p w14:paraId="4BE84B2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91" w:type="dxa"/>
          </w:tcPr>
          <w:p w14:paraId="29983C76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5054492B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4C87C957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1043FCD4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1B470BE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0FA0BAA5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24250CFB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3C6FC623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20" w:type="dxa"/>
          </w:tcPr>
          <w:p w14:paraId="2710F519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50978564" w14:textId="7777777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AC802AA" w14:textId="6E912DD7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</w:tcPr>
          <w:p w14:paraId="5FE527D7" w14:textId="64AAE2B4" w:rsidR="00506AD6" w:rsidRDefault="00506AD6" w:rsidP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26</w:t>
            </w:r>
          </w:p>
        </w:tc>
      </w:tr>
    </w:tbl>
    <w:p w14:paraId="3F39C5A7" w14:textId="77777777" w:rsidR="00CE2AE0" w:rsidRDefault="0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2660696B" w14:textId="77777777" w:rsidR="00CE2AE0" w:rsidRDefault="00CE2AE0">
      <w:pPr>
        <w:jc w:val="center"/>
        <w:rPr>
          <w:rFonts w:ascii="Times New Roman" w:hAnsi="Times New Roman"/>
          <w:sz w:val="28"/>
        </w:rPr>
      </w:pPr>
    </w:p>
    <w:p w14:paraId="5BB8E7DD" w14:textId="77777777" w:rsidR="00CE2AE0" w:rsidRDefault="0000000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Содержание учебного плана на апрель</w:t>
      </w:r>
    </w:p>
    <w:tbl>
      <w:tblPr>
        <w:tblStyle w:val="4"/>
        <w:tblpPr w:leftFromText="180" w:rightFromText="180" w:vertAnchor="page" w:horzAnchor="margin" w:tblpXSpec="center" w:tblpY="1516"/>
        <w:tblW w:w="14879" w:type="dxa"/>
        <w:tblLayout w:type="fixed"/>
        <w:tblLook w:val="04A0" w:firstRow="1" w:lastRow="0" w:firstColumn="1" w:lastColumn="0" w:noHBand="0" w:noVBand="1"/>
      </w:tblPr>
      <w:tblGrid>
        <w:gridCol w:w="4421"/>
        <w:gridCol w:w="727"/>
        <w:gridCol w:w="729"/>
        <w:gridCol w:w="730"/>
        <w:gridCol w:w="636"/>
        <w:gridCol w:w="730"/>
        <w:gridCol w:w="730"/>
        <w:gridCol w:w="730"/>
        <w:gridCol w:w="730"/>
        <w:gridCol w:w="730"/>
        <w:gridCol w:w="730"/>
        <w:gridCol w:w="730"/>
        <w:gridCol w:w="615"/>
        <w:gridCol w:w="777"/>
        <w:gridCol w:w="1134"/>
      </w:tblGrid>
      <w:tr w:rsidR="00CE2AE0" w14:paraId="55384876" w14:textId="77777777">
        <w:trPr>
          <w:trHeight w:val="329"/>
        </w:trPr>
        <w:tc>
          <w:tcPr>
            <w:tcW w:w="4421" w:type="dxa"/>
            <w:vMerge w:val="restart"/>
          </w:tcPr>
          <w:p w14:paraId="5FA3F9C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9324" w:type="dxa"/>
            <w:gridSpan w:val="13"/>
            <w:tcBorders>
              <w:right w:val="single" w:sz="4" w:space="0" w:color="auto"/>
            </w:tcBorders>
          </w:tcPr>
          <w:p w14:paraId="30B12D3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проведения занятия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18216BF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Итого часов</w:t>
            </w:r>
          </w:p>
        </w:tc>
      </w:tr>
      <w:tr w:rsidR="00CE2AE0" w14:paraId="3D8C5BD8" w14:textId="77777777">
        <w:trPr>
          <w:trHeight w:val="138"/>
        </w:trPr>
        <w:tc>
          <w:tcPr>
            <w:tcW w:w="4421" w:type="dxa"/>
            <w:vMerge/>
          </w:tcPr>
          <w:p w14:paraId="6B40AD4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727" w:type="dxa"/>
          </w:tcPr>
          <w:p w14:paraId="2B43A76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9" w:type="dxa"/>
          </w:tcPr>
          <w:p w14:paraId="5D78E50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0" w:type="dxa"/>
          </w:tcPr>
          <w:p w14:paraId="01F6ADD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636" w:type="dxa"/>
          </w:tcPr>
          <w:p w14:paraId="6F76B27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30" w:type="dxa"/>
          </w:tcPr>
          <w:p w14:paraId="37AA72E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30" w:type="dxa"/>
          </w:tcPr>
          <w:p w14:paraId="2105E9E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730" w:type="dxa"/>
          </w:tcPr>
          <w:p w14:paraId="7AEACCF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30" w:type="dxa"/>
          </w:tcPr>
          <w:p w14:paraId="1CC5B9E2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30" w:type="dxa"/>
          </w:tcPr>
          <w:p w14:paraId="6878D5B6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730" w:type="dxa"/>
          </w:tcPr>
          <w:p w14:paraId="7EAB934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30" w:type="dxa"/>
          </w:tcPr>
          <w:p w14:paraId="173F48F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15" w:type="dxa"/>
            <w:tcBorders>
              <w:top w:val="single" w:sz="4" w:space="0" w:color="auto"/>
            </w:tcBorders>
          </w:tcPr>
          <w:p w14:paraId="71E00586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en-US"/>
              </w:rPr>
              <w:t>7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14:paraId="3A40C9E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val="en-US"/>
              </w:rPr>
              <w:t>29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628FB12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</w:tr>
      <w:tr w:rsidR="00CE2AE0" w14:paraId="2620F1DE" w14:textId="77777777">
        <w:trPr>
          <w:trHeight w:val="138"/>
        </w:trPr>
        <w:tc>
          <w:tcPr>
            <w:tcW w:w="13745" w:type="dxa"/>
            <w:gridSpan w:val="14"/>
            <w:tcBorders>
              <w:right w:val="single" w:sz="4" w:space="0" w:color="auto"/>
            </w:tcBorders>
          </w:tcPr>
          <w:p w14:paraId="4CAC412A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занятия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74CBDF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</w:tr>
      <w:tr w:rsidR="00CE2AE0" w14:paraId="75616115" w14:textId="77777777">
        <w:trPr>
          <w:trHeight w:val="420"/>
        </w:trPr>
        <w:tc>
          <w:tcPr>
            <w:tcW w:w="4421" w:type="dxa"/>
            <w:tcBorders>
              <w:bottom w:val="single" w:sz="4" w:space="0" w:color="auto"/>
            </w:tcBorders>
          </w:tcPr>
          <w:p w14:paraId="58EBA784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Требования к технике безопасности при занятиях футболом</w:t>
            </w: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14:paraId="638652E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33288ED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35FBA24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14:paraId="118E043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1043A9B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0ED18F4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187204B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692C82C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6BA0F38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18AADAC9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6D97FD9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AE8D9B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1F4C9CC" w14:textId="77777777" w:rsidR="00CE2AE0" w:rsidRDefault="00CE2AE0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E773E" w14:textId="77777777" w:rsidR="00CE2AE0" w:rsidRDefault="00CE2AE0">
            <w:pPr>
              <w:spacing w:after="0" w:line="240" w:lineRule="auto"/>
            </w:pPr>
          </w:p>
        </w:tc>
      </w:tr>
      <w:tr w:rsidR="00CE2AE0" w14:paraId="7519D4F3" w14:textId="77777777">
        <w:trPr>
          <w:trHeight w:val="348"/>
        </w:trPr>
        <w:tc>
          <w:tcPr>
            <w:tcW w:w="13745" w:type="dxa"/>
            <w:gridSpan w:val="14"/>
            <w:tcBorders>
              <w:right w:val="single" w:sz="4" w:space="0" w:color="auto"/>
            </w:tcBorders>
          </w:tcPr>
          <w:p w14:paraId="33D6617C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занятия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266997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25</w:t>
            </w:r>
          </w:p>
        </w:tc>
      </w:tr>
      <w:tr w:rsidR="00CE2AE0" w14:paraId="2FFA5937" w14:textId="77777777">
        <w:trPr>
          <w:trHeight w:val="315"/>
        </w:trPr>
        <w:tc>
          <w:tcPr>
            <w:tcW w:w="4421" w:type="dxa"/>
          </w:tcPr>
          <w:p w14:paraId="7B0B57F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ОФП</w:t>
            </w:r>
          </w:p>
        </w:tc>
        <w:tc>
          <w:tcPr>
            <w:tcW w:w="727" w:type="dxa"/>
          </w:tcPr>
          <w:p w14:paraId="7D3BDD3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7CA2E33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0FF2C90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36" w:type="dxa"/>
          </w:tcPr>
          <w:p w14:paraId="7016357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F0D9A4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7E4687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08777F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811179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2C1E64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3ACDC8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9952EF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5" w:type="dxa"/>
            <w:tcBorders>
              <w:right w:val="single" w:sz="4" w:space="0" w:color="auto"/>
            </w:tcBorders>
          </w:tcPr>
          <w:p w14:paraId="5B37803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</w:tcPr>
          <w:p w14:paraId="7B3F7B1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617CB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CE2AE0" w14:paraId="5C78E390" w14:textId="77777777">
        <w:trPr>
          <w:trHeight w:val="329"/>
        </w:trPr>
        <w:tc>
          <w:tcPr>
            <w:tcW w:w="4421" w:type="dxa"/>
          </w:tcPr>
          <w:p w14:paraId="323D5990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общей выносливости</w:t>
            </w:r>
          </w:p>
        </w:tc>
        <w:tc>
          <w:tcPr>
            <w:tcW w:w="727" w:type="dxa"/>
          </w:tcPr>
          <w:p w14:paraId="76A1C732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9" w:type="dxa"/>
          </w:tcPr>
          <w:p w14:paraId="3763B9D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</w:tcBorders>
          </w:tcPr>
          <w:p w14:paraId="07DDE79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36" w:type="dxa"/>
          </w:tcPr>
          <w:p w14:paraId="670A6E4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1636C07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D82610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DD24F66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83CB27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B96E10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643E86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1637212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5" w:type="dxa"/>
          </w:tcPr>
          <w:p w14:paraId="5C00241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7" w:type="dxa"/>
          </w:tcPr>
          <w:p w14:paraId="0C76874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134" w:type="dxa"/>
          </w:tcPr>
          <w:p w14:paraId="3A2FF28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03894A68" w14:textId="77777777">
        <w:trPr>
          <w:trHeight w:val="315"/>
        </w:trPr>
        <w:tc>
          <w:tcPr>
            <w:tcW w:w="4421" w:type="dxa"/>
          </w:tcPr>
          <w:p w14:paraId="24BEEB13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силы рук, ног </w:t>
            </w:r>
          </w:p>
        </w:tc>
        <w:tc>
          <w:tcPr>
            <w:tcW w:w="727" w:type="dxa"/>
          </w:tcPr>
          <w:p w14:paraId="4B4CF09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61B7F0D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89FED6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36" w:type="dxa"/>
          </w:tcPr>
          <w:p w14:paraId="5A628AB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16F63B9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951654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42A65F8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3ABB40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D275A2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19BA2E3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68B8F5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5" w:type="dxa"/>
          </w:tcPr>
          <w:p w14:paraId="03066ED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7" w:type="dxa"/>
          </w:tcPr>
          <w:p w14:paraId="28D637F2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134" w:type="dxa"/>
          </w:tcPr>
          <w:p w14:paraId="3D2D079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289DD16F" w14:textId="77777777">
        <w:trPr>
          <w:trHeight w:val="315"/>
        </w:trPr>
        <w:tc>
          <w:tcPr>
            <w:tcW w:w="4421" w:type="dxa"/>
          </w:tcPr>
          <w:p w14:paraId="44F838BE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</w:t>
            </w:r>
          </w:p>
        </w:tc>
        <w:tc>
          <w:tcPr>
            <w:tcW w:w="727" w:type="dxa"/>
          </w:tcPr>
          <w:p w14:paraId="01A5BD6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4E5EB203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1E0086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36" w:type="dxa"/>
          </w:tcPr>
          <w:p w14:paraId="2AAEA77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95B507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0F2B46C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A469D0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201F3F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FFA662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42E1BA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7E7603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5" w:type="dxa"/>
          </w:tcPr>
          <w:p w14:paraId="3263A8B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7" w:type="dxa"/>
          </w:tcPr>
          <w:p w14:paraId="344CB3A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7D93C29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423F3960" w14:textId="77777777">
        <w:trPr>
          <w:trHeight w:val="315"/>
        </w:trPr>
        <w:tc>
          <w:tcPr>
            <w:tcW w:w="4421" w:type="dxa"/>
          </w:tcPr>
          <w:p w14:paraId="4978656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СФП</w:t>
            </w:r>
          </w:p>
        </w:tc>
        <w:tc>
          <w:tcPr>
            <w:tcW w:w="727" w:type="dxa"/>
          </w:tcPr>
          <w:p w14:paraId="2AD7886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2998725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8666F4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36" w:type="dxa"/>
          </w:tcPr>
          <w:p w14:paraId="6CC7FF8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FA3179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ECBE5A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F34FDB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EF575F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9BAAE6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9C1E8C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F0B228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5" w:type="dxa"/>
          </w:tcPr>
          <w:p w14:paraId="293997C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7" w:type="dxa"/>
          </w:tcPr>
          <w:p w14:paraId="217F656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2F61492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CE2AE0" w14:paraId="73B158DD" w14:textId="77777777">
        <w:trPr>
          <w:trHeight w:val="315"/>
        </w:trPr>
        <w:tc>
          <w:tcPr>
            <w:tcW w:w="4421" w:type="dxa"/>
          </w:tcPr>
          <w:p w14:paraId="0E88EF2B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быстроты</w:t>
            </w:r>
          </w:p>
        </w:tc>
        <w:tc>
          <w:tcPr>
            <w:tcW w:w="727" w:type="dxa"/>
          </w:tcPr>
          <w:p w14:paraId="364C0F8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1EFD604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7963454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36" w:type="dxa"/>
          </w:tcPr>
          <w:p w14:paraId="7065AB8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7733CA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AEBADC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E77CCC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4F8657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85A028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01F4BD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BAD07F8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615" w:type="dxa"/>
          </w:tcPr>
          <w:p w14:paraId="0817638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77" w:type="dxa"/>
          </w:tcPr>
          <w:p w14:paraId="0452E36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7AE9BAD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46978C47" w14:textId="77777777">
        <w:trPr>
          <w:trHeight w:val="329"/>
        </w:trPr>
        <w:tc>
          <w:tcPr>
            <w:tcW w:w="4421" w:type="dxa"/>
          </w:tcPr>
          <w:p w14:paraId="75AB0E3E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прыгучести</w:t>
            </w:r>
          </w:p>
        </w:tc>
        <w:tc>
          <w:tcPr>
            <w:tcW w:w="727" w:type="dxa"/>
          </w:tcPr>
          <w:p w14:paraId="3E4E5962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9" w:type="dxa"/>
          </w:tcPr>
          <w:p w14:paraId="5EC7DDF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49C278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636" w:type="dxa"/>
          </w:tcPr>
          <w:p w14:paraId="65A4254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535FA9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2DB53B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13284E2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0C4C105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D1C3E2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F889EB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73D3EF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615" w:type="dxa"/>
          </w:tcPr>
          <w:p w14:paraId="63A6B42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77" w:type="dxa"/>
          </w:tcPr>
          <w:p w14:paraId="0D59E4C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4CAA915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71B10538" w14:textId="77777777">
        <w:trPr>
          <w:trHeight w:val="329"/>
        </w:trPr>
        <w:tc>
          <w:tcPr>
            <w:tcW w:w="4421" w:type="dxa"/>
          </w:tcPr>
          <w:p w14:paraId="3EED646C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игровой ловкости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727" w:type="dxa"/>
          </w:tcPr>
          <w:p w14:paraId="34325AE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0AD6175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249A8F6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636" w:type="dxa"/>
          </w:tcPr>
          <w:p w14:paraId="6EE3CF1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48C8A8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EAA7F7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DE88A5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D10E9F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CECEDA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86593E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BE7F14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615" w:type="dxa"/>
          </w:tcPr>
          <w:p w14:paraId="5C1F8A3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7" w:type="dxa"/>
          </w:tcPr>
          <w:p w14:paraId="4105D83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1843877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0C15C178" w14:textId="77777777">
        <w:trPr>
          <w:trHeight w:val="329"/>
        </w:trPr>
        <w:tc>
          <w:tcPr>
            <w:tcW w:w="4421" w:type="dxa"/>
          </w:tcPr>
          <w:p w14:paraId="2F22348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Технико- тактическая подготовка</w:t>
            </w:r>
          </w:p>
        </w:tc>
        <w:tc>
          <w:tcPr>
            <w:tcW w:w="727" w:type="dxa"/>
          </w:tcPr>
          <w:p w14:paraId="4E44CF6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40D6093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E2BAE6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36" w:type="dxa"/>
          </w:tcPr>
          <w:p w14:paraId="1CCDE30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18B867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0B1836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50AE4E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DFC4DA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33B0B6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B31D5B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1E0E97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5" w:type="dxa"/>
          </w:tcPr>
          <w:p w14:paraId="0C69F44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7" w:type="dxa"/>
          </w:tcPr>
          <w:p w14:paraId="57CCB3B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6317333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CE2AE0" w14:paraId="4CC7B32B" w14:textId="77777777">
        <w:trPr>
          <w:trHeight w:val="315"/>
        </w:trPr>
        <w:tc>
          <w:tcPr>
            <w:tcW w:w="4421" w:type="dxa"/>
          </w:tcPr>
          <w:p w14:paraId="39ABDA4E" w14:textId="77777777" w:rsidR="00CE2AE0" w:rsidRPr="00506AD6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06AD6">
              <w:rPr>
                <w:rFonts w:ascii="Times New Roman" w:hAnsi="Times New Roman"/>
                <w:b/>
                <w:bCs/>
                <w:color w:val="000000"/>
                <w:sz w:val="24"/>
              </w:rPr>
              <w:t>Техническая подготовка</w:t>
            </w:r>
          </w:p>
        </w:tc>
        <w:tc>
          <w:tcPr>
            <w:tcW w:w="727" w:type="dxa"/>
          </w:tcPr>
          <w:p w14:paraId="10E2C7A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6711A83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B6FCE7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36" w:type="dxa"/>
          </w:tcPr>
          <w:p w14:paraId="7B50FF8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D66C1E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A29335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9A3D05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C7CB93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7D9D5A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AE7739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C4A399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5" w:type="dxa"/>
          </w:tcPr>
          <w:p w14:paraId="2690A94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7" w:type="dxa"/>
          </w:tcPr>
          <w:p w14:paraId="16BBDF7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4077BE2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63D6B754" w14:textId="77777777">
        <w:trPr>
          <w:trHeight w:val="315"/>
        </w:trPr>
        <w:tc>
          <w:tcPr>
            <w:tcW w:w="4421" w:type="dxa"/>
          </w:tcPr>
          <w:p w14:paraId="243144E6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Удары головой</w:t>
            </w:r>
          </w:p>
        </w:tc>
        <w:tc>
          <w:tcPr>
            <w:tcW w:w="727" w:type="dxa"/>
          </w:tcPr>
          <w:p w14:paraId="112D01F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06B08B5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DDD533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36" w:type="dxa"/>
          </w:tcPr>
          <w:p w14:paraId="6ECDD53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697AA62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14619E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95BF7E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841211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5A06672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58708A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486364B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5" w:type="dxa"/>
          </w:tcPr>
          <w:p w14:paraId="281B212A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77" w:type="dxa"/>
          </w:tcPr>
          <w:p w14:paraId="33D3FE9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66DA680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398B2A40" w14:textId="77777777">
        <w:trPr>
          <w:trHeight w:val="329"/>
        </w:trPr>
        <w:tc>
          <w:tcPr>
            <w:tcW w:w="4421" w:type="dxa"/>
          </w:tcPr>
          <w:p w14:paraId="3F43EDFA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Удары по мячу ногами</w:t>
            </w:r>
          </w:p>
        </w:tc>
        <w:tc>
          <w:tcPr>
            <w:tcW w:w="727" w:type="dxa"/>
          </w:tcPr>
          <w:p w14:paraId="2C0D6F3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1A70008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5CFE379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636" w:type="dxa"/>
          </w:tcPr>
          <w:p w14:paraId="235682E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8E8D1FA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6CC398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3C8352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32ACFB9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13C3CC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EF35F6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99EC69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615" w:type="dxa"/>
          </w:tcPr>
          <w:p w14:paraId="2B36155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7" w:type="dxa"/>
          </w:tcPr>
          <w:p w14:paraId="54DD1C5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41962EB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096B7196" w14:textId="77777777">
        <w:trPr>
          <w:trHeight w:val="315"/>
        </w:trPr>
        <w:tc>
          <w:tcPr>
            <w:tcW w:w="4421" w:type="dxa"/>
          </w:tcPr>
          <w:p w14:paraId="2AE0B830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Техника  вратаря</w:t>
            </w:r>
          </w:p>
        </w:tc>
        <w:tc>
          <w:tcPr>
            <w:tcW w:w="727" w:type="dxa"/>
          </w:tcPr>
          <w:p w14:paraId="0A06C23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4056457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8B500D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36" w:type="dxa"/>
          </w:tcPr>
          <w:p w14:paraId="62EDFA9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EB26AE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DBD3FF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04CE61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122D82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30CABF3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D1738B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EE69FC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5" w:type="dxa"/>
          </w:tcPr>
          <w:p w14:paraId="608B68E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7" w:type="dxa"/>
          </w:tcPr>
          <w:p w14:paraId="5F4381A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3BD22F4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74F5B967" w14:textId="77777777">
        <w:trPr>
          <w:trHeight w:val="315"/>
        </w:trPr>
        <w:tc>
          <w:tcPr>
            <w:tcW w:w="4421" w:type="dxa"/>
          </w:tcPr>
          <w:p w14:paraId="79F137F8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Финты (обманные движения)</w:t>
            </w:r>
          </w:p>
        </w:tc>
        <w:tc>
          <w:tcPr>
            <w:tcW w:w="727" w:type="dxa"/>
          </w:tcPr>
          <w:p w14:paraId="35FD12F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48CC661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4765A1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36" w:type="dxa"/>
          </w:tcPr>
          <w:p w14:paraId="2B6A683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C2BD8B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926F30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6460CA3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85FB2C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A5AC69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781C5E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892257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5" w:type="dxa"/>
          </w:tcPr>
          <w:p w14:paraId="69B3BA9D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77" w:type="dxa"/>
          </w:tcPr>
          <w:p w14:paraId="2F0B135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56F0F50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1949EA3E" w14:textId="77777777">
        <w:trPr>
          <w:trHeight w:val="329"/>
        </w:trPr>
        <w:tc>
          <w:tcPr>
            <w:tcW w:w="4421" w:type="dxa"/>
          </w:tcPr>
          <w:p w14:paraId="11D6A1C7" w14:textId="77777777" w:rsidR="00CE2AE0" w:rsidRPr="00506AD6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06AD6">
              <w:rPr>
                <w:rFonts w:ascii="Times New Roman" w:hAnsi="Times New Roman"/>
                <w:b/>
                <w:bCs/>
                <w:color w:val="000000"/>
                <w:sz w:val="24"/>
              </w:rPr>
              <w:t>Тактическая подготовка</w:t>
            </w:r>
          </w:p>
        </w:tc>
        <w:tc>
          <w:tcPr>
            <w:tcW w:w="727" w:type="dxa"/>
          </w:tcPr>
          <w:p w14:paraId="7208FE6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5E1558B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3FA2CE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36" w:type="dxa"/>
          </w:tcPr>
          <w:p w14:paraId="5F9905B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C7C094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D7CC88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726A84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113A56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9BE58C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660D92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C78A27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5" w:type="dxa"/>
          </w:tcPr>
          <w:p w14:paraId="7AFD602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7" w:type="dxa"/>
          </w:tcPr>
          <w:p w14:paraId="655ECFD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01579DB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2ED8528C" w14:textId="77777777">
        <w:trPr>
          <w:trHeight w:val="329"/>
        </w:trPr>
        <w:tc>
          <w:tcPr>
            <w:tcW w:w="4421" w:type="dxa"/>
          </w:tcPr>
          <w:p w14:paraId="43AC1CEC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действия в защите</w:t>
            </w:r>
          </w:p>
        </w:tc>
        <w:tc>
          <w:tcPr>
            <w:tcW w:w="727" w:type="dxa"/>
          </w:tcPr>
          <w:p w14:paraId="3CDE6B4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</w:tcPr>
          <w:p w14:paraId="3BC572C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0D1382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36" w:type="dxa"/>
          </w:tcPr>
          <w:p w14:paraId="1563ED5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593D1E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2E9765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16CFFF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DA5120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0B0AEB2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352A9F9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3F38E47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5" w:type="dxa"/>
          </w:tcPr>
          <w:p w14:paraId="04A1215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7" w:type="dxa"/>
          </w:tcPr>
          <w:p w14:paraId="3489C3D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242B5E9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E2AE0" w14:paraId="02E0F4B4" w14:textId="77777777">
        <w:trPr>
          <w:trHeight w:val="329"/>
        </w:trPr>
        <w:tc>
          <w:tcPr>
            <w:tcW w:w="4421" w:type="dxa"/>
          </w:tcPr>
          <w:p w14:paraId="3BE38539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Спортивные, подвижные игры и другие  виды спорта</w:t>
            </w:r>
          </w:p>
        </w:tc>
        <w:tc>
          <w:tcPr>
            <w:tcW w:w="727" w:type="dxa"/>
          </w:tcPr>
          <w:p w14:paraId="227AB6A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9" w:type="dxa"/>
          </w:tcPr>
          <w:p w14:paraId="58BEAB9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5C9A828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636" w:type="dxa"/>
          </w:tcPr>
          <w:p w14:paraId="4444DA6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07A7888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156EC33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5543C53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3F267BD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2582887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30" w:type="dxa"/>
          </w:tcPr>
          <w:p w14:paraId="1BB9152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266DDC5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5" w:type="dxa"/>
          </w:tcPr>
          <w:p w14:paraId="5FAB385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7" w:type="dxa"/>
          </w:tcPr>
          <w:p w14:paraId="469D6508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134" w:type="dxa"/>
          </w:tcPr>
          <w:p w14:paraId="1F39AE5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CE2AE0" w14:paraId="05F5A8D6" w14:textId="77777777">
        <w:trPr>
          <w:trHeight w:val="329"/>
        </w:trPr>
        <w:tc>
          <w:tcPr>
            <w:tcW w:w="4421" w:type="dxa"/>
          </w:tcPr>
          <w:p w14:paraId="0B18555E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Соревновательная деятельность</w:t>
            </w:r>
          </w:p>
        </w:tc>
        <w:tc>
          <w:tcPr>
            <w:tcW w:w="727" w:type="dxa"/>
          </w:tcPr>
          <w:p w14:paraId="3F8F9E9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729" w:type="dxa"/>
          </w:tcPr>
          <w:p w14:paraId="03C2D99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523286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36" w:type="dxa"/>
          </w:tcPr>
          <w:p w14:paraId="10D13B5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45DDC56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67EBE47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5FA8FC2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0DE4A3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1AD22F5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0C6E22B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dxa"/>
          </w:tcPr>
          <w:p w14:paraId="7835F28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5" w:type="dxa"/>
          </w:tcPr>
          <w:p w14:paraId="48A7475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7" w:type="dxa"/>
          </w:tcPr>
          <w:p w14:paraId="5469BEE2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134" w:type="dxa"/>
          </w:tcPr>
          <w:p w14:paraId="77CCC6D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CE2AE0" w14:paraId="42DF7B1B" w14:textId="77777777">
        <w:trPr>
          <w:trHeight w:val="329"/>
        </w:trPr>
        <w:tc>
          <w:tcPr>
            <w:tcW w:w="4421" w:type="dxa"/>
          </w:tcPr>
          <w:p w14:paraId="3C5AD529" w14:textId="77777777" w:rsidR="00CE2AE0" w:rsidRDefault="00CE2A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727" w:type="dxa"/>
          </w:tcPr>
          <w:p w14:paraId="03B0615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29" w:type="dxa"/>
          </w:tcPr>
          <w:p w14:paraId="2091DE4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1708333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36" w:type="dxa"/>
          </w:tcPr>
          <w:p w14:paraId="30A08E88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1A88C5E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0C1E231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7B34E4D8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373C3B3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1CB8737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6B335953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" w:type="dxa"/>
          </w:tcPr>
          <w:p w14:paraId="2BF6B9F8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15" w:type="dxa"/>
          </w:tcPr>
          <w:p w14:paraId="3349197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77" w:type="dxa"/>
          </w:tcPr>
          <w:p w14:paraId="1662B0D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1134" w:type="dxa"/>
          </w:tcPr>
          <w:p w14:paraId="6325F972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26</w:t>
            </w:r>
          </w:p>
        </w:tc>
      </w:tr>
    </w:tbl>
    <w:p w14:paraId="12829BD8" w14:textId="77777777" w:rsidR="00CE2AE0" w:rsidRDefault="00CE2AE0">
      <w:pPr>
        <w:spacing w:after="0" w:line="240" w:lineRule="auto"/>
        <w:rPr>
          <w:rFonts w:ascii="Times New Roman" w:hAnsi="Times New Roman"/>
          <w:sz w:val="28"/>
        </w:rPr>
      </w:pPr>
    </w:p>
    <w:p w14:paraId="37A16990" w14:textId="77777777" w:rsidR="00CE2AE0" w:rsidRDefault="00CE2AE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65B86B7" w14:textId="77777777" w:rsidR="00CE2AE0" w:rsidRDefault="0000000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учебного плана на май</w:t>
      </w:r>
    </w:p>
    <w:tbl>
      <w:tblPr>
        <w:tblStyle w:val="affb"/>
        <w:tblW w:w="14802" w:type="dxa"/>
        <w:tblLayout w:type="fixed"/>
        <w:tblLook w:val="04A0" w:firstRow="1" w:lastRow="0" w:firstColumn="1" w:lastColumn="0" w:noHBand="0" w:noVBand="1"/>
      </w:tblPr>
      <w:tblGrid>
        <w:gridCol w:w="4632"/>
        <w:gridCol w:w="765"/>
        <w:gridCol w:w="765"/>
        <w:gridCol w:w="766"/>
        <w:gridCol w:w="765"/>
        <w:gridCol w:w="765"/>
        <w:gridCol w:w="750"/>
        <w:gridCol w:w="15"/>
        <w:gridCol w:w="765"/>
        <w:gridCol w:w="765"/>
        <w:gridCol w:w="765"/>
        <w:gridCol w:w="765"/>
        <w:gridCol w:w="765"/>
        <w:gridCol w:w="697"/>
        <w:gridCol w:w="1057"/>
      </w:tblGrid>
      <w:tr w:rsidR="00506AD6" w14:paraId="396671A4" w14:textId="77777777" w:rsidTr="00506AD6">
        <w:trPr>
          <w:trHeight w:val="329"/>
        </w:trPr>
        <w:tc>
          <w:tcPr>
            <w:tcW w:w="4632" w:type="dxa"/>
            <w:vMerge w:val="restart"/>
          </w:tcPr>
          <w:p w14:paraId="404BE64F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9113" w:type="dxa"/>
            <w:gridSpan w:val="13"/>
            <w:tcBorders>
              <w:right w:val="single" w:sz="4" w:space="0" w:color="auto"/>
            </w:tcBorders>
          </w:tcPr>
          <w:p w14:paraId="3ACF37A5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Дата проведения занятия </w:t>
            </w:r>
          </w:p>
        </w:tc>
        <w:tc>
          <w:tcPr>
            <w:tcW w:w="1057" w:type="dxa"/>
            <w:vMerge w:val="restart"/>
            <w:tcBorders>
              <w:right w:val="single" w:sz="4" w:space="0" w:color="auto"/>
            </w:tcBorders>
          </w:tcPr>
          <w:p w14:paraId="3A9691B4" w14:textId="10D54144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  <w:p w14:paraId="3D607B49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часов</w:t>
            </w:r>
          </w:p>
        </w:tc>
      </w:tr>
      <w:tr w:rsidR="00506AD6" w14:paraId="46B27698" w14:textId="77777777" w:rsidTr="00506AD6">
        <w:trPr>
          <w:trHeight w:val="138"/>
        </w:trPr>
        <w:tc>
          <w:tcPr>
            <w:tcW w:w="4632" w:type="dxa"/>
            <w:vMerge/>
          </w:tcPr>
          <w:p w14:paraId="2A227D6A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65" w:type="dxa"/>
          </w:tcPr>
          <w:p w14:paraId="08322760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765" w:type="dxa"/>
          </w:tcPr>
          <w:p w14:paraId="071D3584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766" w:type="dxa"/>
          </w:tcPr>
          <w:p w14:paraId="069ABFCE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8</w:t>
            </w:r>
          </w:p>
        </w:tc>
        <w:tc>
          <w:tcPr>
            <w:tcW w:w="765" w:type="dxa"/>
          </w:tcPr>
          <w:p w14:paraId="79BCF3CF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11</w:t>
            </w:r>
          </w:p>
        </w:tc>
        <w:tc>
          <w:tcPr>
            <w:tcW w:w="765" w:type="dxa"/>
          </w:tcPr>
          <w:p w14:paraId="60E25252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13</w:t>
            </w:r>
          </w:p>
        </w:tc>
        <w:tc>
          <w:tcPr>
            <w:tcW w:w="765" w:type="dxa"/>
            <w:gridSpan w:val="2"/>
          </w:tcPr>
          <w:p w14:paraId="657CF30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15</w:t>
            </w:r>
          </w:p>
        </w:tc>
        <w:tc>
          <w:tcPr>
            <w:tcW w:w="765" w:type="dxa"/>
          </w:tcPr>
          <w:p w14:paraId="058401DA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18</w:t>
            </w:r>
          </w:p>
        </w:tc>
        <w:tc>
          <w:tcPr>
            <w:tcW w:w="765" w:type="dxa"/>
          </w:tcPr>
          <w:p w14:paraId="3447C56A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</w:t>
            </w:r>
          </w:p>
        </w:tc>
        <w:tc>
          <w:tcPr>
            <w:tcW w:w="765" w:type="dxa"/>
          </w:tcPr>
          <w:p w14:paraId="406D3658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22</w:t>
            </w:r>
          </w:p>
        </w:tc>
        <w:tc>
          <w:tcPr>
            <w:tcW w:w="765" w:type="dxa"/>
          </w:tcPr>
          <w:p w14:paraId="38CAA8B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25</w:t>
            </w:r>
          </w:p>
        </w:tc>
        <w:tc>
          <w:tcPr>
            <w:tcW w:w="765" w:type="dxa"/>
          </w:tcPr>
          <w:p w14:paraId="51B70052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27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74941816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29</w:t>
            </w:r>
          </w:p>
        </w:tc>
        <w:tc>
          <w:tcPr>
            <w:tcW w:w="1057" w:type="dxa"/>
            <w:vMerge/>
            <w:tcBorders>
              <w:right w:val="single" w:sz="4" w:space="0" w:color="auto"/>
            </w:tcBorders>
          </w:tcPr>
          <w:p w14:paraId="2035B020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06AD6" w14:paraId="32B30B63" w14:textId="77777777" w:rsidTr="00506AD6">
        <w:trPr>
          <w:trHeight w:val="138"/>
        </w:trPr>
        <w:tc>
          <w:tcPr>
            <w:tcW w:w="13745" w:type="dxa"/>
            <w:gridSpan w:val="14"/>
            <w:tcBorders>
              <w:bottom w:val="single" w:sz="4" w:space="0" w:color="000000"/>
              <w:right w:val="single" w:sz="4" w:space="0" w:color="auto"/>
            </w:tcBorders>
          </w:tcPr>
          <w:p w14:paraId="477C7D2F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занятия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14:paraId="0DDB575C" w14:textId="228930B2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</w:t>
            </w:r>
          </w:p>
        </w:tc>
      </w:tr>
      <w:tr w:rsidR="00506AD6" w14:paraId="0CFF44C9" w14:textId="77777777" w:rsidTr="00506AD6">
        <w:trPr>
          <w:trHeight w:val="138"/>
        </w:trPr>
        <w:tc>
          <w:tcPr>
            <w:tcW w:w="4632" w:type="dxa"/>
            <w:tcBorders>
              <w:left w:val="single" w:sz="4" w:space="0" w:color="auto"/>
              <w:right w:val="single" w:sz="4" w:space="0" w:color="auto"/>
            </w:tcBorders>
          </w:tcPr>
          <w:p w14:paraId="19C899D4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футбола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14:paraId="3FC20AB8" w14:textId="77777777" w:rsidR="00506AD6" w:rsidRDefault="00506AD6">
            <w:pPr>
              <w:ind w:lef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14:paraId="1222113C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3FFBDCD9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14:paraId="3C54578F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14:paraId="0AAFE3EA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14:paraId="18C74F1E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32F3D6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14:paraId="0AC12C97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14:paraId="2FD85A26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14:paraId="1A072D9D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14:paraId="206D904B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14:paraId="26453FD3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14:paraId="3EB6FC71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06AD6" w14:paraId="7450A875" w14:textId="77777777" w:rsidTr="00506AD6">
        <w:trPr>
          <w:trHeight w:val="165"/>
        </w:trPr>
        <w:tc>
          <w:tcPr>
            <w:tcW w:w="13745" w:type="dxa"/>
            <w:gridSpan w:val="14"/>
            <w:tcBorders>
              <w:right w:val="single" w:sz="4" w:space="0" w:color="auto"/>
            </w:tcBorders>
          </w:tcPr>
          <w:p w14:paraId="37FE7C4E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занятие</w:t>
            </w:r>
          </w:p>
        </w:tc>
        <w:tc>
          <w:tcPr>
            <w:tcW w:w="1057" w:type="dxa"/>
          </w:tcPr>
          <w:p w14:paraId="38F39966" w14:textId="202D37DF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3</w:t>
            </w:r>
          </w:p>
        </w:tc>
      </w:tr>
      <w:tr w:rsidR="00506AD6" w14:paraId="0E23A8D3" w14:textId="77777777" w:rsidTr="00506AD6">
        <w:trPr>
          <w:trHeight w:val="165"/>
        </w:trPr>
        <w:tc>
          <w:tcPr>
            <w:tcW w:w="4632" w:type="dxa"/>
          </w:tcPr>
          <w:p w14:paraId="555B7881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ОФП </w:t>
            </w:r>
          </w:p>
        </w:tc>
        <w:tc>
          <w:tcPr>
            <w:tcW w:w="765" w:type="dxa"/>
          </w:tcPr>
          <w:p w14:paraId="312ACB33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1C2314D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dxa"/>
          </w:tcPr>
          <w:p w14:paraId="21EA45A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337E8948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18656DCB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gridSpan w:val="2"/>
          </w:tcPr>
          <w:p w14:paraId="0631C809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3ED3B917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B708D8E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07F37780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223C2718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78B48308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4013B667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</w:tcPr>
          <w:p w14:paraId="4E221F9D" w14:textId="1CE46C50" w:rsidR="00506AD6" w:rsidRDefault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506AD6" w14:paraId="2A1924D1" w14:textId="77777777" w:rsidTr="00506AD6">
        <w:trPr>
          <w:trHeight w:val="329"/>
        </w:trPr>
        <w:tc>
          <w:tcPr>
            <w:tcW w:w="4632" w:type="dxa"/>
          </w:tcPr>
          <w:p w14:paraId="09105184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силы рук, ног</w:t>
            </w:r>
          </w:p>
        </w:tc>
        <w:tc>
          <w:tcPr>
            <w:tcW w:w="765" w:type="dxa"/>
          </w:tcPr>
          <w:p w14:paraId="5213E488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60331C5B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dxa"/>
          </w:tcPr>
          <w:p w14:paraId="23D3BEEE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0D506B3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612D9350" w14:textId="5993A225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gridSpan w:val="2"/>
          </w:tcPr>
          <w:p w14:paraId="2C7953B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458D12F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01D106D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060C141F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186C99AB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194FF5A3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2B8F30C1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</w:tcPr>
          <w:p w14:paraId="626DD1DE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06AD6" w14:paraId="58FA9D5A" w14:textId="77777777" w:rsidTr="00506AD6">
        <w:trPr>
          <w:trHeight w:val="329"/>
        </w:trPr>
        <w:tc>
          <w:tcPr>
            <w:tcW w:w="4632" w:type="dxa"/>
          </w:tcPr>
          <w:p w14:paraId="21A6205F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общей выносливости</w:t>
            </w:r>
          </w:p>
        </w:tc>
        <w:tc>
          <w:tcPr>
            <w:tcW w:w="765" w:type="dxa"/>
          </w:tcPr>
          <w:p w14:paraId="7D34AA0F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686D0193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6" w:type="dxa"/>
          </w:tcPr>
          <w:p w14:paraId="38E2559F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DFB79D8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137E3F72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gridSpan w:val="2"/>
          </w:tcPr>
          <w:p w14:paraId="6D54A212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62DA8C71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754AA749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4C008C5C" w14:textId="448EC9C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4C15948A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72F05A48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09C4686E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</w:tcPr>
          <w:p w14:paraId="1066F611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06AD6" w14:paraId="061526BA" w14:textId="77777777" w:rsidTr="00506AD6">
        <w:trPr>
          <w:trHeight w:val="315"/>
        </w:trPr>
        <w:tc>
          <w:tcPr>
            <w:tcW w:w="4632" w:type="dxa"/>
          </w:tcPr>
          <w:p w14:paraId="217361DC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</w:t>
            </w:r>
          </w:p>
        </w:tc>
        <w:tc>
          <w:tcPr>
            <w:tcW w:w="765" w:type="dxa"/>
          </w:tcPr>
          <w:p w14:paraId="627DF86E" w14:textId="3ED5E732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15B0870E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dxa"/>
          </w:tcPr>
          <w:p w14:paraId="3039D790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360F80FC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0BD41CF1" w14:textId="7A4EDF35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gridSpan w:val="2"/>
          </w:tcPr>
          <w:p w14:paraId="6366F169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7F483B42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11164552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1E6E1576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003A0BF7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4DE9A9C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1822B666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</w:tcPr>
          <w:p w14:paraId="7A721824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06AD6" w14:paraId="1B6D5446" w14:textId="77777777" w:rsidTr="00506AD6">
        <w:trPr>
          <w:trHeight w:val="315"/>
        </w:trPr>
        <w:tc>
          <w:tcPr>
            <w:tcW w:w="4632" w:type="dxa"/>
          </w:tcPr>
          <w:p w14:paraId="747B549B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СФП</w:t>
            </w:r>
          </w:p>
        </w:tc>
        <w:tc>
          <w:tcPr>
            <w:tcW w:w="765" w:type="dxa"/>
          </w:tcPr>
          <w:p w14:paraId="3A69B080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03A4F173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dxa"/>
          </w:tcPr>
          <w:p w14:paraId="69CF7F2C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84EB63E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EB23AA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gridSpan w:val="2"/>
          </w:tcPr>
          <w:p w14:paraId="7680A8C6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40D7B628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2E73EAAF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2FFF005C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64BD998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8B763D3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0E7D6DB2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</w:tcPr>
          <w:p w14:paraId="20092F6E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506AD6" w14:paraId="762A1D28" w14:textId="77777777" w:rsidTr="00506AD6">
        <w:trPr>
          <w:trHeight w:val="315"/>
        </w:trPr>
        <w:tc>
          <w:tcPr>
            <w:tcW w:w="4632" w:type="dxa"/>
          </w:tcPr>
          <w:p w14:paraId="4C46B594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игровой ловкости</w:t>
            </w:r>
          </w:p>
        </w:tc>
        <w:tc>
          <w:tcPr>
            <w:tcW w:w="765" w:type="dxa"/>
          </w:tcPr>
          <w:p w14:paraId="4FB0D8CA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4E79980C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dxa"/>
          </w:tcPr>
          <w:p w14:paraId="29CAD5F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657EEA6C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0F429F1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  <w:gridSpan w:val="2"/>
          </w:tcPr>
          <w:p w14:paraId="41F9F44B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2D1DB0BF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67125E82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46C09A3C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65E9D70C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6EBCCBC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7" w:type="dxa"/>
          </w:tcPr>
          <w:p w14:paraId="2F1A3F49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</w:tcPr>
          <w:p w14:paraId="54A918D2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06AD6" w14:paraId="67089729" w14:textId="77777777" w:rsidTr="00506AD6">
        <w:trPr>
          <w:trHeight w:val="315"/>
        </w:trPr>
        <w:tc>
          <w:tcPr>
            <w:tcW w:w="4632" w:type="dxa"/>
          </w:tcPr>
          <w:p w14:paraId="48AD84D0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быстроты</w:t>
            </w:r>
          </w:p>
        </w:tc>
        <w:tc>
          <w:tcPr>
            <w:tcW w:w="765" w:type="dxa"/>
          </w:tcPr>
          <w:p w14:paraId="43CCEE03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27D3C9C0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6" w:type="dxa"/>
          </w:tcPr>
          <w:p w14:paraId="02EF8A5E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3A9BF3CB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0BE47CB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gridSpan w:val="2"/>
          </w:tcPr>
          <w:p w14:paraId="5790DA9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6B1E741F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0A59BBFB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2F8D4342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95A01DC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6D062851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97" w:type="dxa"/>
          </w:tcPr>
          <w:p w14:paraId="20458BA3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057" w:type="dxa"/>
          </w:tcPr>
          <w:p w14:paraId="5EEA8BF8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06AD6" w14:paraId="3DDD29C9" w14:textId="77777777" w:rsidTr="00506AD6">
        <w:trPr>
          <w:trHeight w:val="315"/>
        </w:trPr>
        <w:tc>
          <w:tcPr>
            <w:tcW w:w="4632" w:type="dxa"/>
          </w:tcPr>
          <w:p w14:paraId="4F9BF994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прыгучести</w:t>
            </w:r>
          </w:p>
        </w:tc>
        <w:tc>
          <w:tcPr>
            <w:tcW w:w="765" w:type="dxa"/>
          </w:tcPr>
          <w:p w14:paraId="2DC27C02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191C190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dxa"/>
          </w:tcPr>
          <w:p w14:paraId="65F88272" w14:textId="572D2770" w:rsidR="00506AD6" w:rsidRDefault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09B14102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7017AB49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gridSpan w:val="2"/>
          </w:tcPr>
          <w:p w14:paraId="57130D40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10F0224D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6760937A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7F068F4D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39B470F6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A5E6E19" w14:textId="193C2958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7" w:type="dxa"/>
          </w:tcPr>
          <w:p w14:paraId="73B2A206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057" w:type="dxa"/>
          </w:tcPr>
          <w:p w14:paraId="16C27A5E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06AD6" w14:paraId="6BFBAC35" w14:textId="77777777" w:rsidTr="00506AD6">
        <w:trPr>
          <w:trHeight w:val="315"/>
        </w:trPr>
        <w:tc>
          <w:tcPr>
            <w:tcW w:w="4632" w:type="dxa"/>
          </w:tcPr>
          <w:p w14:paraId="6898E25A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Технико-тактическая подготовка</w:t>
            </w:r>
          </w:p>
        </w:tc>
        <w:tc>
          <w:tcPr>
            <w:tcW w:w="765" w:type="dxa"/>
          </w:tcPr>
          <w:p w14:paraId="4C308AD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7D4AFC0B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dxa"/>
          </w:tcPr>
          <w:p w14:paraId="40B43D10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D976D72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154E9811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gridSpan w:val="2"/>
          </w:tcPr>
          <w:p w14:paraId="032C7C00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C9DCBD6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2CA1C7A8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5754CA0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100972BD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583839E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7" w:type="dxa"/>
          </w:tcPr>
          <w:p w14:paraId="315D1EC3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</w:tcPr>
          <w:p w14:paraId="1BB43901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06AD6" w14:paraId="41A4C6EE" w14:textId="77777777" w:rsidTr="00506AD6">
        <w:trPr>
          <w:trHeight w:val="329"/>
        </w:trPr>
        <w:tc>
          <w:tcPr>
            <w:tcW w:w="4632" w:type="dxa"/>
          </w:tcPr>
          <w:p w14:paraId="310A6D1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Техническая подготовка</w:t>
            </w:r>
          </w:p>
        </w:tc>
        <w:tc>
          <w:tcPr>
            <w:tcW w:w="765" w:type="dxa"/>
          </w:tcPr>
          <w:p w14:paraId="780793F8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5C48D06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dxa"/>
          </w:tcPr>
          <w:p w14:paraId="706309CD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227BE98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06BA6A76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gridSpan w:val="2"/>
          </w:tcPr>
          <w:p w14:paraId="3892EDDC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77BBE537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7E555614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2AD43B12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2AEAFA7B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13980B77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7" w:type="dxa"/>
          </w:tcPr>
          <w:p w14:paraId="4AFC9258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</w:tcPr>
          <w:p w14:paraId="1A657777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506AD6" w14:paraId="5F3420E8" w14:textId="77777777" w:rsidTr="00506AD6">
        <w:trPr>
          <w:trHeight w:val="315"/>
        </w:trPr>
        <w:tc>
          <w:tcPr>
            <w:tcW w:w="4632" w:type="dxa"/>
          </w:tcPr>
          <w:p w14:paraId="697062DD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Отбор мяча</w:t>
            </w:r>
          </w:p>
        </w:tc>
        <w:tc>
          <w:tcPr>
            <w:tcW w:w="765" w:type="dxa"/>
          </w:tcPr>
          <w:p w14:paraId="178DA04A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2F4AEEDB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6" w:type="dxa"/>
          </w:tcPr>
          <w:p w14:paraId="68BA155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45D14C8C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09727B91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gridSpan w:val="2"/>
          </w:tcPr>
          <w:p w14:paraId="07FB21F3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48522A90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1337B480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5B145256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35A7A428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7B51501E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7" w:type="dxa"/>
          </w:tcPr>
          <w:p w14:paraId="797B9AF0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</w:tcPr>
          <w:p w14:paraId="465C54F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06AD6" w14:paraId="025EC545" w14:textId="77777777" w:rsidTr="00506AD6">
        <w:trPr>
          <w:trHeight w:val="329"/>
        </w:trPr>
        <w:tc>
          <w:tcPr>
            <w:tcW w:w="4632" w:type="dxa"/>
          </w:tcPr>
          <w:p w14:paraId="6DDF3F51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Удары по мячу ногами</w:t>
            </w:r>
          </w:p>
        </w:tc>
        <w:tc>
          <w:tcPr>
            <w:tcW w:w="765" w:type="dxa"/>
          </w:tcPr>
          <w:p w14:paraId="288CFADE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4380D49D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dxa"/>
          </w:tcPr>
          <w:p w14:paraId="40696D31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278EC8B2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2BB60A9D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  <w:gridSpan w:val="2"/>
          </w:tcPr>
          <w:p w14:paraId="01C1FA7D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09B32B89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3999DAFF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E734A42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07F4AA89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03EF41A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7" w:type="dxa"/>
          </w:tcPr>
          <w:p w14:paraId="1A277B57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</w:tcPr>
          <w:p w14:paraId="39D02D18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06AD6" w14:paraId="2B59A9FC" w14:textId="77777777" w:rsidTr="00506AD6">
        <w:trPr>
          <w:trHeight w:val="315"/>
        </w:trPr>
        <w:tc>
          <w:tcPr>
            <w:tcW w:w="4632" w:type="dxa"/>
          </w:tcPr>
          <w:p w14:paraId="08C2897D" w14:textId="77777777" w:rsidR="00506AD6" w:rsidRDefault="00506A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Приём (остановка) мяча</w:t>
            </w:r>
          </w:p>
        </w:tc>
        <w:tc>
          <w:tcPr>
            <w:tcW w:w="765" w:type="dxa"/>
          </w:tcPr>
          <w:p w14:paraId="2A213457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56E1B35A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dxa"/>
          </w:tcPr>
          <w:p w14:paraId="2BAA78C6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45E80378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70D9EDA1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gridSpan w:val="2"/>
          </w:tcPr>
          <w:p w14:paraId="737E2DED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4AB4C16D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136D54D5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645C27DF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3E729491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4CBA507F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97" w:type="dxa"/>
          </w:tcPr>
          <w:p w14:paraId="22AEFF77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</w:tcPr>
          <w:p w14:paraId="2EDE907C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06AD6" w14:paraId="150CFB50" w14:textId="77777777" w:rsidTr="00506AD6">
        <w:trPr>
          <w:trHeight w:val="329"/>
        </w:trPr>
        <w:tc>
          <w:tcPr>
            <w:tcW w:w="4632" w:type="dxa"/>
          </w:tcPr>
          <w:p w14:paraId="29DAE038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Спортивные, подвижные игры и другие  виды спорта</w:t>
            </w:r>
          </w:p>
        </w:tc>
        <w:tc>
          <w:tcPr>
            <w:tcW w:w="765" w:type="dxa"/>
          </w:tcPr>
          <w:p w14:paraId="4CD89C9C" w14:textId="3759B71F" w:rsidR="00506AD6" w:rsidRDefault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2CFCE577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6" w:type="dxa"/>
          </w:tcPr>
          <w:p w14:paraId="7CFBC312" w14:textId="0C678D1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61777642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3F00B165" w14:textId="447E131E" w:rsidR="00506AD6" w:rsidRDefault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  <w:gridSpan w:val="2"/>
          </w:tcPr>
          <w:p w14:paraId="18A24D5B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257E517C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7A08C913" w14:textId="77777777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3E16E599" w14:textId="7B9C644C" w:rsidR="00506AD6" w:rsidRDefault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</w:tcPr>
          <w:p w14:paraId="0F72F6A0" w14:textId="7F40FA7B" w:rsidR="00506AD6" w:rsidRDefault="0050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486C1C03" w14:textId="7AD63C89" w:rsidR="00506AD6" w:rsidRDefault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97" w:type="dxa"/>
          </w:tcPr>
          <w:p w14:paraId="767B684B" w14:textId="2DBAA44C" w:rsidR="00506AD6" w:rsidRDefault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057" w:type="dxa"/>
          </w:tcPr>
          <w:p w14:paraId="43906204" w14:textId="0F76CAD5" w:rsidR="00506AD6" w:rsidRDefault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39335E" w14:paraId="70F7F66F" w14:textId="77777777" w:rsidTr="00506AD6">
        <w:trPr>
          <w:trHeight w:val="373"/>
        </w:trPr>
        <w:tc>
          <w:tcPr>
            <w:tcW w:w="4632" w:type="dxa"/>
          </w:tcPr>
          <w:p w14:paraId="2E11E6F5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Соревновательная деятельность</w:t>
            </w:r>
          </w:p>
        </w:tc>
        <w:tc>
          <w:tcPr>
            <w:tcW w:w="765" w:type="dxa"/>
          </w:tcPr>
          <w:p w14:paraId="7FD615FF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316E566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dxa"/>
          </w:tcPr>
          <w:p w14:paraId="306B6D5F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244F9DE5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1D691F81" w14:textId="7862E015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65" w:type="dxa"/>
            <w:gridSpan w:val="2"/>
          </w:tcPr>
          <w:p w14:paraId="64EA4C03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0B72F91E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54CBA833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24007E20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41F3640C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</w:tcPr>
          <w:p w14:paraId="3151F2B5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7" w:type="dxa"/>
          </w:tcPr>
          <w:p w14:paraId="2FD8D522" w14:textId="52A1836F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057" w:type="dxa"/>
          </w:tcPr>
          <w:p w14:paraId="2A78A252" w14:textId="11135681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9335E" w14:paraId="7E3BDC78" w14:textId="77777777" w:rsidTr="00506AD6">
        <w:trPr>
          <w:trHeight w:val="329"/>
        </w:trPr>
        <w:tc>
          <w:tcPr>
            <w:tcW w:w="4632" w:type="dxa"/>
          </w:tcPr>
          <w:p w14:paraId="73B5E793" w14:textId="77777777" w:rsidR="0039335E" w:rsidRDefault="0039335E" w:rsidP="0039335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65" w:type="dxa"/>
          </w:tcPr>
          <w:p w14:paraId="2481D7EF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5" w:type="dxa"/>
          </w:tcPr>
          <w:p w14:paraId="2445A419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6" w:type="dxa"/>
          </w:tcPr>
          <w:p w14:paraId="1EB5165F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5" w:type="dxa"/>
          </w:tcPr>
          <w:p w14:paraId="2427F256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5" w:type="dxa"/>
          </w:tcPr>
          <w:p w14:paraId="2B888D15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5" w:type="dxa"/>
            <w:gridSpan w:val="2"/>
          </w:tcPr>
          <w:p w14:paraId="30992F2E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5" w:type="dxa"/>
          </w:tcPr>
          <w:p w14:paraId="7FB3B54C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5" w:type="dxa"/>
          </w:tcPr>
          <w:p w14:paraId="2C3F30A7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5" w:type="dxa"/>
          </w:tcPr>
          <w:p w14:paraId="0F3A3CE1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5" w:type="dxa"/>
          </w:tcPr>
          <w:p w14:paraId="483E3EC8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5" w:type="dxa"/>
          </w:tcPr>
          <w:p w14:paraId="16FB5D98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97" w:type="dxa"/>
          </w:tcPr>
          <w:p w14:paraId="44424904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57" w:type="dxa"/>
          </w:tcPr>
          <w:p w14:paraId="6B2B7BDE" w14:textId="77777777" w:rsidR="0039335E" w:rsidRDefault="0039335E" w:rsidP="00393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4</w:t>
            </w:r>
          </w:p>
        </w:tc>
      </w:tr>
    </w:tbl>
    <w:p w14:paraId="5985EC4A" w14:textId="77777777" w:rsidR="00CE2AE0" w:rsidRDefault="00CE2AE0">
      <w:pPr>
        <w:rPr>
          <w:rFonts w:ascii="Times New Roman" w:hAnsi="Times New Roman"/>
          <w:b/>
          <w:sz w:val="28"/>
        </w:rPr>
      </w:pPr>
    </w:p>
    <w:p w14:paraId="01C6C71A" w14:textId="77777777" w:rsidR="00CE2AE0" w:rsidRDefault="00CE2AE0">
      <w:pPr>
        <w:spacing w:after="0" w:line="240" w:lineRule="auto"/>
        <w:rPr>
          <w:rFonts w:ascii="Times New Roman" w:hAnsi="Times New Roman"/>
          <w:sz w:val="28"/>
        </w:rPr>
      </w:pPr>
    </w:p>
    <w:p w14:paraId="41D0D95B" w14:textId="77777777" w:rsidR="00CE2AE0" w:rsidRPr="0039335E" w:rsidRDefault="00CE2AE0">
      <w:pPr>
        <w:spacing w:after="0" w:line="240" w:lineRule="auto"/>
        <w:rPr>
          <w:rFonts w:ascii="Times New Roman" w:hAnsi="Times New Roman"/>
          <w:color w:val="EE0000"/>
          <w:sz w:val="28"/>
        </w:rPr>
      </w:pPr>
    </w:p>
    <w:p w14:paraId="042F58A6" w14:textId="77777777" w:rsidR="00CE2AE0" w:rsidRPr="00A44996" w:rsidRDefault="00000000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A44996">
        <w:rPr>
          <w:rFonts w:ascii="Times New Roman" w:hAnsi="Times New Roman"/>
          <w:color w:val="auto"/>
          <w:sz w:val="28"/>
        </w:rPr>
        <w:t>Содержание учебного плана на июнь</w:t>
      </w:r>
    </w:p>
    <w:tbl>
      <w:tblPr>
        <w:tblStyle w:val="affb"/>
        <w:tblpPr w:leftFromText="180" w:rightFromText="180" w:vertAnchor="text" w:horzAnchor="margin" w:tblpXSpec="center" w:tblpY="173"/>
        <w:tblW w:w="13603" w:type="dxa"/>
        <w:tblLayout w:type="fixed"/>
        <w:tblLook w:val="04A0" w:firstRow="1" w:lastRow="0" w:firstColumn="1" w:lastColumn="0" w:noHBand="0" w:noVBand="1"/>
      </w:tblPr>
      <w:tblGrid>
        <w:gridCol w:w="4465"/>
        <w:gridCol w:w="663"/>
        <w:gridCol w:w="666"/>
        <w:gridCol w:w="667"/>
        <w:gridCol w:w="667"/>
        <w:gridCol w:w="667"/>
        <w:gridCol w:w="667"/>
        <w:gridCol w:w="667"/>
        <w:gridCol w:w="667"/>
        <w:gridCol w:w="667"/>
        <w:gridCol w:w="667"/>
        <w:gridCol w:w="631"/>
        <w:gridCol w:w="567"/>
        <w:gridCol w:w="1275"/>
      </w:tblGrid>
      <w:tr w:rsidR="00A44996" w:rsidRPr="00A44996" w14:paraId="1DB99B02" w14:textId="77777777" w:rsidTr="00A44996">
        <w:trPr>
          <w:trHeight w:val="326"/>
        </w:trPr>
        <w:tc>
          <w:tcPr>
            <w:tcW w:w="4465" w:type="dxa"/>
            <w:vMerge w:val="restart"/>
          </w:tcPr>
          <w:p w14:paraId="27688198" w14:textId="77777777" w:rsidR="00CE2AE0" w:rsidRPr="00A44996" w:rsidRDefault="00000000" w:rsidP="00A449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b/>
                <w:color w:val="auto"/>
                <w:sz w:val="24"/>
              </w:rPr>
              <w:t>Содержание</w:t>
            </w:r>
          </w:p>
        </w:tc>
        <w:tc>
          <w:tcPr>
            <w:tcW w:w="7863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6F405AEA" w14:textId="77777777" w:rsidR="00CE2AE0" w:rsidRPr="00A44996" w:rsidRDefault="00000000" w:rsidP="00A449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b/>
                <w:color w:val="auto"/>
                <w:sz w:val="24"/>
              </w:rPr>
              <w:t xml:space="preserve">Дата проведения занятия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14:paraId="12ECB3C7" w14:textId="77777777" w:rsidR="00CE2AE0" w:rsidRPr="00A44996" w:rsidRDefault="00000000" w:rsidP="00A449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b/>
                <w:color w:val="auto"/>
                <w:sz w:val="24"/>
              </w:rPr>
              <w:t>Итого часов</w:t>
            </w:r>
          </w:p>
        </w:tc>
      </w:tr>
      <w:tr w:rsidR="00A44996" w:rsidRPr="00A44996" w14:paraId="2898EE25" w14:textId="77777777" w:rsidTr="00A44996">
        <w:trPr>
          <w:trHeight w:val="137"/>
        </w:trPr>
        <w:tc>
          <w:tcPr>
            <w:tcW w:w="4465" w:type="dxa"/>
            <w:vMerge/>
          </w:tcPr>
          <w:p w14:paraId="747C5AAA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3" w:type="dxa"/>
          </w:tcPr>
          <w:p w14:paraId="61AF1BC6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  <w:lang w:val="en-US"/>
              </w:rPr>
              <w:t>1</w:t>
            </w:r>
          </w:p>
        </w:tc>
        <w:tc>
          <w:tcPr>
            <w:tcW w:w="666" w:type="dxa"/>
          </w:tcPr>
          <w:p w14:paraId="15C96A0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  <w:lang w:val="en-US"/>
              </w:rPr>
              <w:t>3</w:t>
            </w:r>
          </w:p>
        </w:tc>
        <w:tc>
          <w:tcPr>
            <w:tcW w:w="667" w:type="dxa"/>
          </w:tcPr>
          <w:p w14:paraId="6AF63682" w14:textId="0C36E9A0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667" w:type="dxa"/>
          </w:tcPr>
          <w:p w14:paraId="02960581" w14:textId="31AD4890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667" w:type="dxa"/>
          </w:tcPr>
          <w:p w14:paraId="505DC51C" w14:textId="36F0AC71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  <w:tc>
          <w:tcPr>
            <w:tcW w:w="667" w:type="dxa"/>
          </w:tcPr>
          <w:p w14:paraId="385F9333" w14:textId="5335F16D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15</w:t>
            </w:r>
          </w:p>
        </w:tc>
        <w:tc>
          <w:tcPr>
            <w:tcW w:w="667" w:type="dxa"/>
          </w:tcPr>
          <w:p w14:paraId="459ED5B5" w14:textId="429C937A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17</w:t>
            </w:r>
          </w:p>
        </w:tc>
        <w:tc>
          <w:tcPr>
            <w:tcW w:w="667" w:type="dxa"/>
          </w:tcPr>
          <w:p w14:paraId="797953D9" w14:textId="28A52765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19</w:t>
            </w:r>
          </w:p>
        </w:tc>
        <w:tc>
          <w:tcPr>
            <w:tcW w:w="667" w:type="dxa"/>
          </w:tcPr>
          <w:p w14:paraId="3E929688" w14:textId="07BDD109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22</w:t>
            </w:r>
          </w:p>
        </w:tc>
        <w:tc>
          <w:tcPr>
            <w:tcW w:w="667" w:type="dxa"/>
          </w:tcPr>
          <w:p w14:paraId="18A5AC10" w14:textId="2D2DD15E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24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26C68E52" w14:textId="2D9674C6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2695EF" w14:textId="0D0AB83D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4EB595" w14:textId="7B90C6C6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A44996" w:rsidRPr="00A44996" w14:paraId="0DFC3438" w14:textId="77777777" w:rsidTr="00A44996">
        <w:trPr>
          <w:trHeight w:val="279"/>
        </w:trPr>
        <w:tc>
          <w:tcPr>
            <w:tcW w:w="11761" w:type="dxa"/>
            <w:gridSpan w:val="12"/>
            <w:tcBorders>
              <w:right w:val="single" w:sz="4" w:space="0" w:color="auto"/>
            </w:tcBorders>
          </w:tcPr>
          <w:p w14:paraId="0DF4D331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b/>
                <w:color w:val="auto"/>
                <w:sz w:val="24"/>
              </w:rPr>
              <w:t>Теоретические занятия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45956EE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456B8CD" w14:textId="3A471765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b/>
                <w:bCs/>
                <w:color w:val="auto"/>
                <w:sz w:val="24"/>
              </w:rPr>
              <w:t>1</w:t>
            </w:r>
          </w:p>
        </w:tc>
      </w:tr>
      <w:tr w:rsidR="00A44996" w:rsidRPr="00A44996" w14:paraId="77B72F5F" w14:textId="77777777" w:rsidTr="00A44996">
        <w:trPr>
          <w:trHeight w:val="424"/>
        </w:trPr>
        <w:tc>
          <w:tcPr>
            <w:tcW w:w="4465" w:type="dxa"/>
          </w:tcPr>
          <w:p w14:paraId="1F6BEE1C" w14:textId="64C452AF" w:rsidR="00A44996" w:rsidRPr="00A44996" w:rsidRDefault="00A44996" w:rsidP="00A4499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Воспитание нравственных и волевых качеств спортсмена</w:t>
            </w:r>
          </w:p>
        </w:tc>
        <w:tc>
          <w:tcPr>
            <w:tcW w:w="663" w:type="dxa"/>
          </w:tcPr>
          <w:p w14:paraId="0A9A70A2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6" w:type="dxa"/>
          </w:tcPr>
          <w:p w14:paraId="61DF9CC3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5A8DE198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10146E9F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7AE47A89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2A3DE37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234D06DB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5D0CCE3B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4F50A2FF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389EA40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3CEC7C6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AD5DA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C7AFD" w14:textId="31559E79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</w:p>
        </w:tc>
      </w:tr>
      <w:tr w:rsidR="00A44996" w:rsidRPr="00A44996" w14:paraId="0AF1CDB3" w14:textId="77777777" w:rsidTr="00A44996">
        <w:trPr>
          <w:trHeight w:val="278"/>
        </w:trPr>
        <w:tc>
          <w:tcPr>
            <w:tcW w:w="11761" w:type="dxa"/>
            <w:gridSpan w:val="12"/>
            <w:tcBorders>
              <w:right w:val="single" w:sz="4" w:space="0" w:color="auto"/>
            </w:tcBorders>
          </w:tcPr>
          <w:p w14:paraId="49A14C31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b/>
                <w:color w:val="auto"/>
                <w:sz w:val="24"/>
              </w:rPr>
              <w:t>Практические занятия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6F9005F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BF4D73B" w14:textId="3E936CF9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b/>
                <w:color w:val="auto"/>
                <w:sz w:val="24"/>
              </w:rPr>
              <w:t>2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>3</w:t>
            </w:r>
          </w:p>
        </w:tc>
      </w:tr>
      <w:tr w:rsidR="00A44996" w:rsidRPr="00A44996" w14:paraId="0DDB4806" w14:textId="77777777" w:rsidTr="00A44996">
        <w:trPr>
          <w:trHeight w:val="312"/>
        </w:trPr>
        <w:tc>
          <w:tcPr>
            <w:tcW w:w="4465" w:type="dxa"/>
          </w:tcPr>
          <w:p w14:paraId="796D08A4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b/>
                <w:bCs/>
                <w:color w:val="auto"/>
                <w:sz w:val="24"/>
              </w:rPr>
              <w:t>ОФП</w:t>
            </w:r>
          </w:p>
        </w:tc>
        <w:tc>
          <w:tcPr>
            <w:tcW w:w="663" w:type="dxa"/>
          </w:tcPr>
          <w:p w14:paraId="66F179C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6" w:type="dxa"/>
          </w:tcPr>
          <w:p w14:paraId="58D8DCD2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129C39DC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0E647109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3E511E04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48F95EB0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21B25A9C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524ACFE3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1B1620AB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3AEFF47F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228384B4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C08F710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A86BBB1" w14:textId="6B9514A8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</w:tr>
      <w:tr w:rsidR="00A44996" w:rsidRPr="00A44996" w14:paraId="07F25396" w14:textId="77777777" w:rsidTr="00A44996">
        <w:trPr>
          <w:trHeight w:val="326"/>
        </w:trPr>
        <w:tc>
          <w:tcPr>
            <w:tcW w:w="4465" w:type="dxa"/>
          </w:tcPr>
          <w:p w14:paraId="3066D60A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Развитие силы рук, ног</w:t>
            </w:r>
          </w:p>
        </w:tc>
        <w:tc>
          <w:tcPr>
            <w:tcW w:w="663" w:type="dxa"/>
          </w:tcPr>
          <w:p w14:paraId="742DF886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6" w:type="dxa"/>
          </w:tcPr>
          <w:p w14:paraId="22A4240B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0E077B1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500AB517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45D21DFA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28D4EBDE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0B697AA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6892BAFF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01CA52C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45F96F56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0D3114BB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66A85D" w14:textId="7E143769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EF4FF49" w14:textId="25ED65C9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A44996" w:rsidRPr="00A44996" w14:paraId="2F9A9E39" w14:textId="77777777" w:rsidTr="00A44996">
        <w:trPr>
          <w:trHeight w:val="312"/>
        </w:trPr>
        <w:tc>
          <w:tcPr>
            <w:tcW w:w="4465" w:type="dxa"/>
          </w:tcPr>
          <w:p w14:paraId="767D6094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Развитие общей выносливости</w:t>
            </w:r>
          </w:p>
        </w:tc>
        <w:tc>
          <w:tcPr>
            <w:tcW w:w="663" w:type="dxa"/>
          </w:tcPr>
          <w:p w14:paraId="42EF0BB8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6" w:type="dxa"/>
          </w:tcPr>
          <w:p w14:paraId="67A178B8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38A113BE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167F454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2B90914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42303C6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2E54A3B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001A5737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0D908C62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7D66564E" w14:textId="3F8432DF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5A09DA36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88D7E10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70540FA" w14:textId="18895BA5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A44996" w:rsidRPr="00A44996" w14:paraId="14354BD3" w14:textId="77777777" w:rsidTr="00A44996">
        <w:trPr>
          <w:trHeight w:val="326"/>
        </w:trPr>
        <w:tc>
          <w:tcPr>
            <w:tcW w:w="4465" w:type="dxa"/>
          </w:tcPr>
          <w:p w14:paraId="59B4BDA8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Развитие координации</w:t>
            </w:r>
          </w:p>
        </w:tc>
        <w:tc>
          <w:tcPr>
            <w:tcW w:w="663" w:type="dxa"/>
          </w:tcPr>
          <w:p w14:paraId="05DCC4C7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6" w:type="dxa"/>
          </w:tcPr>
          <w:p w14:paraId="0175CB9B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1F10AD76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5DDB4B87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40ED603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D90B176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2F4DE6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704C37F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3CCCD42D" w14:textId="1CF885BA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18F4918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79808178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C9437D" w14:textId="703AB066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1F3E216" w14:textId="521AA218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A44996" w:rsidRPr="00A44996" w14:paraId="1F5ADBD7" w14:textId="77777777" w:rsidTr="00A44996">
        <w:trPr>
          <w:trHeight w:val="312"/>
        </w:trPr>
        <w:tc>
          <w:tcPr>
            <w:tcW w:w="4465" w:type="dxa"/>
          </w:tcPr>
          <w:p w14:paraId="5BAA8B5B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b/>
                <w:bCs/>
                <w:color w:val="auto"/>
                <w:sz w:val="24"/>
              </w:rPr>
              <w:t>СФП</w:t>
            </w:r>
          </w:p>
        </w:tc>
        <w:tc>
          <w:tcPr>
            <w:tcW w:w="663" w:type="dxa"/>
          </w:tcPr>
          <w:p w14:paraId="38B11A9E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6" w:type="dxa"/>
          </w:tcPr>
          <w:p w14:paraId="7D570333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0E22B9A3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5384A4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3B874CA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5093A277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4ACC913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24EC9B1E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24078C17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50961F0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2A32279E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72ADA7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1268F78" w14:textId="6D2BDF85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</w:tr>
      <w:tr w:rsidR="00A44996" w:rsidRPr="00A44996" w14:paraId="1D288720" w14:textId="77777777" w:rsidTr="00A44996">
        <w:trPr>
          <w:trHeight w:val="312"/>
        </w:trPr>
        <w:tc>
          <w:tcPr>
            <w:tcW w:w="4465" w:type="dxa"/>
          </w:tcPr>
          <w:p w14:paraId="7BB09A7F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Развитие быстроты</w:t>
            </w:r>
          </w:p>
        </w:tc>
        <w:tc>
          <w:tcPr>
            <w:tcW w:w="663" w:type="dxa"/>
          </w:tcPr>
          <w:p w14:paraId="412400B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6" w:type="dxa"/>
          </w:tcPr>
          <w:p w14:paraId="1D3C0249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22307EE4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3980B889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1A343318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5F98D298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04D3F7E0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52D8FA0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8FBE9F4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234B1D9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13BA1B0C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CB99C07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5AC46E4" w14:textId="2CC8C1A5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A44996" w:rsidRPr="00A44996" w14:paraId="264924C0" w14:textId="77777777" w:rsidTr="00A44996">
        <w:trPr>
          <w:trHeight w:val="326"/>
        </w:trPr>
        <w:tc>
          <w:tcPr>
            <w:tcW w:w="4465" w:type="dxa"/>
          </w:tcPr>
          <w:p w14:paraId="36D4987D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Развитие скоростно-силовых  кач.</w:t>
            </w:r>
          </w:p>
        </w:tc>
        <w:tc>
          <w:tcPr>
            <w:tcW w:w="663" w:type="dxa"/>
          </w:tcPr>
          <w:p w14:paraId="14EAC04A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6" w:type="dxa"/>
          </w:tcPr>
          <w:p w14:paraId="0CDF984C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78E26509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204B0AC6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79E9152F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7DDEA24F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6105A2D0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3043F7FB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3A8D19AC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521EABE2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7DB4D31E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C629F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D1413D2" w14:textId="740BE110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A44996" w:rsidRPr="00A44996" w14:paraId="0773561F" w14:textId="77777777" w:rsidTr="00A44996">
        <w:trPr>
          <w:trHeight w:val="372"/>
        </w:trPr>
        <w:tc>
          <w:tcPr>
            <w:tcW w:w="4465" w:type="dxa"/>
          </w:tcPr>
          <w:p w14:paraId="5F139BD6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Развитие специальной выносливости</w:t>
            </w:r>
          </w:p>
        </w:tc>
        <w:tc>
          <w:tcPr>
            <w:tcW w:w="663" w:type="dxa"/>
          </w:tcPr>
          <w:p w14:paraId="0E4E4287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6" w:type="dxa"/>
          </w:tcPr>
          <w:p w14:paraId="6B5AEA17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19D36546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5DE0FE14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1B802254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1DB1BAEC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465CB15F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6D0D67D8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3655BD9C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1257D22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4E250844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864E5A6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DBAEF18" w14:textId="6FD63966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A44996" w:rsidRPr="00A44996" w14:paraId="5F36B8A3" w14:textId="77777777" w:rsidTr="00A44996">
        <w:trPr>
          <w:trHeight w:val="235"/>
        </w:trPr>
        <w:tc>
          <w:tcPr>
            <w:tcW w:w="4465" w:type="dxa"/>
          </w:tcPr>
          <w:p w14:paraId="6EBB940A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b/>
                <w:bCs/>
                <w:color w:val="auto"/>
                <w:sz w:val="24"/>
              </w:rPr>
              <w:t>Технико-тактическая подготовка</w:t>
            </w:r>
          </w:p>
        </w:tc>
        <w:tc>
          <w:tcPr>
            <w:tcW w:w="663" w:type="dxa"/>
          </w:tcPr>
          <w:p w14:paraId="2D2B26F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6" w:type="dxa"/>
          </w:tcPr>
          <w:p w14:paraId="6B838C5A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30AC4DBC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5D2EF4A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D6C457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DB2CDA9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7F88B2F8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3A46C78F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48628F57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0821E702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17A7E882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20331C3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F8F8038" w14:textId="274EB85B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</w:tr>
      <w:tr w:rsidR="00A44996" w:rsidRPr="00A44996" w14:paraId="3B2DC2B0" w14:textId="77777777" w:rsidTr="00A44996">
        <w:trPr>
          <w:trHeight w:val="227"/>
        </w:trPr>
        <w:tc>
          <w:tcPr>
            <w:tcW w:w="4465" w:type="dxa"/>
          </w:tcPr>
          <w:p w14:paraId="51562C5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b/>
                <w:bCs/>
                <w:color w:val="auto"/>
                <w:sz w:val="24"/>
              </w:rPr>
              <w:t>Техническая подготовка</w:t>
            </w:r>
          </w:p>
        </w:tc>
        <w:tc>
          <w:tcPr>
            <w:tcW w:w="663" w:type="dxa"/>
          </w:tcPr>
          <w:p w14:paraId="71EEF6D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6" w:type="dxa"/>
          </w:tcPr>
          <w:p w14:paraId="77817B83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3D6C3AEA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7C1CF34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7DACF30E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EF5566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550059B3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097E0F5B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441FDC0B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15495E80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3ABB196F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A93C0C2" w14:textId="689EC163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6CB955C" w14:textId="5C3D668B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A44996" w:rsidRPr="00A44996" w14:paraId="4B3D2FC6" w14:textId="77777777" w:rsidTr="00A44996">
        <w:trPr>
          <w:trHeight w:val="326"/>
        </w:trPr>
        <w:tc>
          <w:tcPr>
            <w:tcW w:w="4465" w:type="dxa"/>
          </w:tcPr>
          <w:p w14:paraId="6592B2BA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Ведение мяча</w:t>
            </w:r>
          </w:p>
        </w:tc>
        <w:tc>
          <w:tcPr>
            <w:tcW w:w="663" w:type="dxa"/>
          </w:tcPr>
          <w:p w14:paraId="47DF6CC6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6" w:type="dxa"/>
          </w:tcPr>
          <w:p w14:paraId="615CD4A6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4156D3A6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3B025DFF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64DCDF8B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0878C48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1C17E0CF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5B182B68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49461630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20CE0E60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1C0A31AC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816B40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E20612F" w14:textId="2F31EDED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A44996" w:rsidRPr="00A44996" w14:paraId="79029F1A" w14:textId="77777777" w:rsidTr="00A44996">
        <w:trPr>
          <w:trHeight w:val="312"/>
        </w:trPr>
        <w:tc>
          <w:tcPr>
            <w:tcW w:w="4465" w:type="dxa"/>
          </w:tcPr>
          <w:p w14:paraId="055EA7C2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Удары по мячу ногами</w:t>
            </w:r>
          </w:p>
        </w:tc>
        <w:tc>
          <w:tcPr>
            <w:tcW w:w="663" w:type="dxa"/>
          </w:tcPr>
          <w:p w14:paraId="1B567560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6" w:type="dxa"/>
          </w:tcPr>
          <w:p w14:paraId="5EE1AAAE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125DC80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32CE8C5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38EA54AC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10BF226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0F96993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1F7F97E3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7CF2A3F2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03887BDF" w14:textId="5317BD66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2604BE5B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FB59F16" w14:textId="434797FA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F076035" w14:textId="74258D96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A44996" w:rsidRPr="00A44996" w14:paraId="64603241" w14:textId="77777777" w:rsidTr="00A44996">
        <w:trPr>
          <w:trHeight w:val="312"/>
        </w:trPr>
        <w:tc>
          <w:tcPr>
            <w:tcW w:w="4465" w:type="dxa"/>
          </w:tcPr>
          <w:p w14:paraId="749E9E14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Приём  мяча</w:t>
            </w:r>
          </w:p>
        </w:tc>
        <w:tc>
          <w:tcPr>
            <w:tcW w:w="663" w:type="dxa"/>
          </w:tcPr>
          <w:p w14:paraId="04236C5E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6" w:type="dxa"/>
          </w:tcPr>
          <w:p w14:paraId="5E00F27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6561BDE7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71BF337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4F2723D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2B95E7D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30ECC21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05DE6D5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41151737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12881CE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6A089A18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F75174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70C77E3" w14:textId="22C1CA28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A44996" w:rsidRPr="00A44996" w14:paraId="3398EF4A" w14:textId="77777777" w:rsidTr="00A44996">
        <w:trPr>
          <w:trHeight w:val="342"/>
        </w:trPr>
        <w:tc>
          <w:tcPr>
            <w:tcW w:w="4465" w:type="dxa"/>
          </w:tcPr>
          <w:p w14:paraId="5974CBF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b/>
                <w:bCs/>
                <w:color w:val="auto"/>
                <w:sz w:val="24"/>
              </w:rPr>
              <w:t>Тактическая подготовка</w:t>
            </w:r>
          </w:p>
        </w:tc>
        <w:tc>
          <w:tcPr>
            <w:tcW w:w="663" w:type="dxa"/>
          </w:tcPr>
          <w:p w14:paraId="70C0BEB4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6" w:type="dxa"/>
          </w:tcPr>
          <w:p w14:paraId="2D60FDA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7CEF7F53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0AF491EF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38F3E30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09519267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196A4087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1C3A3CFB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01423D08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52C1932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67CF835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87EF7D6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EEE35F6" w14:textId="706331EB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A44996" w:rsidRPr="00A44996" w14:paraId="0296A377" w14:textId="77777777" w:rsidTr="00A44996">
        <w:trPr>
          <w:trHeight w:val="408"/>
        </w:trPr>
        <w:tc>
          <w:tcPr>
            <w:tcW w:w="4465" w:type="dxa"/>
          </w:tcPr>
          <w:p w14:paraId="3DFE5680" w14:textId="20112420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«Каблучок»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A44996">
              <w:rPr>
                <w:rFonts w:ascii="Times New Roman" w:hAnsi="Times New Roman"/>
                <w:color w:val="auto"/>
                <w:sz w:val="24"/>
              </w:rPr>
              <w:t>(групповое взаимодействие)</w:t>
            </w:r>
          </w:p>
        </w:tc>
        <w:tc>
          <w:tcPr>
            <w:tcW w:w="663" w:type="dxa"/>
          </w:tcPr>
          <w:p w14:paraId="6149348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6" w:type="dxa"/>
          </w:tcPr>
          <w:p w14:paraId="5070280E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79BD9034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7852030A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7D4B830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54EF83A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0399A5B6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3876F203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462F2E16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1B07E96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199194A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93D25E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1004654" w14:textId="5335FD24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A44996" w:rsidRPr="00A44996" w14:paraId="46AD7989" w14:textId="77777777" w:rsidTr="00A44996">
        <w:trPr>
          <w:trHeight w:val="326"/>
        </w:trPr>
        <w:tc>
          <w:tcPr>
            <w:tcW w:w="4465" w:type="dxa"/>
          </w:tcPr>
          <w:p w14:paraId="6809C061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b/>
                <w:color w:val="auto"/>
                <w:sz w:val="24"/>
              </w:rPr>
              <w:t>Спортивные, подвижные игры и другие  виды спорта</w:t>
            </w:r>
          </w:p>
        </w:tc>
        <w:tc>
          <w:tcPr>
            <w:tcW w:w="663" w:type="dxa"/>
          </w:tcPr>
          <w:p w14:paraId="59263EC2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6" w:type="dxa"/>
          </w:tcPr>
          <w:p w14:paraId="2B429130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33C8A9D1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3427866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B5CD2B8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630CD5DA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7E74F38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7AF21A9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44AB4369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7945E603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0995FD40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1EBBC3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A2132FA" w14:textId="19219A0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</w:tr>
      <w:tr w:rsidR="00A44996" w:rsidRPr="00A44996" w14:paraId="05167A3D" w14:textId="77777777" w:rsidTr="00A44996">
        <w:trPr>
          <w:trHeight w:val="326"/>
        </w:trPr>
        <w:tc>
          <w:tcPr>
            <w:tcW w:w="4465" w:type="dxa"/>
          </w:tcPr>
          <w:p w14:paraId="081C5903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b/>
                <w:bCs/>
                <w:color w:val="auto"/>
                <w:sz w:val="24"/>
              </w:rPr>
              <w:t>Соревновательная деятельность</w:t>
            </w:r>
          </w:p>
        </w:tc>
        <w:tc>
          <w:tcPr>
            <w:tcW w:w="663" w:type="dxa"/>
          </w:tcPr>
          <w:p w14:paraId="428F6C3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6" w:type="dxa"/>
          </w:tcPr>
          <w:p w14:paraId="1336F5D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3E82D323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667" w:type="dxa"/>
          </w:tcPr>
          <w:p w14:paraId="3BEAB3DE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3603106F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2E9A426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EF309B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7CC99610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5C8ECE22" w14:textId="48642325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7" w:type="dxa"/>
          </w:tcPr>
          <w:p w14:paraId="6D86E4F6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6B0A9FCF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67AFA2F" w14:textId="44A50F3E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1A1BE84" w14:textId="2CE55F04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44996" w:rsidRPr="00A44996" w14:paraId="2EDDBBB3" w14:textId="77777777" w:rsidTr="00A44996">
        <w:trPr>
          <w:trHeight w:val="326"/>
        </w:trPr>
        <w:tc>
          <w:tcPr>
            <w:tcW w:w="4465" w:type="dxa"/>
          </w:tcPr>
          <w:p w14:paraId="4A5C370C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3" w:type="dxa"/>
          </w:tcPr>
          <w:p w14:paraId="4EB8ACBD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666" w:type="dxa"/>
          </w:tcPr>
          <w:p w14:paraId="1DC79F49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667" w:type="dxa"/>
          </w:tcPr>
          <w:p w14:paraId="0E367815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667" w:type="dxa"/>
          </w:tcPr>
          <w:p w14:paraId="5AA978D2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667" w:type="dxa"/>
          </w:tcPr>
          <w:p w14:paraId="328CFD29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667" w:type="dxa"/>
          </w:tcPr>
          <w:p w14:paraId="65D8E4CF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667" w:type="dxa"/>
          </w:tcPr>
          <w:p w14:paraId="4CCECE03" w14:textId="77777777" w:rsidR="00A44996" w:rsidRPr="00A44996" w:rsidRDefault="00A44996" w:rsidP="00A449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667" w:type="dxa"/>
          </w:tcPr>
          <w:p w14:paraId="34C229C0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667" w:type="dxa"/>
          </w:tcPr>
          <w:p w14:paraId="17C86A5E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667" w:type="dxa"/>
          </w:tcPr>
          <w:p w14:paraId="7EA553CA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278C5CB4" w14:textId="77777777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C832C5E" w14:textId="5146640C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ECD23A8" w14:textId="6C61BC56" w:rsidR="00A44996" w:rsidRPr="00A44996" w:rsidRDefault="00A44996" w:rsidP="00A449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A44996">
              <w:rPr>
                <w:rFonts w:ascii="Times New Roman" w:hAnsi="Times New Roman"/>
                <w:b/>
                <w:color w:val="auto"/>
                <w:sz w:val="24"/>
              </w:rPr>
              <w:t>2</w:t>
            </w:r>
            <w:r w:rsidRPr="00A44996">
              <w:rPr>
                <w:rFonts w:ascii="Times New Roman" w:hAnsi="Times New Roman"/>
                <w:b/>
                <w:color w:val="auto"/>
                <w:sz w:val="24"/>
                <w:lang w:val="en-US"/>
              </w:rPr>
              <w:t>4</w:t>
            </w:r>
          </w:p>
        </w:tc>
      </w:tr>
    </w:tbl>
    <w:p w14:paraId="0B768970" w14:textId="77777777" w:rsidR="00CE2AE0" w:rsidRPr="00A44996" w:rsidRDefault="00CE2AE0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14:paraId="5D834522" w14:textId="77777777" w:rsidR="00CE2AE0" w:rsidRPr="00A44996" w:rsidRDefault="00CE2AE0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14:paraId="10001314" w14:textId="77777777" w:rsidR="00CE2AE0" w:rsidRPr="00A44996" w:rsidRDefault="00CE2AE0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14:paraId="32F8D805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7477B7B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CA69B25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F118AB1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E58AFF9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E5BC786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51E71C5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3AC03E5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D500B1A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4977689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D8F7C11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33CBB56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966A81F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E888F5D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BDF9CA9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D90D94B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00AE921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EFA0D9E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06CC2B5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7C16E95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5DF5CB9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7678FD4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3C421C1" w14:textId="77777777" w:rsidR="00A44996" w:rsidRDefault="00A449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DE8A50E" w14:textId="25097F32" w:rsidR="00CE2AE0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lastRenderedPageBreak/>
        <w:t>Содержание учебного плана на июль</w:t>
      </w:r>
    </w:p>
    <w:tbl>
      <w:tblPr>
        <w:tblStyle w:val="affb"/>
        <w:tblpPr w:leftFromText="180" w:rightFromText="180" w:vertAnchor="text" w:horzAnchor="margin" w:tblpXSpec="center" w:tblpY="173"/>
        <w:tblW w:w="15163" w:type="dxa"/>
        <w:tblLayout w:type="fixed"/>
        <w:tblLook w:val="04A0" w:firstRow="1" w:lastRow="0" w:firstColumn="1" w:lastColumn="0" w:noHBand="0" w:noVBand="1"/>
      </w:tblPr>
      <w:tblGrid>
        <w:gridCol w:w="4921"/>
        <w:gridCol w:w="664"/>
        <w:gridCol w:w="666"/>
        <w:gridCol w:w="667"/>
        <w:gridCol w:w="667"/>
        <w:gridCol w:w="667"/>
        <w:gridCol w:w="667"/>
        <w:gridCol w:w="667"/>
        <w:gridCol w:w="728"/>
        <w:gridCol w:w="709"/>
        <w:gridCol w:w="567"/>
        <w:gridCol w:w="567"/>
        <w:gridCol w:w="567"/>
        <w:gridCol w:w="567"/>
        <w:gridCol w:w="596"/>
        <w:gridCol w:w="1276"/>
      </w:tblGrid>
      <w:tr w:rsidR="00CE2AE0" w14:paraId="635B98FA" w14:textId="77777777">
        <w:trPr>
          <w:trHeight w:val="326"/>
        </w:trPr>
        <w:tc>
          <w:tcPr>
            <w:tcW w:w="4921" w:type="dxa"/>
            <w:vMerge w:val="restart"/>
          </w:tcPr>
          <w:p w14:paraId="1110EC2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8966" w:type="dxa"/>
            <w:gridSpan w:val="14"/>
            <w:tcBorders>
              <w:bottom w:val="single" w:sz="4" w:space="0" w:color="auto"/>
            </w:tcBorders>
          </w:tcPr>
          <w:p w14:paraId="5140FE9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проведения занятия </w:t>
            </w:r>
          </w:p>
        </w:tc>
        <w:tc>
          <w:tcPr>
            <w:tcW w:w="1276" w:type="dxa"/>
            <w:vMerge w:val="restart"/>
          </w:tcPr>
          <w:p w14:paraId="4574DACD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  <w:p w14:paraId="2EFAB76D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часов</w:t>
            </w:r>
          </w:p>
        </w:tc>
      </w:tr>
      <w:tr w:rsidR="00CE2AE0" w14:paraId="3F5DB8C3" w14:textId="77777777">
        <w:trPr>
          <w:trHeight w:val="137"/>
        </w:trPr>
        <w:tc>
          <w:tcPr>
            <w:tcW w:w="4921" w:type="dxa"/>
            <w:vMerge/>
          </w:tcPr>
          <w:p w14:paraId="4C089A7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4" w:type="dxa"/>
          </w:tcPr>
          <w:p w14:paraId="011BAE4A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66" w:type="dxa"/>
          </w:tcPr>
          <w:p w14:paraId="1DFA108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67" w:type="dxa"/>
          </w:tcPr>
          <w:p w14:paraId="1D597F2A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667" w:type="dxa"/>
          </w:tcPr>
          <w:p w14:paraId="0D7024F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67" w:type="dxa"/>
          </w:tcPr>
          <w:p w14:paraId="22480558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67" w:type="dxa"/>
          </w:tcPr>
          <w:p w14:paraId="4001D3BA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667" w:type="dxa"/>
          </w:tcPr>
          <w:p w14:paraId="21246518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728" w:type="dxa"/>
          </w:tcPr>
          <w:p w14:paraId="0C4715B3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709" w:type="dxa"/>
          </w:tcPr>
          <w:p w14:paraId="1E182E8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</w:t>
            </w:r>
          </w:p>
        </w:tc>
        <w:tc>
          <w:tcPr>
            <w:tcW w:w="567" w:type="dxa"/>
          </w:tcPr>
          <w:p w14:paraId="20BE856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67" w:type="dxa"/>
          </w:tcPr>
          <w:p w14:paraId="480FAFE2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567" w:type="dxa"/>
          </w:tcPr>
          <w:p w14:paraId="1CDB3C2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en-US"/>
              </w:rPr>
              <w:t>7</w:t>
            </w:r>
          </w:p>
        </w:tc>
        <w:tc>
          <w:tcPr>
            <w:tcW w:w="567" w:type="dxa"/>
          </w:tcPr>
          <w:p w14:paraId="21A08AB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596" w:type="dxa"/>
          </w:tcPr>
          <w:p w14:paraId="26F5D4A3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FEB425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E0" w14:paraId="327DA053" w14:textId="77777777">
        <w:trPr>
          <w:trHeight w:val="277"/>
        </w:trPr>
        <w:tc>
          <w:tcPr>
            <w:tcW w:w="13887" w:type="dxa"/>
            <w:gridSpan w:val="15"/>
          </w:tcPr>
          <w:p w14:paraId="0985D58E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Теоретические занятия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5E4B5A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CE2AE0" w14:paraId="17E6E0D8" w14:textId="77777777">
        <w:trPr>
          <w:trHeight w:val="364"/>
        </w:trPr>
        <w:tc>
          <w:tcPr>
            <w:tcW w:w="4921" w:type="dxa"/>
          </w:tcPr>
          <w:p w14:paraId="187C67E5" w14:textId="77777777" w:rsidR="00CE2AE0" w:rsidRDefault="0000000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оборудованию инвентарю и экипировке спортсмена</w:t>
            </w:r>
          </w:p>
        </w:tc>
        <w:tc>
          <w:tcPr>
            <w:tcW w:w="664" w:type="dxa"/>
          </w:tcPr>
          <w:p w14:paraId="77AA8A9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6" w:type="dxa"/>
          </w:tcPr>
          <w:p w14:paraId="6492B65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6B6AF7F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01B75A9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21BB5A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2C150DE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3EC445D8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28" w:type="dxa"/>
          </w:tcPr>
          <w:p w14:paraId="0AB835E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57F8AED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</w:tcPr>
          <w:p w14:paraId="7A594D3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</w:tcPr>
          <w:p w14:paraId="4EF43DA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</w:tcPr>
          <w:p w14:paraId="0AED0CB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</w:tcPr>
          <w:p w14:paraId="430D063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6" w:type="dxa"/>
          </w:tcPr>
          <w:p w14:paraId="65B562D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9DEF0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E2AE0" w14:paraId="6D136A68" w14:textId="77777777">
        <w:trPr>
          <w:trHeight w:val="278"/>
        </w:trPr>
        <w:tc>
          <w:tcPr>
            <w:tcW w:w="13887" w:type="dxa"/>
            <w:gridSpan w:val="15"/>
          </w:tcPr>
          <w:p w14:paraId="0F4C6C1A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DBECAD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</w:t>
            </w:r>
          </w:p>
        </w:tc>
      </w:tr>
      <w:tr w:rsidR="00CE2AE0" w14:paraId="0D64B559" w14:textId="77777777">
        <w:trPr>
          <w:trHeight w:val="312"/>
        </w:trPr>
        <w:tc>
          <w:tcPr>
            <w:tcW w:w="4921" w:type="dxa"/>
          </w:tcPr>
          <w:p w14:paraId="1CE6158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ОФП</w:t>
            </w:r>
          </w:p>
        </w:tc>
        <w:tc>
          <w:tcPr>
            <w:tcW w:w="664" w:type="dxa"/>
          </w:tcPr>
          <w:p w14:paraId="41D42B9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03981F8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DFDA32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066902B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0599B73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51599A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58B5A1F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8" w:type="dxa"/>
          </w:tcPr>
          <w:p w14:paraId="4B13876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473D576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174DCE2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1EE969B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7B89148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54E6503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" w:type="dxa"/>
          </w:tcPr>
          <w:p w14:paraId="22A05CD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17996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CE2AE0" w14:paraId="48D0AC53" w14:textId="77777777">
        <w:trPr>
          <w:trHeight w:val="326"/>
        </w:trPr>
        <w:tc>
          <w:tcPr>
            <w:tcW w:w="4921" w:type="dxa"/>
          </w:tcPr>
          <w:p w14:paraId="6B8DE255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силы рук, ног</w:t>
            </w:r>
          </w:p>
        </w:tc>
        <w:tc>
          <w:tcPr>
            <w:tcW w:w="664" w:type="dxa"/>
          </w:tcPr>
          <w:p w14:paraId="3D30D04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14B27E13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1E9B495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4658548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45B0CB4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2A72B6F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0DE1CB3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8" w:type="dxa"/>
          </w:tcPr>
          <w:p w14:paraId="2A3ED52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09" w:type="dxa"/>
          </w:tcPr>
          <w:p w14:paraId="4783110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67" w:type="dxa"/>
          </w:tcPr>
          <w:p w14:paraId="0A3122A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1A0BCDE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51E68083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67" w:type="dxa"/>
          </w:tcPr>
          <w:p w14:paraId="12DD15E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" w:type="dxa"/>
          </w:tcPr>
          <w:p w14:paraId="469D2EF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202FA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E0" w14:paraId="22073ABA" w14:textId="77777777">
        <w:trPr>
          <w:trHeight w:val="312"/>
        </w:trPr>
        <w:tc>
          <w:tcPr>
            <w:tcW w:w="4921" w:type="dxa"/>
          </w:tcPr>
          <w:p w14:paraId="086FCEC3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общей выносливости</w:t>
            </w:r>
          </w:p>
        </w:tc>
        <w:tc>
          <w:tcPr>
            <w:tcW w:w="664" w:type="dxa"/>
          </w:tcPr>
          <w:p w14:paraId="445BC3D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0F73EC8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6D45314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1280933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699D5D3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550D901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045ED54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8" w:type="dxa"/>
          </w:tcPr>
          <w:p w14:paraId="45279F8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1C1F455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76B347B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67" w:type="dxa"/>
          </w:tcPr>
          <w:p w14:paraId="56D3D52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17A6367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5E84CE5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" w:type="dxa"/>
          </w:tcPr>
          <w:p w14:paraId="27EBFE2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80DF6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E0" w14:paraId="01CD34D5" w14:textId="77777777">
        <w:trPr>
          <w:trHeight w:val="326"/>
        </w:trPr>
        <w:tc>
          <w:tcPr>
            <w:tcW w:w="4921" w:type="dxa"/>
          </w:tcPr>
          <w:p w14:paraId="0A64AFEA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</w:t>
            </w:r>
          </w:p>
        </w:tc>
        <w:tc>
          <w:tcPr>
            <w:tcW w:w="664" w:type="dxa"/>
          </w:tcPr>
          <w:p w14:paraId="53BD5C4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2289F97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2233423D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2380DE0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21D1768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BBDBCC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39015D3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8" w:type="dxa"/>
          </w:tcPr>
          <w:p w14:paraId="0462D9B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09" w:type="dxa"/>
          </w:tcPr>
          <w:p w14:paraId="5F47BC5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67" w:type="dxa"/>
          </w:tcPr>
          <w:p w14:paraId="5E11348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5519714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4C1C17F2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67" w:type="dxa"/>
          </w:tcPr>
          <w:p w14:paraId="6CCF869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" w:type="dxa"/>
          </w:tcPr>
          <w:p w14:paraId="706C1DD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C25F4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E0" w14:paraId="0B7FADD1" w14:textId="77777777">
        <w:trPr>
          <w:trHeight w:val="312"/>
        </w:trPr>
        <w:tc>
          <w:tcPr>
            <w:tcW w:w="4921" w:type="dxa"/>
          </w:tcPr>
          <w:p w14:paraId="3870785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СФП</w:t>
            </w:r>
          </w:p>
        </w:tc>
        <w:tc>
          <w:tcPr>
            <w:tcW w:w="664" w:type="dxa"/>
          </w:tcPr>
          <w:p w14:paraId="4DC66F5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50AA282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2AD27DC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6830754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260F851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3C71F04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A1C296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8" w:type="dxa"/>
          </w:tcPr>
          <w:p w14:paraId="256D9BE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7901CE9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555F7E7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4B83DF7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1D20CD9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0E7B1EC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" w:type="dxa"/>
          </w:tcPr>
          <w:p w14:paraId="245774E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2BC05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CE2AE0" w14:paraId="0BA0A690" w14:textId="77777777">
        <w:trPr>
          <w:trHeight w:val="312"/>
        </w:trPr>
        <w:tc>
          <w:tcPr>
            <w:tcW w:w="4921" w:type="dxa"/>
          </w:tcPr>
          <w:p w14:paraId="3C3BF255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быстроты</w:t>
            </w:r>
          </w:p>
        </w:tc>
        <w:tc>
          <w:tcPr>
            <w:tcW w:w="664" w:type="dxa"/>
          </w:tcPr>
          <w:p w14:paraId="62CC84B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6" w:type="dxa"/>
          </w:tcPr>
          <w:p w14:paraId="5B0B3DA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5949618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6F3019F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2360037A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3572196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544E266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28" w:type="dxa"/>
          </w:tcPr>
          <w:p w14:paraId="6EAE516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30768B8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4ED2A3A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01DD756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67" w:type="dxa"/>
          </w:tcPr>
          <w:p w14:paraId="27ED65D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596944F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" w:type="dxa"/>
          </w:tcPr>
          <w:p w14:paraId="3686E63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3A677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E0" w14:paraId="39DC1F15" w14:textId="77777777">
        <w:trPr>
          <w:trHeight w:val="326"/>
        </w:trPr>
        <w:tc>
          <w:tcPr>
            <w:tcW w:w="4921" w:type="dxa"/>
          </w:tcPr>
          <w:p w14:paraId="2D22A3E0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скоростно-силовых  кач.</w:t>
            </w:r>
          </w:p>
        </w:tc>
        <w:tc>
          <w:tcPr>
            <w:tcW w:w="664" w:type="dxa"/>
          </w:tcPr>
          <w:p w14:paraId="24F59FB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7DFE0DE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1668DEA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503307F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50C61B6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5B16E602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1882CA8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8" w:type="dxa"/>
          </w:tcPr>
          <w:p w14:paraId="6CA02A7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578991A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67" w:type="dxa"/>
          </w:tcPr>
          <w:p w14:paraId="53A6D5F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67" w:type="dxa"/>
          </w:tcPr>
          <w:p w14:paraId="426C4EE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501D029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67" w:type="dxa"/>
          </w:tcPr>
          <w:p w14:paraId="03FA081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" w:type="dxa"/>
          </w:tcPr>
          <w:p w14:paraId="2A14558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21343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E0" w14:paraId="1AAECE02" w14:textId="77777777">
        <w:trPr>
          <w:trHeight w:val="326"/>
        </w:trPr>
        <w:tc>
          <w:tcPr>
            <w:tcW w:w="4921" w:type="dxa"/>
          </w:tcPr>
          <w:p w14:paraId="4CA135F4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прыгучести</w:t>
            </w:r>
          </w:p>
        </w:tc>
        <w:tc>
          <w:tcPr>
            <w:tcW w:w="664" w:type="dxa"/>
          </w:tcPr>
          <w:p w14:paraId="5F9FBCD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0E1D415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1360F61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09CD5C0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2650F8B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0B62AC2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6373DB1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8" w:type="dxa"/>
          </w:tcPr>
          <w:p w14:paraId="6EA8E9A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6118A5E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09A0661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6979EA9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052928A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17085B7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" w:type="dxa"/>
          </w:tcPr>
          <w:p w14:paraId="36A8C54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A6379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E0" w14:paraId="1B4EB865" w14:textId="77777777">
        <w:trPr>
          <w:trHeight w:val="372"/>
        </w:trPr>
        <w:tc>
          <w:tcPr>
            <w:tcW w:w="4921" w:type="dxa"/>
          </w:tcPr>
          <w:p w14:paraId="3F21E0C4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специальной выносливости</w:t>
            </w:r>
          </w:p>
        </w:tc>
        <w:tc>
          <w:tcPr>
            <w:tcW w:w="664" w:type="dxa"/>
          </w:tcPr>
          <w:p w14:paraId="11B8A85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741E7248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4F13373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2F39BA4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54AB2CD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45E372F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41BF5A0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8" w:type="dxa"/>
          </w:tcPr>
          <w:p w14:paraId="64EDC3FD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09" w:type="dxa"/>
          </w:tcPr>
          <w:p w14:paraId="1084AE0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4D14482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1E221B8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67" w:type="dxa"/>
          </w:tcPr>
          <w:p w14:paraId="1D86C57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56521B4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96" w:type="dxa"/>
          </w:tcPr>
          <w:p w14:paraId="26ED63B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170CB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E0" w14:paraId="0E8CA657" w14:textId="77777777">
        <w:trPr>
          <w:trHeight w:val="235"/>
        </w:trPr>
        <w:tc>
          <w:tcPr>
            <w:tcW w:w="4921" w:type="dxa"/>
          </w:tcPr>
          <w:p w14:paraId="3604C94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Технико- тактическая подготовка</w:t>
            </w:r>
          </w:p>
        </w:tc>
        <w:tc>
          <w:tcPr>
            <w:tcW w:w="664" w:type="dxa"/>
          </w:tcPr>
          <w:p w14:paraId="70AB0A7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6CBDC80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47B0A3E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5E8D385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6AB6ACB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D0C6C7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60A969A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8" w:type="dxa"/>
          </w:tcPr>
          <w:p w14:paraId="5E47A28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7D340ED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5129D4C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4CD4903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11AD511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410DBC2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" w:type="dxa"/>
          </w:tcPr>
          <w:p w14:paraId="46F7C5E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6F654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CE2AE0" w14:paraId="0768E038" w14:textId="77777777">
        <w:trPr>
          <w:trHeight w:val="227"/>
        </w:trPr>
        <w:tc>
          <w:tcPr>
            <w:tcW w:w="4921" w:type="dxa"/>
          </w:tcPr>
          <w:p w14:paraId="44D619C4" w14:textId="77777777" w:rsidR="00CE2AE0" w:rsidRPr="00A44996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44996">
              <w:rPr>
                <w:rFonts w:ascii="Times New Roman" w:hAnsi="Times New Roman"/>
                <w:b/>
                <w:bCs/>
                <w:sz w:val="24"/>
              </w:rPr>
              <w:t>Техническая подготовка</w:t>
            </w:r>
          </w:p>
        </w:tc>
        <w:tc>
          <w:tcPr>
            <w:tcW w:w="664" w:type="dxa"/>
          </w:tcPr>
          <w:p w14:paraId="64A75CF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03A5D3F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0BC042C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69CDB22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1338DD1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07874B9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6C6AF60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8" w:type="dxa"/>
          </w:tcPr>
          <w:p w14:paraId="5E6E650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4C25C32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5FBDCA8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0F0F587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5AC1824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4CAFCEB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" w:type="dxa"/>
          </w:tcPr>
          <w:p w14:paraId="0F99EBB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F3BB6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E0" w14:paraId="1D87E4C5" w14:textId="77777777">
        <w:trPr>
          <w:trHeight w:val="326"/>
        </w:trPr>
        <w:tc>
          <w:tcPr>
            <w:tcW w:w="4921" w:type="dxa"/>
          </w:tcPr>
          <w:p w14:paraId="5D6E859B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мяча</w:t>
            </w:r>
          </w:p>
        </w:tc>
        <w:tc>
          <w:tcPr>
            <w:tcW w:w="664" w:type="dxa"/>
          </w:tcPr>
          <w:p w14:paraId="74086D29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6" w:type="dxa"/>
          </w:tcPr>
          <w:p w14:paraId="0250C6A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6FE1481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30974AE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3721B22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22BD208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4C96572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8" w:type="dxa"/>
          </w:tcPr>
          <w:p w14:paraId="3E9B3BA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644C5B7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605EEB3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3472227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19A07996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67" w:type="dxa"/>
          </w:tcPr>
          <w:p w14:paraId="3C6520D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" w:type="dxa"/>
          </w:tcPr>
          <w:p w14:paraId="0EAAD96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6284A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E0" w14:paraId="4E3D8B2A" w14:textId="77777777">
        <w:trPr>
          <w:trHeight w:val="312"/>
        </w:trPr>
        <w:tc>
          <w:tcPr>
            <w:tcW w:w="4921" w:type="dxa"/>
          </w:tcPr>
          <w:p w14:paraId="016014D7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Удары по мячу ногами</w:t>
            </w:r>
          </w:p>
        </w:tc>
        <w:tc>
          <w:tcPr>
            <w:tcW w:w="664" w:type="dxa"/>
          </w:tcPr>
          <w:p w14:paraId="5E0C233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12AFEE2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024FB55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46EDAC4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26F693BC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5C8E546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5B49141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8" w:type="dxa"/>
          </w:tcPr>
          <w:p w14:paraId="1D93947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09" w:type="dxa"/>
          </w:tcPr>
          <w:p w14:paraId="41B2525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710EDD80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67" w:type="dxa"/>
          </w:tcPr>
          <w:p w14:paraId="62547348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67" w:type="dxa"/>
          </w:tcPr>
          <w:p w14:paraId="5CD76DB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4F9805A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" w:type="dxa"/>
          </w:tcPr>
          <w:p w14:paraId="161DB62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E1D1E2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E0" w14:paraId="60EAA4AE" w14:textId="77777777">
        <w:trPr>
          <w:trHeight w:val="312"/>
        </w:trPr>
        <w:tc>
          <w:tcPr>
            <w:tcW w:w="4921" w:type="dxa"/>
          </w:tcPr>
          <w:p w14:paraId="2A10AFB6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Приём  мяча</w:t>
            </w:r>
          </w:p>
        </w:tc>
        <w:tc>
          <w:tcPr>
            <w:tcW w:w="664" w:type="dxa"/>
          </w:tcPr>
          <w:p w14:paraId="5D31B0B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5654F68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1483878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14F2BC4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3F2EBEA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F54B6A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6FEF0D89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28" w:type="dxa"/>
          </w:tcPr>
          <w:p w14:paraId="40E732E3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0097FA85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67" w:type="dxa"/>
          </w:tcPr>
          <w:p w14:paraId="617281C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00EA8C3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4112BB4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06A778B3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96" w:type="dxa"/>
          </w:tcPr>
          <w:p w14:paraId="61CE2B2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5AD6A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E0" w14:paraId="52981AED" w14:textId="77777777">
        <w:trPr>
          <w:trHeight w:val="312"/>
        </w:trPr>
        <w:tc>
          <w:tcPr>
            <w:tcW w:w="4921" w:type="dxa"/>
          </w:tcPr>
          <w:p w14:paraId="24BC8E64" w14:textId="77777777" w:rsidR="00CE2AE0" w:rsidRPr="00A44996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44996">
              <w:rPr>
                <w:rFonts w:ascii="Times New Roman" w:hAnsi="Times New Roman"/>
                <w:b/>
                <w:bCs/>
                <w:sz w:val="24"/>
              </w:rPr>
              <w:t>Тактическая подготовка</w:t>
            </w:r>
          </w:p>
        </w:tc>
        <w:tc>
          <w:tcPr>
            <w:tcW w:w="664" w:type="dxa"/>
          </w:tcPr>
          <w:p w14:paraId="70AF4A5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0FC5199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1774AD0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21E84D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17DBE94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6A911E4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5C43BA0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8" w:type="dxa"/>
          </w:tcPr>
          <w:p w14:paraId="2D445A6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324D4D0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5A8FF78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6018D46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3399811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22FAD52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" w:type="dxa"/>
          </w:tcPr>
          <w:p w14:paraId="0BD02C09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361A3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E0" w14:paraId="69F60782" w14:textId="77777777">
        <w:trPr>
          <w:trHeight w:val="408"/>
        </w:trPr>
        <w:tc>
          <w:tcPr>
            <w:tcW w:w="4921" w:type="dxa"/>
          </w:tcPr>
          <w:p w14:paraId="304DCE5D" w14:textId="58CAA9B1" w:rsidR="00CE2AE0" w:rsidRDefault="00A449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Групповые действия в нападении</w:t>
            </w:r>
          </w:p>
        </w:tc>
        <w:tc>
          <w:tcPr>
            <w:tcW w:w="664" w:type="dxa"/>
          </w:tcPr>
          <w:p w14:paraId="33F29E9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7DBA509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6FB3370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4952F6F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0ED9191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39A4DD3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04C6D6C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8" w:type="dxa"/>
          </w:tcPr>
          <w:p w14:paraId="5B2B582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28E2B12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1BB31A35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4101327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67" w:type="dxa"/>
          </w:tcPr>
          <w:p w14:paraId="65F965C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2BC1803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96" w:type="dxa"/>
          </w:tcPr>
          <w:p w14:paraId="3961B047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B460E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E0" w14:paraId="1832FA64" w14:textId="77777777">
        <w:trPr>
          <w:trHeight w:val="326"/>
        </w:trPr>
        <w:tc>
          <w:tcPr>
            <w:tcW w:w="4921" w:type="dxa"/>
          </w:tcPr>
          <w:p w14:paraId="1E8AE9A9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Спортивные, подвижные игры и другие  виды спорта</w:t>
            </w:r>
          </w:p>
        </w:tc>
        <w:tc>
          <w:tcPr>
            <w:tcW w:w="664" w:type="dxa"/>
          </w:tcPr>
          <w:p w14:paraId="5232AD4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6" w:type="dxa"/>
          </w:tcPr>
          <w:p w14:paraId="7D2EF939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0E1BFDE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62E7C2C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02954C4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CA5CDA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FD0440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28" w:type="dxa"/>
          </w:tcPr>
          <w:p w14:paraId="73CECD2E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5FA25BA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72A36FA2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67" w:type="dxa"/>
          </w:tcPr>
          <w:p w14:paraId="02FE82C1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78EAE4F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665F33D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96" w:type="dxa"/>
          </w:tcPr>
          <w:p w14:paraId="6D55D5E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FB6A8A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CE2AE0" w14:paraId="4AC803BB" w14:textId="77777777">
        <w:trPr>
          <w:trHeight w:val="326"/>
        </w:trPr>
        <w:tc>
          <w:tcPr>
            <w:tcW w:w="4921" w:type="dxa"/>
          </w:tcPr>
          <w:p w14:paraId="76BC8207" w14:textId="77777777" w:rsidR="00CE2AE0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Соревновательная деятельность</w:t>
            </w:r>
          </w:p>
        </w:tc>
        <w:tc>
          <w:tcPr>
            <w:tcW w:w="664" w:type="dxa"/>
          </w:tcPr>
          <w:p w14:paraId="38D52D1F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6530CB5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1BF6851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5B5D19E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1DB681A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7D982D3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520AAEF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8" w:type="dxa"/>
          </w:tcPr>
          <w:p w14:paraId="7EE7A886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1839189D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6172034B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6DF5404A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74B0543C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2B9C7DA8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" w:type="dxa"/>
          </w:tcPr>
          <w:p w14:paraId="2D8D5340" w14:textId="77777777" w:rsidR="00CE2AE0" w:rsidRDefault="00CE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BF811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E2AE0" w14:paraId="11A3DA73" w14:textId="77777777">
        <w:trPr>
          <w:trHeight w:val="326"/>
        </w:trPr>
        <w:tc>
          <w:tcPr>
            <w:tcW w:w="4921" w:type="dxa"/>
          </w:tcPr>
          <w:p w14:paraId="7643F57F" w14:textId="77777777" w:rsidR="00CE2AE0" w:rsidRDefault="00CE2A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64" w:type="dxa"/>
          </w:tcPr>
          <w:p w14:paraId="282DFDCD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6" w:type="dxa"/>
          </w:tcPr>
          <w:p w14:paraId="076E7446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7" w:type="dxa"/>
          </w:tcPr>
          <w:p w14:paraId="336F49E4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7" w:type="dxa"/>
          </w:tcPr>
          <w:p w14:paraId="4F728CF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7" w:type="dxa"/>
          </w:tcPr>
          <w:p w14:paraId="7896B119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7" w:type="dxa"/>
          </w:tcPr>
          <w:p w14:paraId="48151653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7" w:type="dxa"/>
          </w:tcPr>
          <w:p w14:paraId="6C064CE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28" w:type="dxa"/>
          </w:tcPr>
          <w:p w14:paraId="48C26469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</w:tcPr>
          <w:p w14:paraId="6492E616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7" w:type="dxa"/>
          </w:tcPr>
          <w:p w14:paraId="7291C0F1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7" w:type="dxa"/>
          </w:tcPr>
          <w:p w14:paraId="5CA3CD6B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7" w:type="dxa"/>
          </w:tcPr>
          <w:p w14:paraId="130C630E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7" w:type="dxa"/>
          </w:tcPr>
          <w:p w14:paraId="5D40DA1D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96" w:type="dxa"/>
          </w:tcPr>
          <w:p w14:paraId="1BFC760F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F49EA07" w14:textId="77777777" w:rsidR="00CE2AE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</w:t>
            </w:r>
          </w:p>
        </w:tc>
      </w:tr>
    </w:tbl>
    <w:p w14:paraId="56002154" w14:textId="77777777" w:rsidR="00CE2AE0" w:rsidRDefault="00CE2AE0">
      <w:pPr>
        <w:tabs>
          <w:tab w:val="left" w:pos="1134"/>
        </w:tabs>
        <w:spacing w:after="0" w:line="360" w:lineRule="auto"/>
        <w:rPr>
          <w:rFonts w:ascii="Times New Roman" w:hAnsi="Times New Roman"/>
          <w:color w:val="000000"/>
          <w:sz w:val="28"/>
        </w:rPr>
      </w:pPr>
    </w:p>
    <w:p w14:paraId="5E0B6C27" w14:textId="77777777" w:rsidR="00CE2AE0" w:rsidRDefault="00000000">
      <w:pPr>
        <w:tabs>
          <w:tab w:val="left" w:pos="1134"/>
        </w:tabs>
        <w:spacing w:after="0" w:line="360" w:lineRule="auto"/>
        <w:ind w:firstLine="85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Содержание учебного плана на август</w:t>
      </w:r>
    </w:p>
    <w:tbl>
      <w:tblPr>
        <w:tblStyle w:val="affb"/>
        <w:tblpPr w:leftFromText="180" w:rightFromText="180" w:vertAnchor="text" w:horzAnchor="margin" w:tblpXSpec="center" w:tblpY="173"/>
        <w:tblW w:w="12611" w:type="dxa"/>
        <w:tblLayout w:type="fixed"/>
        <w:tblLook w:val="04A0" w:firstRow="1" w:lastRow="0" w:firstColumn="1" w:lastColumn="0" w:noHBand="0" w:noVBand="1"/>
      </w:tblPr>
      <w:tblGrid>
        <w:gridCol w:w="4905"/>
        <w:gridCol w:w="9"/>
        <w:gridCol w:w="662"/>
        <w:gridCol w:w="666"/>
        <w:gridCol w:w="9"/>
        <w:gridCol w:w="645"/>
        <w:gridCol w:w="13"/>
        <w:gridCol w:w="667"/>
        <w:gridCol w:w="660"/>
        <w:gridCol w:w="7"/>
        <w:gridCol w:w="668"/>
        <w:gridCol w:w="667"/>
        <w:gridCol w:w="8"/>
        <w:gridCol w:w="587"/>
        <w:gridCol w:w="672"/>
        <w:gridCol w:w="632"/>
        <w:gridCol w:w="1134"/>
      </w:tblGrid>
      <w:tr w:rsidR="00CE2AE0" w14:paraId="28FB41A4" w14:textId="77777777" w:rsidTr="0023355E">
        <w:trPr>
          <w:trHeight w:val="414"/>
        </w:trPr>
        <w:tc>
          <w:tcPr>
            <w:tcW w:w="4914" w:type="dxa"/>
            <w:gridSpan w:val="2"/>
            <w:vMerge w:val="restart"/>
          </w:tcPr>
          <w:p w14:paraId="77410FCC" w14:textId="77777777" w:rsidR="00CE2AE0" w:rsidRDefault="00000000" w:rsidP="002335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6563" w:type="dxa"/>
            <w:gridSpan w:val="14"/>
            <w:tcBorders>
              <w:bottom w:val="single" w:sz="4" w:space="0" w:color="auto"/>
            </w:tcBorders>
          </w:tcPr>
          <w:p w14:paraId="1607FA13" w14:textId="77777777" w:rsidR="00CE2AE0" w:rsidRDefault="00000000" w:rsidP="002335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проведения занятия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4B117335" w14:textId="77777777" w:rsidR="00CE2AE0" w:rsidRDefault="00000000" w:rsidP="002335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  <w:p w14:paraId="777D9CF4" w14:textId="77777777" w:rsidR="00CE2AE0" w:rsidRDefault="00000000" w:rsidP="002335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часов</w:t>
            </w:r>
          </w:p>
        </w:tc>
      </w:tr>
      <w:tr w:rsidR="0023355E" w14:paraId="5F0A93E8" w14:textId="77777777" w:rsidTr="0023355E">
        <w:trPr>
          <w:trHeight w:val="137"/>
        </w:trPr>
        <w:tc>
          <w:tcPr>
            <w:tcW w:w="4914" w:type="dxa"/>
            <w:gridSpan w:val="2"/>
            <w:vMerge/>
          </w:tcPr>
          <w:p w14:paraId="4A11F3F0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dxa"/>
          </w:tcPr>
          <w:p w14:paraId="2DC82358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666" w:type="dxa"/>
          </w:tcPr>
          <w:p w14:paraId="7200A2AF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667" w:type="dxa"/>
            <w:gridSpan w:val="3"/>
          </w:tcPr>
          <w:p w14:paraId="1D6E0ADD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21A37A5B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en-US"/>
              </w:rPr>
              <w:t>7</w:t>
            </w:r>
          </w:p>
        </w:tc>
        <w:tc>
          <w:tcPr>
            <w:tcW w:w="667" w:type="dxa"/>
            <w:gridSpan w:val="2"/>
          </w:tcPr>
          <w:p w14:paraId="1799C622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19</w:t>
            </w:r>
          </w:p>
        </w:tc>
        <w:tc>
          <w:tcPr>
            <w:tcW w:w="668" w:type="dxa"/>
          </w:tcPr>
          <w:p w14:paraId="0152CE5D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67" w:type="dxa"/>
          </w:tcPr>
          <w:p w14:paraId="60C36840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595" w:type="dxa"/>
            <w:gridSpan w:val="2"/>
          </w:tcPr>
          <w:p w14:paraId="43834E5F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1F625FC4" w14:textId="79B305B7" w:rsidR="0023355E" w:rsidRP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28 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1E98290F" w14:textId="63EF31FE" w:rsidR="0023355E" w:rsidRP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C00A019" w14:textId="57F9A0BC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3355E" w14:paraId="2F1C740B" w14:textId="77777777" w:rsidTr="0023355E">
        <w:trPr>
          <w:trHeight w:val="278"/>
        </w:trPr>
        <w:tc>
          <w:tcPr>
            <w:tcW w:w="11477" w:type="dxa"/>
            <w:gridSpan w:val="16"/>
          </w:tcPr>
          <w:p w14:paraId="6C165325" w14:textId="10B6B5B0" w:rsidR="0023355E" w:rsidRDefault="0023355E" w:rsidP="0023355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Теоретические занятия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A42F" w14:textId="3C0377C3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3355E" w14:paraId="55D20D59" w14:textId="77777777" w:rsidTr="0023355E">
        <w:trPr>
          <w:trHeight w:val="278"/>
        </w:trPr>
        <w:tc>
          <w:tcPr>
            <w:tcW w:w="4905" w:type="dxa"/>
            <w:tcBorders>
              <w:right w:val="single" w:sz="4" w:space="0" w:color="auto"/>
            </w:tcBorders>
          </w:tcPr>
          <w:p w14:paraId="719CA315" w14:textId="0806E45C" w:rsidR="0023355E" w:rsidRDefault="0023355E" w:rsidP="0023355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 развития футбола</w:t>
            </w: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</w:tcPr>
          <w:p w14:paraId="21295BB6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0,5</w:t>
            </w:r>
          </w:p>
        </w:tc>
        <w:tc>
          <w:tcPr>
            <w:tcW w:w="6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B00AFE" w14:textId="77777777" w:rsidR="0023355E" w:rsidRDefault="0023355E" w:rsidP="0023355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14:paraId="5EA27CC0" w14:textId="77777777" w:rsidR="0023355E" w:rsidRDefault="0023355E" w:rsidP="0023355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98C0B9" w14:textId="77777777" w:rsidR="0023355E" w:rsidRDefault="0023355E" w:rsidP="0023355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71262D0E" w14:textId="071681A4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9B6699" w14:textId="77777777" w:rsidR="0023355E" w:rsidRDefault="0023355E" w:rsidP="0023355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BBE6CE" w14:textId="77777777" w:rsidR="0023355E" w:rsidRDefault="0023355E" w:rsidP="0023355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</w:tcPr>
          <w:p w14:paraId="779243E6" w14:textId="77777777" w:rsidR="0023355E" w:rsidRDefault="0023355E" w:rsidP="0023355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4143D14E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737ADB6A" w14:textId="59B75E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75D3" w14:textId="589F5488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23355E" w14:paraId="030A90F3" w14:textId="77777777" w:rsidTr="0023355E">
        <w:trPr>
          <w:trHeight w:val="278"/>
        </w:trPr>
        <w:tc>
          <w:tcPr>
            <w:tcW w:w="11477" w:type="dxa"/>
            <w:gridSpan w:val="16"/>
          </w:tcPr>
          <w:p w14:paraId="78C9CBE7" w14:textId="31208D3D" w:rsidR="0023355E" w:rsidRPr="0023355E" w:rsidRDefault="0023355E" w:rsidP="0023355E">
            <w:pPr>
              <w:spacing w:after="0" w:line="240" w:lineRule="auto"/>
              <w:rPr>
                <w:rFonts w:ascii="Times New Roman" w:hAnsi="Times New Roman"/>
                <w:b/>
                <w:szCs w:val="18"/>
              </w:rPr>
            </w:pPr>
            <w:r w:rsidRPr="0023355E">
              <w:rPr>
                <w:rFonts w:ascii="Times New Roman" w:hAnsi="Times New Roman"/>
                <w:b/>
                <w:szCs w:val="18"/>
              </w:rPr>
              <w:t>Практические занятия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13D3" w14:textId="151C4683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9</w:t>
            </w:r>
          </w:p>
        </w:tc>
      </w:tr>
      <w:tr w:rsidR="0023355E" w14:paraId="29A49FD4" w14:textId="77777777" w:rsidTr="0023355E">
        <w:trPr>
          <w:trHeight w:val="312"/>
        </w:trPr>
        <w:tc>
          <w:tcPr>
            <w:tcW w:w="4914" w:type="dxa"/>
            <w:gridSpan w:val="2"/>
          </w:tcPr>
          <w:p w14:paraId="4767612A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ОФП</w:t>
            </w:r>
          </w:p>
        </w:tc>
        <w:tc>
          <w:tcPr>
            <w:tcW w:w="662" w:type="dxa"/>
          </w:tcPr>
          <w:p w14:paraId="64076C83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0BDACFC9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3"/>
          </w:tcPr>
          <w:p w14:paraId="6461FE9A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1E7136B5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2"/>
          </w:tcPr>
          <w:p w14:paraId="784C92A5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8" w:type="dxa"/>
          </w:tcPr>
          <w:p w14:paraId="2CA2BC6D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A237E6E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dxa"/>
            <w:gridSpan w:val="2"/>
          </w:tcPr>
          <w:p w14:paraId="3EB64430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7162B396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670CD8F7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6CA3" w14:textId="08B6C76A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23355E" w14:paraId="207A9234" w14:textId="77777777" w:rsidTr="0023355E">
        <w:trPr>
          <w:trHeight w:val="326"/>
        </w:trPr>
        <w:tc>
          <w:tcPr>
            <w:tcW w:w="4914" w:type="dxa"/>
            <w:gridSpan w:val="2"/>
          </w:tcPr>
          <w:p w14:paraId="2B94502C" w14:textId="77777777" w:rsidR="0023355E" w:rsidRDefault="0023355E" w:rsidP="002335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силы рук, ног</w:t>
            </w:r>
          </w:p>
        </w:tc>
        <w:tc>
          <w:tcPr>
            <w:tcW w:w="662" w:type="dxa"/>
          </w:tcPr>
          <w:p w14:paraId="73D47EC0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3A0F72A1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  <w:gridSpan w:val="3"/>
          </w:tcPr>
          <w:p w14:paraId="7DAD4D19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C73A446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2"/>
          </w:tcPr>
          <w:p w14:paraId="7B721CB8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8" w:type="dxa"/>
          </w:tcPr>
          <w:p w14:paraId="63C4B275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0BFF16D6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dxa"/>
            <w:gridSpan w:val="2"/>
          </w:tcPr>
          <w:p w14:paraId="541BCB89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495C1EA9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526D1E3F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15B4" w14:textId="69007A9F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3355E" w14:paraId="58DF380D" w14:textId="77777777" w:rsidTr="0023355E">
        <w:trPr>
          <w:trHeight w:val="312"/>
        </w:trPr>
        <w:tc>
          <w:tcPr>
            <w:tcW w:w="4914" w:type="dxa"/>
            <w:gridSpan w:val="2"/>
          </w:tcPr>
          <w:p w14:paraId="19479974" w14:textId="77777777" w:rsidR="0023355E" w:rsidRDefault="0023355E" w:rsidP="002335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общей выносливости</w:t>
            </w:r>
          </w:p>
        </w:tc>
        <w:tc>
          <w:tcPr>
            <w:tcW w:w="662" w:type="dxa"/>
          </w:tcPr>
          <w:p w14:paraId="6AD6B255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498453C0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3"/>
          </w:tcPr>
          <w:p w14:paraId="748DC3BD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D9B2570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  <w:gridSpan w:val="2"/>
          </w:tcPr>
          <w:p w14:paraId="43F83C96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8" w:type="dxa"/>
          </w:tcPr>
          <w:p w14:paraId="25392CEC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1D7D18D4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dxa"/>
            <w:gridSpan w:val="2"/>
          </w:tcPr>
          <w:p w14:paraId="632E2E3E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7DB0E752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22CCF097" w14:textId="146F99CC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3D16" w14:textId="6F4E1D74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3355E" w14:paraId="3153CB1C" w14:textId="77777777" w:rsidTr="0023355E">
        <w:trPr>
          <w:trHeight w:val="326"/>
        </w:trPr>
        <w:tc>
          <w:tcPr>
            <w:tcW w:w="4914" w:type="dxa"/>
            <w:gridSpan w:val="2"/>
          </w:tcPr>
          <w:p w14:paraId="06763A5F" w14:textId="77777777" w:rsidR="0023355E" w:rsidRDefault="0023355E" w:rsidP="002335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</w:t>
            </w:r>
          </w:p>
        </w:tc>
        <w:tc>
          <w:tcPr>
            <w:tcW w:w="662" w:type="dxa"/>
          </w:tcPr>
          <w:p w14:paraId="00A9F45B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130FF01F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3"/>
          </w:tcPr>
          <w:p w14:paraId="657B9D6B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5252F424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2"/>
          </w:tcPr>
          <w:p w14:paraId="536CD834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8" w:type="dxa"/>
          </w:tcPr>
          <w:p w14:paraId="11AF158A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04DA1006" w14:textId="23FB0C75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dxa"/>
            <w:gridSpan w:val="2"/>
          </w:tcPr>
          <w:p w14:paraId="3CA57532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328DCFCA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36BDAC66" w14:textId="7119B772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3CF2" w14:textId="65D8518E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3355E" w14:paraId="571E1F52" w14:textId="77777777" w:rsidTr="0023355E">
        <w:trPr>
          <w:trHeight w:val="235"/>
        </w:trPr>
        <w:tc>
          <w:tcPr>
            <w:tcW w:w="4914" w:type="dxa"/>
            <w:gridSpan w:val="2"/>
          </w:tcPr>
          <w:p w14:paraId="76A3B7AD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Технико- тактическая подготовка</w:t>
            </w:r>
          </w:p>
        </w:tc>
        <w:tc>
          <w:tcPr>
            <w:tcW w:w="662" w:type="dxa"/>
          </w:tcPr>
          <w:p w14:paraId="01CA6522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4C967170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3"/>
          </w:tcPr>
          <w:p w14:paraId="428AB659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5E824AF3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2"/>
          </w:tcPr>
          <w:p w14:paraId="47822538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8" w:type="dxa"/>
          </w:tcPr>
          <w:p w14:paraId="66DAA01F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6C3DA9BD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dxa"/>
            <w:gridSpan w:val="2"/>
          </w:tcPr>
          <w:p w14:paraId="14A5A7C1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322166C3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4A6EB097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7023E7" w14:textId="331BBEAD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23355E" w14:paraId="42416365" w14:textId="77777777" w:rsidTr="0023355E">
        <w:trPr>
          <w:trHeight w:val="227"/>
        </w:trPr>
        <w:tc>
          <w:tcPr>
            <w:tcW w:w="4914" w:type="dxa"/>
            <w:gridSpan w:val="2"/>
          </w:tcPr>
          <w:p w14:paraId="39A474CA" w14:textId="77777777" w:rsidR="0023355E" w:rsidRP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3355E">
              <w:rPr>
                <w:rFonts w:ascii="Times New Roman" w:hAnsi="Times New Roman"/>
                <w:b/>
                <w:bCs/>
                <w:sz w:val="24"/>
              </w:rPr>
              <w:t>Техническая подготовка</w:t>
            </w:r>
          </w:p>
        </w:tc>
        <w:tc>
          <w:tcPr>
            <w:tcW w:w="662" w:type="dxa"/>
          </w:tcPr>
          <w:p w14:paraId="752147B7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18C92B9F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3"/>
          </w:tcPr>
          <w:p w14:paraId="789B3B37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63B9F9E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2"/>
          </w:tcPr>
          <w:p w14:paraId="68676D4D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8" w:type="dxa"/>
          </w:tcPr>
          <w:p w14:paraId="62D91B61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3DFC5478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dxa"/>
            <w:gridSpan w:val="2"/>
          </w:tcPr>
          <w:p w14:paraId="14415F94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2AFC7E65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3A3AF9AE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89A310" w14:textId="42FE8B83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3355E" w14:paraId="67EC1C82" w14:textId="77777777" w:rsidTr="0023355E">
        <w:trPr>
          <w:trHeight w:val="326"/>
        </w:trPr>
        <w:tc>
          <w:tcPr>
            <w:tcW w:w="4914" w:type="dxa"/>
            <w:gridSpan w:val="2"/>
          </w:tcPr>
          <w:p w14:paraId="618EF793" w14:textId="77777777" w:rsidR="0023355E" w:rsidRDefault="0023355E" w:rsidP="0023355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мяча</w:t>
            </w:r>
          </w:p>
        </w:tc>
        <w:tc>
          <w:tcPr>
            <w:tcW w:w="662" w:type="dxa"/>
          </w:tcPr>
          <w:p w14:paraId="44BCB318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6" w:type="dxa"/>
          </w:tcPr>
          <w:p w14:paraId="162F80C1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3"/>
          </w:tcPr>
          <w:p w14:paraId="376B2835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24F246A8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2"/>
          </w:tcPr>
          <w:p w14:paraId="7D8D66DB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8" w:type="dxa"/>
          </w:tcPr>
          <w:p w14:paraId="34AFD8DE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591F997C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95" w:type="dxa"/>
            <w:gridSpan w:val="2"/>
          </w:tcPr>
          <w:p w14:paraId="2C5005E9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14FF89A6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28BB32F6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505C27" w14:textId="3B683B64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3355E" w14:paraId="614885DF" w14:textId="77777777" w:rsidTr="0023355E">
        <w:trPr>
          <w:trHeight w:val="312"/>
        </w:trPr>
        <w:tc>
          <w:tcPr>
            <w:tcW w:w="4914" w:type="dxa"/>
            <w:gridSpan w:val="2"/>
          </w:tcPr>
          <w:p w14:paraId="680E86FC" w14:textId="77777777" w:rsidR="0023355E" w:rsidRDefault="0023355E" w:rsidP="0023355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Удары по мячу ногами</w:t>
            </w:r>
          </w:p>
        </w:tc>
        <w:tc>
          <w:tcPr>
            <w:tcW w:w="662" w:type="dxa"/>
          </w:tcPr>
          <w:p w14:paraId="105D50A2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6" w:type="dxa"/>
          </w:tcPr>
          <w:p w14:paraId="66EB1D95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  <w:gridSpan w:val="3"/>
          </w:tcPr>
          <w:p w14:paraId="64DAC8F3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385BFABA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  <w:gridSpan w:val="2"/>
          </w:tcPr>
          <w:p w14:paraId="3BAE935A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8" w:type="dxa"/>
          </w:tcPr>
          <w:p w14:paraId="3357BF1C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484B5FBA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dxa"/>
            <w:gridSpan w:val="2"/>
          </w:tcPr>
          <w:p w14:paraId="0EA43226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4C248B89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3443FA9F" w14:textId="1C0DFFEF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09D54C" w14:textId="2CF453EA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3355E" w14:paraId="6654F78F" w14:textId="77777777" w:rsidTr="0023355E">
        <w:trPr>
          <w:trHeight w:val="312"/>
        </w:trPr>
        <w:tc>
          <w:tcPr>
            <w:tcW w:w="4914" w:type="dxa"/>
            <w:gridSpan w:val="2"/>
          </w:tcPr>
          <w:p w14:paraId="36449DDE" w14:textId="77777777" w:rsidR="0023355E" w:rsidRDefault="0023355E" w:rsidP="0023355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Приём  мяча</w:t>
            </w:r>
          </w:p>
        </w:tc>
        <w:tc>
          <w:tcPr>
            <w:tcW w:w="662" w:type="dxa"/>
          </w:tcPr>
          <w:p w14:paraId="01693009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3B646957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  <w:gridSpan w:val="3"/>
          </w:tcPr>
          <w:p w14:paraId="1629FE8F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64176B9E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  <w:gridSpan w:val="2"/>
          </w:tcPr>
          <w:p w14:paraId="71888B06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8" w:type="dxa"/>
          </w:tcPr>
          <w:p w14:paraId="1E4A6456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26F7F429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dxa"/>
            <w:gridSpan w:val="2"/>
          </w:tcPr>
          <w:p w14:paraId="115E9639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74B5CD90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5BD29EEF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9C0ABD" w14:textId="3B98466D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3355E" w14:paraId="004DDBCD" w14:textId="77777777" w:rsidTr="0023355E">
        <w:trPr>
          <w:trHeight w:val="312"/>
        </w:trPr>
        <w:tc>
          <w:tcPr>
            <w:tcW w:w="4914" w:type="dxa"/>
            <w:gridSpan w:val="2"/>
          </w:tcPr>
          <w:p w14:paraId="64AA0F60" w14:textId="77777777" w:rsidR="0023355E" w:rsidRP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3355E">
              <w:rPr>
                <w:rFonts w:ascii="Times New Roman" w:hAnsi="Times New Roman"/>
                <w:b/>
                <w:bCs/>
                <w:sz w:val="24"/>
              </w:rPr>
              <w:t>Тактическая подготовка</w:t>
            </w:r>
          </w:p>
        </w:tc>
        <w:tc>
          <w:tcPr>
            <w:tcW w:w="662" w:type="dxa"/>
          </w:tcPr>
          <w:p w14:paraId="6B1CBB53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484B5D1B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3"/>
          </w:tcPr>
          <w:p w14:paraId="0E3FBBB0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3E101179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2"/>
          </w:tcPr>
          <w:p w14:paraId="097B3430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8" w:type="dxa"/>
          </w:tcPr>
          <w:p w14:paraId="568DD81F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1AA9106E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dxa"/>
            <w:gridSpan w:val="2"/>
          </w:tcPr>
          <w:p w14:paraId="62E80667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7A4A9154" w14:textId="5EE4B922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544C93F2" w14:textId="079F2B8A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B643A5" w14:textId="6C214B24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3355E" w14:paraId="1296E3CD" w14:textId="77777777" w:rsidTr="0023355E">
        <w:trPr>
          <w:trHeight w:val="408"/>
        </w:trPr>
        <w:tc>
          <w:tcPr>
            <w:tcW w:w="4914" w:type="dxa"/>
            <w:gridSpan w:val="2"/>
          </w:tcPr>
          <w:p w14:paraId="45F5E631" w14:textId="77777777" w:rsidR="0023355E" w:rsidRDefault="0023355E" w:rsidP="0023355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действия в защите</w:t>
            </w:r>
          </w:p>
        </w:tc>
        <w:tc>
          <w:tcPr>
            <w:tcW w:w="662" w:type="dxa"/>
          </w:tcPr>
          <w:p w14:paraId="058CD1C7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06587758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3"/>
          </w:tcPr>
          <w:p w14:paraId="0AE7195A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</w:tcPr>
          <w:p w14:paraId="5EC455E1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2"/>
          </w:tcPr>
          <w:p w14:paraId="2D1F7DD1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8" w:type="dxa"/>
          </w:tcPr>
          <w:p w14:paraId="2C2A960A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8CAD2AC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dxa"/>
            <w:gridSpan w:val="2"/>
          </w:tcPr>
          <w:p w14:paraId="180116E9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7CD89706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26A75E3C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26ABBB" w14:textId="5EEC3483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3355E" w14:paraId="49EDB4E1" w14:textId="77777777" w:rsidTr="0023355E">
        <w:trPr>
          <w:trHeight w:val="408"/>
        </w:trPr>
        <w:tc>
          <w:tcPr>
            <w:tcW w:w="4914" w:type="dxa"/>
            <w:gridSpan w:val="2"/>
          </w:tcPr>
          <w:p w14:paraId="41ADF229" w14:textId="77777777" w:rsidR="0023355E" w:rsidRDefault="0023355E" w:rsidP="0023355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действия в нападении</w:t>
            </w:r>
          </w:p>
        </w:tc>
        <w:tc>
          <w:tcPr>
            <w:tcW w:w="662" w:type="dxa"/>
          </w:tcPr>
          <w:p w14:paraId="492FDBB2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4C0C1C79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3"/>
          </w:tcPr>
          <w:p w14:paraId="07AD1B83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170523FE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  <w:gridSpan w:val="2"/>
          </w:tcPr>
          <w:p w14:paraId="3B4291FA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8" w:type="dxa"/>
          </w:tcPr>
          <w:p w14:paraId="03E70156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502AE7BB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dxa"/>
            <w:gridSpan w:val="2"/>
          </w:tcPr>
          <w:p w14:paraId="1908C036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7FC291D5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6CCBAB07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619DC0" w14:textId="4645549B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3355E" w14:paraId="42C06277" w14:textId="77777777" w:rsidTr="0023355E">
        <w:trPr>
          <w:trHeight w:val="408"/>
        </w:trPr>
        <w:tc>
          <w:tcPr>
            <w:tcW w:w="4914" w:type="dxa"/>
            <w:gridSpan w:val="2"/>
          </w:tcPr>
          <w:p w14:paraId="484FB20C" w14:textId="1A85A9D4" w:rsidR="0023355E" w:rsidRP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3355E">
              <w:rPr>
                <w:rFonts w:ascii="Times New Roman" w:hAnsi="Times New Roman"/>
                <w:b/>
                <w:bCs/>
                <w:sz w:val="24"/>
              </w:rPr>
              <w:t>Спортивные, подвижные игры и другие виды спорта игры</w:t>
            </w:r>
          </w:p>
        </w:tc>
        <w:tc>
          <w:tcPr>
            <w:tcW w:w="662" w:type="dxa"/>
          </w:tcPr>
          <w:p w14:paraId="346E3F6A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0483A32C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3"/>
          </w:tcPr>
          <w:p w14:paraId="49178468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263F772E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2"/>
          </w:tcPr>
          <w:p w14:paraId="6BCBDAAD" w14:textId="0B01ED99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8" w:type="dxa"/>
          </w:tcPr>
          <w:p w14:paraId="06911D2E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08192AC8" w14:textId="7B83A068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595" w:type="dxa"/>
            <w:gridSpan w:val="2"/>
          </w:tcPr>
          <w:p w14:paraId="488AEF8E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1514FD92" w14:textId="36D97F1D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61507B7D" w14:textId="35F3BBCD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9E661D" w14:textId="737A28B3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23355E" w14:paraId="4463B3D3" w14:textId="77777777" w:rsidTr="0023355E">
        <w:trPr>
          <w:trHeight w:val="217"/>
        </w:trPr>
        <w:tc>
          <w:tcPr>
            <w:tcW w:w="4914" w:type="dxa"/>
            <w:gridSpan w:val="2"/>
          </w:tcPr>
          <w:p w14:paraId="3F40E551" w14:textId="14D0D853" w:rsidR="0023355E" w:rsidRP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3355E">
              <w:rPr>
                <w:rFonts w:ascii="Times New Roman" w:hAnsi="Times New Roman"/>
                <w:b/>
                <w:bCs/>
                <w:sz w:val="24"/>
              </w:rPr>
              <w:t>Соревновательная деятельность</w:t>
            </w:r>
          </w:p>
        </w:tc>
        <w:tc>
          <w:tcPr>
            <w:tcW w:w="662" w:type="dxa"/>
          </w:tcPr>
          <w:p w14:paraId="37AA3C81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6" w:type="dxa"/>
          </w:tcPr>
          <w:p w14:paraId="18DFDFCE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667" w:type="dxa"/>
            <w:gridSpan w:val="3"/>
          </w:tcPr>
          <w:p w14:paraId="5F99AB7D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2554C975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2"/>
          </w:tcPr>
          <w:p w14:paraId="40C14853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8" w:type="dxa"/>
          </w:tcPr>
          <w:p w14:paraId="5200622E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73C36A3B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dxa"/>
            <w:gridSpan w:val="2"/>
          </w:tcPr>
          <w:p w14:paraId="2ACF4C60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6DB1CAED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26188ADA" w14:textId="2AE18734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C2CDF2" w14:textId="148755CD" w:rsidR="0023355E" w:rsidRP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3355E" w14:paraId="740D5C64" w14:textId="77777777" w:rsidTr="0023355E">
        <w:trPr>
          <w:trHeight w:val="326"/>
        </w:trPr>
        <w:tc>
          <w:tcPr>
            <w:tcW w:w="4914" w:type="dxa"/>
            <w:gridSpan w:val="2"/>
          </w:tcPr>
          <w:p w14:paraId="3FF6899B" w14:textId="2B07A55F" w:rsidR="0023355E" w:rsidRP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3355E">
              <w:rPr>
                <w:rFonts w:ascii="Times New Roman" w:hAnsi="Times New Roman"/>
                <w:b/>
                <w:bCs/>
                <w:sz w:val="24"/>
              </w:rPr>
              <w:t>Итоговая   аттестация</w:t>
            </w:r>
          </w:p>
        </w:tc>
        <w:tc>
          <w:tcPr>
            <w:tcW w:w="662" w:type="dxa"/>
          </w:tcPr>
          <w:p w14:paraId="7009E4FC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" w:type="dxa"/>
          </w:tcPr>
          <w:p w14:paraId="46A2840B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3"/>
          </w:tcPr>
          <w:p w14:paraId="63B0746F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</w:tcPr>
          <w:p w14:paraId="036FA962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gridSpan w:val="2"/>
          </w:tcPr>
          <w:p w14:paraId="6DC1CD05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68" w:type="dxa"/>
          </w:tcPr>
          <w:p w14:paraId="3EE33067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67" w:type="dxa"/>
          </w:tcPr>
          <w:p w14:paraId="2CC4B55D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95" w:type="dxa"/>
            <w:gridSpan w:val="2"/>
          </w:tcPr>
          <w:p w14:paraId="116E7160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55003961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451AAC0A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A61F59" w14:textId="007289BC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23355E" w14:paraId="0E4CA5C7" w14:textId="77777777" w:rsidTr="0023355E">
        <w:trPr>
          <w:trHeight w:val="326"/>
        </w:trPr>
        <w:tc>
          <w:tcPr>
            <w:tcW w:w="4914" w:type="dxa"/>
            <w:gridSpan w:val="2"/>
          </w:tcPr>
          <w:p w14:paraId="3F9E57F9" w14:textId="77777777" w:rsidR="0023355E" w:rsidRP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62" w:type="dxa"/>
          </w:tcPr>
          <w:p w14:paraId="38A1B7CF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6" w:type="dxa"/>
          </w:tcPr>
          <w:p w14:paraId="2F155D90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7" w:type="dxa"/>
            <w:gridSpan w:val="3"/>
          </w:tcPr>
          <w:p w14:paraId="61B31D39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7" w:type="dxa"/>
          </w:tcPr>
          <w:p w14:paraId="2F751197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7" w:type="dxa"/>
            <w:gridSpan w:val="2"/>
          </w:tcPr>
          <w:p w14:paraId="39308754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8" w:type="dxa"/>
          </w:tcPr>
          <w:p w14:paraId="15C46135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7" w:type="dxa"/>
          </w:tcPr>
          <w:p w14:paraId="29D1F0DE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95" w:type="dxa"/>
            <w:gridSpan w:val="2"/>
          </w:tcPr>
          <w:p w14:paraId="76123A7B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345A659D" w14:textId="7777777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0D074DE1" w14:textId="290CB247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AF9054A" w14:textId="0D298606" w:rsidR="0023355E" w:rsidRDefault="0023355E" w:rsidP="002335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20</w:t>
            </w:r>
          </w:p>
        </w:tc>
      </w:tr>
    </w:tbl>
    <w:p w14:paraId="2D80781E" w14:textId="77777777" w:rsidR="00CE2AE0" w:rsidRDefault="00CE2AE0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</w:rPr>
      </w:pPr>
    </w:p>
    <w:p w14:paraId="348CF2E9" w14:textId="77777777" w:rsidR="00CE2AE0" w:rsidRDefault="00CE2AE0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</w:rPr>
        <w:sectPr w:rsidR="00CE2AE0">
          <w:pgSz w:w="16838" w:h="11906" w:orient="landscape" w:code="9"/>
          <w:pgMar w:top="851" w:right="851" w:bottom="567" w:left="851" w:header="0" w:footer="709" w:gutter="0"/>
          <w:cols w:space="720"/>
        </w:sectPr>
      </w:pPr>
    </w:p>
    <w:p w14:paraId="1E4FB095" w14:textId="77777777" w:rsidR="00CE2AE0" w:rsidRDefault="00000000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Содержание учебного плана</w:t>
      </w:r>
    </w:p>
    <w:p w14:paraId="72361918" w14:textId="77777777" w:rsidR="00CE2AE0" w:rsidRDefault="00CE2AE0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</w:rPr>
      </w:pPr>
    </w:p>
    <w:p w14:paraId="206DAD2D" w14:textId="77777777" w:rsidR="00CE2AE0" w:rsidRPr="0023355E" w:rsidRDefault="0000000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3355E">
        <w:rPr>
          <w:rFonts w:ascii="Times New Roman" w:hAnsi="Times New Roman"/>
          <w:b/>
          <w:color w:val="000000"/>
          <w:sz w:val="24"/>
          <w:szCs w:val="24"/>
        </w:rPr>
        <w:t>Теоретические занятия- 10 часов</w:t>
      </w:r>
    </w:p>
    <w:p w14:paraId="2A9949C7" w14:textId="77777777" w:rsidR="00CE2AE0" w:rsidRPr="0023355E" w:rsidRDefault="00CE2AE0">
      <w:pPr>
        <w:pStyle w:val="af0"/>
        <w:jc w:val="both"/>
        <w:rPr>
          <w:b/>
          <w:color w:val="000000"/>
          <w:sz w:val="24"/>
          <w:szCs w:val="24"/>
        </w:rPr>
      </w:pPr>
    </w:p>
    <w:tbl>
      <w:tblPr>
        <w:tblStyle w:val="affb"/>
        <w:tblW w:w="99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438"/>
        <w:gridCol w:w="5693"/>
        <w:gridCol w:w="963"/>
      </w:tblGrid>
      <w:tr w:rsidR="00CE2AE0" w:rsidRPr="0023355E" w14:paraId="590B85A7" w14:textId="77777777">
        <w:tc>
          <w:tcPr>
            <w:tcW w:w="852" w:type="dxa"/>
          </w:tcPr>
          <w:p w14:paraId="55B01422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38" w:type="dxa"/>
          </w:tcPr>
          <w:p w14:paraId="5F014912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693" w:type="dxa"/>
          </w:tcPr>
          <w:p w14:paraId="4F5D26E2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Содержания </w:t>
            </w:r>
          </w:p>
        </w:tc>
        <w:tc>
          <w:tcPr>
            <w:tcW w:w="963" w:type="dxa"/>
          </w:tcPr>
          <w:p w14:paraId="43A982CB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</w:tr>
      <w:tr w:rsidR="00CE2AE0" w:rsidRPr="0023355E" w14:paraId="00707606" w14:textId="77777777">
        <w:tc>
          <w:tcPr>
            <w:tcW w:w="852" w:type="dxa"/>
          </w:tcPr>
          <w:p w14:paraId="2A1344B1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38" w:type="dxa"/>
          </w:tcPr>
          <w:p w14:paraId="403EF8CB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техники безопасности при занятиях футболом</w:t>
            </w:r>
          </w:p>
        </w:tc>
        <w:tc>
          <w:tcPr>
            <w:tcW w:w="5693" w:type="dxa"/>
          </w:tcPr>
          <w:p w14:paraId="4ADB49F4" w14:textId="77777777" w:rsidR="00CE2AE0" w:rsidRPr="0023355E" w:rsidRDefault="00000000">
            <w:pPr>
              <w:pStyle w:val="af"/>
              <w:shd w:val="clear" w:color="auto" w:fill="FFFFFF"/>
              <w:spacing w:after="0" w:line="294" w:lineRule="atLeast"/>
              <w:rPr>
                <w:color w:val="000000"/>
                <w:szCs w:val="24"/>
              </w:rPr>
            </w:pPr>
            <w:r w:rsidRPr="0023355E">
              <w:rPr>
                <w:szCs w:val="24"/>
              </w:rPr>
              <w:t xml:space="preserve">На занятиях необходимо строго соблюдать дисциплину, выполнять требования и указания преподавателя, тренера. Все занимающиеся обязаны быть в спортивной форме (спортивный костюм, майка, трусы), однотипной спортивной обуви и защитной экипировке. </w:t>
            </w:r>
            <w:r w:rsidRPr="0023355E">
              <w:rPr>
                <w:color w:val="000000"/>
                <w:szCs w:val="24"/>
              </w:rPr>
              <w:t>Требования безопасности перед началом занятий.</w:t>
            </w:r>
          </w:p>
          <w:p w14:paraId="59B0F70C" w14:textId="77777777" w:rsidR="00CE2AE0" w:rsidRPr="0023355E" w:rsidRDefault="00000000">
            <w:pPr>
              <w:pStyle w:val="af"/>
              <w:shd w:val="clear" w:color="auto" w:fill="FFFFFF"/>
              <w:spacing w:after="0" w:line="294" w:lineRule="atLeast"/>
              <w:rPr>
                <w:color w:val="000000"/>
                <w:szCs w:val="24"/>
              </w:rPr>
            </w:pPr>
            <w:r w:rsidRPr="0023355E">
              <w:rPr>
                <w:color w:val="000000"/>
                <w:szCs w:val="24"/>
              </w:rPr>
              <w:t>1</w:t>
            </w:r>
            <w:r w:rsidRPr="0023355E">
              <w:rPr>
                <w:b/>
                <w:color w:val="000000"/>
                <w:szCs w:val="24"/>
              </w:rPr>
              <w:t>. </w:t>
            </w:r>
            <w:r w:rsidRPr="0023355E">
              <w:rPr>
                <w:color w:val="000000"/>
                <w:szCs w:val="24"/>
              </w:rPr>
              <w:t>Надеть спортивную футбольную форму и специальную обувь.</w:t>
            </w:r>
          </w:p>
          <w:p w14:paraId="7502664A" w14:textId="77777777" w:rsidR="00CE2AE0" w:rsidRPr="0023355E" w:rsidRDefault="00000000">
            <w:pPr>
              <w:pStyle w:val="af"/>
              <w:shd w:val="clear" w:color="auto" w:fill="FFFFFF"/>
              <w:spacing w:after="0" w:line="294" w:lineRule="atLeast"/>
              <w:rPr>
                <w:color w:val="000000"/>
                <w:szCs w:val="24"/>
              </w:rPr>
            </w:pPr>
            <w:r w:rsidRPr="0023355E">
              <w:rPr>
                <w:color w:val="000000"/>
                <w:szCs w:val="24"/>
              </w:rPr>
              <w:t>2. Тщательно проверить отсутствие на поле посторонних предметов.</w:t>
            </w:r>
          </w:p>
          <w:p w14:paraId="781B2A67" w14:textId="77777777" w:rsidR="00CE2AE0" w:rsidRPr="0023355E" w:rsidRDefault="00000000">
            <w:pPr>
              <w:pStyle w:val="af"/>
              <w:shd w:val="clear" w:color="auto" w:fill="FFFFFF"/>
              <w:spacing w:after="0" w:line="294" w:lineRule="atLeast"/>
              <w:rPr>
                <w:color w:val="000000"/>
                <w:szCs w:val="24"/>
              </w:rPr>
            </w:pPr>
            <w:r w:rsidRPr="0023355E">
              <w:rPr>
                <w:color w:val="000000"/>
                <w:szCs w:val="24"/>
              </w:rPr>
              <w:t>3. Провести физическую разминку.</w:t>
            </w:r>
          </w:p>
          <w:p w14:paraId="4536A5A2" w14:textId="77777777" w:rsidR="00CE2AE0" w:rsidRPr="0023355E" w:rsidRDefault="00000000">
            <w:pPr>
              <w:pStyle w:val="af"/>
              <w:shd w:val="clear" w:color="auto" w:fill="FFFFFF"/>
              <w:spacing w:after="0" w:line="294" w:lineRule="atLeast"/>
              <w:rPr>
                <w:color w:val="000000"/>
                <w:szCs w:val="24"/>
              </w:rPr>
            </w:pPr>
            <w:r w:rsidRPr="0023355E">
              <w:rPr>
                <w:color w:val="000000"/>
                <w:szCs w:val="24"/>
              </w:rPr>
              <w:t>4. Внимательно прослушать инструктаж по ТБ при игре в футбол</w:t>
            </w:r>
          </w:p>
          <w:p w14:paraId="5C7D0733" w14:textId="77777777" w:rsidR="00CE2AE0" w:rsidRPr="0023355E" w:rsidRDefault="00000000">
            <w:pPr>
              <w:pStyle w:val="af"/>
              <w:shd w:val="clear" w:color="auto" w:fill="FFFFFF"/>
              <w:spacing w:after="0" w:line="294" w:lineRule="atLeast"/>
              <w:rPr>
                <w:color w:val="000000"/>
                <w:szCs w:val="24"/>
              </w:rPr>
            </w:pPr>
            <w:r w:rsidRPr="0023355E">
              <w:rPr>
                <w:color w:val="000000"/>
                <w:szCs w:val="24"/>
              </w:rPr>
              <w:t>Требования безопасности во время занятий.</w:t>
            </w:r>
          </w:p>
          <w:p w14:paraId="438A1714" w14:textId="77777777" w:rsidR="00CE2AE0" w:rsidRPr="0023355E" w:rsidRDefault="00000000">
            <w:pPr>
              <w:pStyle w:val="af"/>
              <w:shd w:val="clear" w:color="auto" w:fill="FFFFFF"/>
              <w:spacing w:after="0" w:line="294" w:lineRule="atLeast"/>
              <w:rPr>
                <w:color w:val="000000"/>
                <w:szCs w:val="24"/>
              </w:rPr>
            </w:pPr>
            <w:r w:rsidRPr="0023355E">
              <w:rPr>
                <w:color w:val="000000"/>
                <w:szCs w:val="24"/>
              </w:rPr>
              <w:t>1. Во время занятий на поле не должно быть посторонних лиц.</w:t>
            </w:r>
          </w:p>
          <w:p w14:paraId="23A43528" w14:textId="77777777" w:rsidR="00CE2AE0" w:rsidRPr="0023355E" w:rsidRDefault="00000000">
            <w:pPr>
              <w:pStyle w:val="af"/>
              <w:shd w:val="clear" w:color="auto" w:fill="FFFFFF"/>
              <w:spacing w:after="0" w:line="294" w:lineRule="atLeast"/>
              <w:rPr>
                <w:color w:val="000000"/>
                <w:szCs w:val="24"/>
              </w:rPr>
            </w:pPr>
            <w:r w:rsidRPr="0023355E">
              <w:rPr>
                <w:color w:val="000000"/>
                <w:szCs w:val="24"/>
              </w:rPr>
              <w:t>2. При выполнении прыжков, столкновениях и падениях футболист должен уметь применять приёмы само страховки.</w:t>
            </w:r>
          </w:p>
          <w:p w14:paraId="6D97FFAB" w14:textId="77777777" w:rsidR="00CE2AE0" w:rsidRPr="0023355E" w:rsidRDefault="00000000">
            <w:pPr>
              <w:pStyle w:val="af"/>
              <w:shd w:val="clear" w:color="auto" w:fill="FFFFFF"/>
              <w:spacing w:after="0" w:line="294" w:lineRule="atLeast"/>
              <w:rPr>
                <w:color w:val="000000"/>
                <w:szCs w:val="24"/>
              </w:rPr>
            </w:pPr>
            <w:r w:rsidRPr="0023355E">
              <w:rPr>
                <w:color w:val="000000"/>
                <w:szCs w:val="24"/>
              </w:rPr>
              <w:t>3. Соблюдать игровую дисциплину, не применять грубые и опасные приёмы.</w:t>
            </w:r>
          </w:p>
          <w:p w14:paraId="7B382F8A" w14:textId="77777777" w:rsidR="00CE2AE0" w:rsidRPr="0023355E" w:rsidRDefault="00000000">
            <w:pPr>
              <w:pStyle w:val="af"/>
              <w:shd w:val="clear" w:color="auto" w:fill="FFFFFF"/>
              <w:spacing w:after="0" w:line="294" w:lineRule="atLeast"/>
              <w:rPr>
                <w:color w:val="000000"/>
                <w:szCs w:val="24"/>
              </w:rPr>
            </w:pPr>
            <w:r w:rsidRPr="0023355E">
              <w:rPr>
                <w:color w:val="000000"/>
                <w:szCs w:val="24"/>
              </w:rPr>
              <w:t>4. Знать правила игры.</w:t>
            </w:r>
          </w:p>
          <w:p w14:paraId="3584BB0B" w14:textId="77777777" w:rsidR="00CE2AE0" w:rsidRPr="0023355E" w:rsidRDefault="00000000">
            <w:pPr>
              <w:pStyle w:val="af"/>
              <w:shd w:val="clear" w:color="auto" w:fill="FFFFFF"/>
              <w:spacing w:after="0" w:line="294" w:lineRule="atLeast"/>
              <w:rPr>
                <w:color w:val="000000"/>
                <w:szCs w:val="24"/>
              </w:rPr>
            </w:pPr>
            <w:r w:rsidRPr="0023355E">
              <w:rPr>
                <w:color w:val="000000"/>
                <w:szCs w:val="24"/>
              </w:rPr>
              <w:t>Требования безопасности по окончании занятий</w:t>
            </w:r>
            <w:r w:rsidRPr="0023355E">
              <w:rPr>
                <w:b/>
                <w:color w:val="000000"/>
                <w:szCs w:val="24"/>
              </w:rPr>
              <w:t>.</w:t>
            </w:r>
          </w:p>
          <w:p w14:paraId="40085CDA" w14:textId="77777777" w:rsidR="00CE2AE0" w:rsidRPr="0023355E" w:rsidRDefault="00000000">
            <w:pPr>
              <w:pStyle w:val="af"/>
              <w:shd w:val="clear" w:color="auto" w:fill="FFFFFF"/>
              <w:spacing w:after="0" w:line="294" w:lineRule="atLeast"/>
              <w:rPr>
                <w:color w:val="000000"/>
                <w:szCs w:val="24"/>
              </w:rPr>
            </w:pPr>
            <w:r w:rsidRPr="0023355E">
              <w:rPr>
                <w:color w:val="000000"/>
                <w:szCs w:val="24"/>
              </w:rPr>
              <w:t>1. Убрать спортивный инвентарь в места для его хранения.</w:t>
            </w:r>
          </w:p>
          <w:p w14:paraId="1BDEF874" w14:textId="77777777" w:rsidR="00CE2AE0" w:rsidRPr="0023355E" w:rsidRDefault="00000000">
            <w:pPr>
              <w:pStyle w:val="af"/>
              <w:shd w:val="clear" w:color="auto" w:fill="FFFFFF"/>
              <w:spacing w:after="0" w:line="294" w:lineRule="atLeast"/>
              <w:rPr>
                <w:color w:val="000000"/>
                <w:szCs w:val="24"/>
              </w:rPr>
            </w:pPr>
            <w:r w:rsidRPr="0023355E">
              <w:rPr>
                <w:color w:val="000000"/>
                <w:szCs w:val="24"/>
              </w:rPr>
              <w:t>2. Снять спортивную форму и спортивную обувь.</w:t>
            </w:r>
          </w:p>
          <w:p w14:paraId="53EE4B23" w14:textId="77777777" w:rsidR="00CE2AE0" w:rsidRPr="0023355E" w:rsidRDefault="00000000">
            <w:pPr>
              <w:pStyle w:val="af"/>
              <w:shd w:val="clear" w:color="auto" w:fill="FFFFFF"/>
              <w:spacing w:after="0" w:line="294" w:lineRule="atLeast"/>
              <w:rPr>
                <w:color w:val="000000"/>
                <w:szCs w:val="24"/>
              </w:rPr>
            </w:pPr>
            <w:r w:rsidRPr="0023355E">
              <w:rPr>
                <w:color w:val="000000"/>
                <w:szCs w:val="24"/>
              </w:rPr>
              <w:t>3. Принять душ или тщательно вымыть лицо и руки с мылом.</w:t>
            </w:r>
          </w:p>
          <w:p w14:paraId="77C5651D" w14:textId="77777777" w:rsidR="00CE2AE0" w:rsidRPr="0023355E" w:rsidRDefault="00000000">
            <w:pPr>
              <w:pStyle w:val="af"/>
              <w:shd w:val="clear" w:color="auto" w:fill="FFFFFF"/>
              <w:spacing w:after="0" w:line="294" w:lineRule="atLeast"/>
              <w:rPr>
                <w:color w:val="000000"/>
                <w:szCs w:val="24"/>
              </w:rPr>
            </w:pPr>
            <w:r w:rsidRPr="0023355E">
              <w:rPr>
                <w:color w:val="000000"/>
                <w:szCs w:val="24"/>
              </w:rPr>
              <w:t>4. О всех недостатках, отмеченных во время занятия-игры, сообщить учителю- тренеру.</w:t>
            </w:r>
          </w:p>
          <w:p w14:paraId="6AC4FCD9" w14:textId="77777777" w:rsidR="00CE2AE0" w:rsidRPr="0023355E" w:rsidRDefault="00CE2AE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14:paraId="2224FFA7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E2AE0" w:rsidRPr="0023355E" w14:paraId="6B1FC4F9" w14:textId="77777777">
        <w:trPr>
          <w:trHeight w:val="2260"/>
        </w:trPr>
        <w:tc>
          <w:tcPr>
            <w:tcW w:w="852" w:type="dxa"/>
          </w:tcPr>
          <w:p w14:paraId="756C7B2D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38" w:type="dxa"/>
          </w:tcPr>
          <w:p w14:paraId="5DBE53A0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color w:val="000000"/>
                <w:sz w:val="24"/>
                <w:szCs w:val="24"/>
              </w:rPr>
              <w:t>История развития футбола</w:t>
            </w:r>
          </w:p>
        </w:tc>
        <w:tc>
          <w:tcPr>
            <w:tcW w:w="5693" w:type="dxa"/>
          </w:tcPr>
          <w:p w14:paraId="699B0441" w14:textId="77777777" w:rsidR="00CE2AE0" w:rsidRPr="0023355E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5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-История возникновения и развития футбола, основные правила футбола.  </w:t>
            </w:r>
          </w:p>
          <w:p w14:paraId="7AFF175D" w14:textId="77777777" w:rsidR="00CE2AE0" w:rsidRPr="0023355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35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Развитее футбола от </w:t>
            </w:r>
            <w:r w:rsidRPr="0023355E">
              <w:rPr>
                <w:rFonts w:ascii="Times New Roman" w:hAnsi="Times New Roman"/>
                <w:color w:val="000000"/>
                <w:sz w:val="24"/>
                <w:szCs w:val="24"/>
              </w:rPr>
              <w:t>древнейших времен до современности.</w:t>
            </w:r>
          </w:p>
          <w:p w14:paraId="27303E40" w14:textId="77777777" w:rsidR="00CE2AE0" w:rsidRPr="0023355E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color w:val="000000"/>
                <w:sz w:val="24"/>
                <w:szCs w:val="24"/>
              </w:rPr>
              <w:t>-Футбол в мире и его распространение как спортивная игра. Лучшие игроки современности.</w:t>
            </w:r>
            <w:r w:rsidRPr="0023355E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63" w:type="dxa"/>
          </w:tcPr>
          <w:p w14:paraId="00D0F3A6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E2AE0" w:rsidRPr="0023355E" w14:paraId="1D6AE1D1" w14:textId="77777777">
        <w:tc>
          <w:tcPr>
            <w:tcW w:w="852" w:type="dxa"/>
          </w:tcPr>
          <w:p w14:paraId="3CD481F7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38" w:type="dxa"/>
          </w:tcPr>
          <w:p w14:paraId="3F8AA956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sz w:val="24"/>
                <w:szCs w:val="24"/>
              </w:rPr>
              <w:t xml:space="preserve">Воспитание нравственных и </w:t>
            </w:r>
            <w:r w:rsidRPr="002335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волевых качеств  спортсмена </w:t>
            </w:r>
          </w:p>
        </w:tc>
        <w:tc>
          <w:tcPr>
            <w:tcW w:w="5693" w:type="dxa"/>
          </w:tcPr>
          <w:p w14:paraId="458F2275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Решающая роль социальных начал в мотивации спортивной деятельности. Спортивно-этическое воспитание. Формирование в процессе занятий </w:t>
            </w:r>
            <w:r w:rsidRPr="002335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спортом нравственных понятий, оценок, суждений. Воспитание чувства ответственности перед коллективом. Общая и специальная психологическая подготовка. Инициативность, самостоятельность и творческое отношение к занятиям, Регуляция уровня эмоционального возбуждения</w:t>
            </w:r>
          </w:p>
        </w:tc>
        <w:tc>
          <w:tcPr>
            <w:tcW w:w="963" w:type="dxa"/>
          </w:tcPr>
          <w:p w14:paraId="1F29B0A8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CE2AE0" w:rsidRPr="0023355E" w14:paraId="1900D4BF" w14:textId="77777777">
        <w:tc>
          <w:tcPr>
            <w:tcW w:w="852" w:type="dxa"/>
          </w:tcPr>
          <w:p w14:paraId="2865DF07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38" w:type="dxa"/>
          </w:tcPr>
          <w:p w14:paraId="6729C9AF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color w:val="000000"/>
                <w:sz w:val="24"/>
                <w:szCs w:val="24"/>
              </w:rPr>
              <w:t>Необходимые сведения о строении и функциях организма</w:t>
            </w:r>
          </w:p>
        </w:tc>
        <w:tc>
          <w:tcPr>
            <w:tcW w:w="5693" w:type="dxa"/>
          </w:tcPr>
          <w:p w14:paraId="492B3CFA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sz w:val="24"/>
                <w:szCs w:val="24"/>
              </w:rPr>
              <w:t>Дать понятие об анатомическом строении тела человека: костная система, связочный аппарат, мышцы</w:t>
            </w:r>
          </w:p>
        </w:tc>
        <w:tc>
          <w:tcPr>
            <w:tcW w:w="963" w:type="dxa"/>
          </w:tcPr>
          <w:p w14:paraId="1ACF2D12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E2AE0" w:rsidRPr="0023355E" w14:paraId="6BE38693" w14:textId="77777777">
        <w:tc>
          <w:tcPr>
            <w:tcW w:w="852" w:type="dxa"/>
          </w:tcPr>
          <w:p w14:paraId="4FEE689F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38" w:type="dxa"/>
          </w:tcPr>
          <w:p w14:paraId="08306F4F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color w:val="000000"/>
                <w:sz w:val="24"/>
                <w:szCs w:val="24"/>
              </w:rPr>
              <w:t>Гигиенические знания, умения и навыки</w:t>
            </w:r>
          </w:p>
        </w:tc>
        <w:tc>
          <w:tcPr>
            <w:tcW w:w="5693" w:type="dxa"/>
          </w:tcPr>
          <w:p w14:paraId="452AF17B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sz w:val="24"/>
                <w:szCs w:val="24"/>
              </w:rPr>
              <w:t>Личная и общественная гигиена (гигиенические требования к одежде, обуви, местам занятий: правила личной гигиены, режим дня, сна, отдыха; уход за телом, полостью рта: профилактика вредных привычек: правила поведения и безопасности при выполнении физических упражнений; основные правила закаливания).</w:t>
            </w:r>
          </w:p>
        </w:tc>
        <w:tc>
          <w:tcPr>
            <w:tcW w:w="963" w:type="dxa"/>
          </w:tcPr>
          <w:p w14:paraId="1B7ED5FA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E2AE0" w:rsidRPr="0023355E" w14:paraId="05199377" w14:textId="77777777">
        <w:tc>
          <w:tcPr>
            <w:tcW w:w="852" w:type="dxa"/>
          </w:tcPr>
          <w:p w14:paraId="12AE9C6F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438" w:type="dxa"/>
          </w:tcPr>
          <w:p w14:paraId="4FB3F882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355E">
              <w:rPr>
                <w:rFonts w:ascii="Times New Roman" w:hAnsi="Times New Roman"/>
                <w:color w:val="000000"/>
                <w:sz w:val="24"/>
                <w:szCs w:val="24"/>
              </w:rPr>
              <w:t>Влияние физических упражнений на организм спортсмена</w:t>
            </w:r>
          </w:p>
        </w:tc>
        <w:tc>
          <w:tcPr>
            <w:tcW w:w="5693" w:type="dxa"/>
          </w:tcPr>
          <w:p w14:paraId="4651772E" w14:textId="77777777" w:rsidR="00CE2AE0" w:rsidRPr="0023355E" w:rsidRDefault="00000000">
            <w:pPr>
              <w:pStyle w:val="af"/>
              <w:rPr>
                <w:szCs w:val="24"/>
              </w:rPr>
            </w:pPr>
            <w:r w:rsidRPr="0023355E">
              <w:rPr>
                <w:color w:val="000000"/>
                <w:szCs w:val="24"/>
              </w:rPr>
              <w:t>В современном мире с появлением современной бытовой техники, которая значительно облегчила трудовую деятельность человека, но при этом сократилась его двигательная активность. Это снизило функциональные возможности человека и способствовало появлению различных заболеваний.</w:t>
            </w:r>
          </w:p>
        </w:tc>
        <w:tc>
          <w:tcPr>
            <w:tcW w:w="963" w:type="dxa"/>
          </w:tcPr>
          <w:p w14:paraId="3E560564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E2AE0" w:rsidRPr="0023355E" w14:paraId="160A8F6C" w14:textId="77777777">
        <w:trPr>
          <w:trHeight w:val="3014"/>
        </w:trPr>
        <w:tc>
          <w:tcPr>
            <w:tcW w:w="852" w:type="dxa"/>
          </w:tcPr>
          <w:p w14:paraId="413AF04E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438" w:type="dxa"/>
          </w:tcPr>
          <w:p w14:paraId="0D21C365" w14:textId="77777777" w:rsidR="00CE2AE0" w:rsidRPr="0023355E" w:rsidRDefault="00000000">
            <w:pPr>
              <w:pStyle w:val="af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355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оборудованию инвентарю и экипировке спортсмена</w:t>
            </w:r>
          </w:p>
        </w:tc>
        <w:tc>
          <w:tcPr>
            <w:tcW w:w="5693" w:type="dxa"/>
          </w:tcPr>
          <w:p w14:paraId="6351B21C" w14:textId="77777777" w:rsidR="00CE2AE0" w:rsidRPr="0023355E" w:rsidRDefault="00000000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355E">
              <w:rPr>
                <w:rFonts w:ascii="Times New Roman" w:hAnsi="Times New Roman"/>
                <w:sz w:val="24"/>
                <w:szCs w:val="24"/>
              </w:rPr>
              <w:t>Требования, предъявляемые к инвентарю, оборудованию, экипировке при  проведении тренировочных занятий, при участии в соревнованиях.</w:t>
            </w:r>
          </w:p>
        </w:tc>
        <w:tc>
          <w:tcPr>
            <w:tcW w:w="963" w:type="dxa"/>
          </w:tcPr>
          <w:p w14:paraId="502AD3C2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E2AE0" w:rsidRPr="0023355E" w14:paraId="069E3BDD" w14:textId="77777777">
        <w:tc>
          <w:tcPr>
            <w:tcW w:w="852" w:type="dxa"/>
          </w:tcPr>
          <w:p w14:paraId="2E2CE2D3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38" w:type="dxa"/>
          </w:tcPr>
          <w:p w14:paraId="0B068229" w14:textId="77777777" w:rsidR="00CE2AE0" w:rsidRPr="0023355E" w:rsidRDefault="00CE2AE0">
            <w:pPr>
              <w:pStyle w:val="af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3" w:type="dxa"/>
          </w:tcPr>
          <w:p w14:paraId="13BC19A4" w14:textId="77777777" w:rsidR="00CE2AE0" w:rsidRPr="0023355E" w:rsidRDefault="00CE2AE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14:paraId="32306BA4" w14:textId="77777777" w:rsidR="00CE2AE0" w:rsidRPr="0023355E" w:rsidRDefault="00000000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55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14:paraId="597985BD" w14:textId="77777777" w:rsidR="00CE2AE0" w:rsidRPr="0023355E" w:rsidRDefault="00CE2A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0C8C90" w14:textId="77777777" w:rsidR="00CE2AE0" w:rsidRDefault="0000000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Практические занятия- 23</w:t>
      </w:r>
      <w:r w:rsidRPr="0023355E">
        <w:rPr>
          <w:rFonts w:ascii="Times New Roman" w:hAnsi="Times New Roman"/>
          <w:b/>
          <w:color w:val="000000"/>
          <w:sz w:val="28"/>
        </w:rPr>
        <w:t xml:space="preserve">8 </w:t>
      </w:r>
      <w:r>
        <w:rPr>
          <w:rFonts w:ascii="Times New Roman" w:hAnsi="Times New Roman"/>
          <w:b/>
          <w:color w:val="000000"/>
          <w:sz w:val="28"/>
        </w:rPr>
        <w:t>часов</w:t>
      </w:r>
    </w:p>
    <w:p w14:paraId="4A792F2D" w14:textId="77777777" w:rsidR="00CE2AE0" w:rsidRDefault="00CE2AE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</w:p>
    <w:p w14:paraId="2613BA66" w14:textId="77777777" w:rsidR="00CE2AE0" w:rsidRDefault="00000000">
      <w:pPr>
        <w:spacing w:after="0" w:line="240" w:lineRule="auto"/>
        <w:ind w:left="-567" w:firstLine="63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Общая физическая подготовка (ОФП) - 58 часов</w:t>
      </w:r>
    </w:p>
    <w:p w14:paraId="5DE2A7DB" w14:textId="77777777" w:rsidR="00CE2AE0" w:rsidRDefault="00000000">
      <w:pPr>
        <w:widowControl w:val="0"/>
        <w:spacing w:after="0" w:line="240" w:lineRule="auto"/>
        <w:ind w:left="-567" w:right="76" w:firstLine="6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Упражнения для развития силы рук.</w:t>
      </w:r>
      <w:r>
        <w:rPr>
          <w:rFonts w:ascii="Times New Roman" w:hAnsi="Times New Roman"/>
          <w:sz w:val="28"/>
        </w:rPr>
        <w:t xml:space="preserve"> Из различных  исходных положений (в основной стойке, на коленях, сидя, лёжа и т.д.) вращения, махи, сгибание и разгибание рук в упоре лёжа, отведение и приведение, рывки одновременно двумя руками и разновременно. То же, но во время ходьбы и бега. То же, но с предметами. Многократные броски набивного мяча вперёд и над собой, ловля </w:t>
      </w:r>
      <w:r>
        <w:rPr>
          <w:rFonts w:ascii="Times New Roman" w:hAnsi="Times New Roman"/>
          <w:sz w:val="28"/>
        </w:rPr>
        <w:lastRenderedPageBreak/>
        <w:t>набивного мяча.</w:t>
      </w:r>
    </w:p>
    <w:p w14:paraId="5B4E5D5D" w14:textId="77777777" w:rsidR="00CE2AE0" w:rsidRDefault="00000000">
      <w:pPr>
        <w:widowControl w:val="0"/>
        <w:tabs>
          <w:tab w:val="left" w:pos="709"/>
        </w:tabs>
        <w:spacing w:after="0" w:line="240" w:lineRule="auto"/>
        <w:ind w:left="-567" w:right="76" w:firstLine="6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Упражнения для мышц ног</w:t>
      </w:r>
      <w:r>
        <w:rPr>
          <w:rFonts w:ascii="Times New Roman" w:hAnsi="Times New Roman"/>
          <w:sz w:val="28"/>
        </w:rPr>
        <w:t xml:space="preserve">. Подымание на носки. Приседания на одной и обеих ногах. Маховые движения в переднем, заднем и боковом направлениях. Выпады с дополнительными пружинящими покачиваниями. Различные подскоки на одной и обеих ногах. То же, но с предметами. Сгибание и разгибание ног в смешанных висах и упорах. Прыжки. Упражнения с сопротивлением.   </w:t>
      </w:r>
    </w:p>
    <w:p w14:paraId="6860ACB2" w14:textId="77777777" w:rsidR="00CE2AE0" w:rsidRDefault="00000000">
      <w:pPr>
        <w:tabs>
          <w:tab w:val="center" w:pos="5037"/>
          <w:tab w:val="right" w:pos="9354"/>
        </w:tabs>
        <w:spacing w:after="0" w:line="240" w:lineRule="auto"/>
        <w:ind w:left="-567" w:firstLine="63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Упражнения для развития ловкости</w:t>
      </w:r>
    </w:p>
    <w:p w14:paraId="5FCE28CA" w14:textId="77777777" w:rsidR="00CE2AE0" w:rsidRDefault="00000000">
      <w:pPr>
        <w:shd w:val="clear" w:color="auto" w:fill="FFFFFF"/>
        <w:spacing w:after="0" w:line="240" w:lineRule="auto"/>
        <w:ind w:left="-567" w:right="1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Ловкость футболиста на поле проявляется в способности быстро и красиво выполнять двигательные действия в изменяющихся игровых условиях. По-настоящему ловкий футболист может показать каскад финтов или какой-то отдельный трюк. Каждое действие такого спортсмена, как правило, своевременно и в целом полезно для команды.</w:t>
      </w:r>
    </w:p>
    <w:p w14:paraId="02FFBE74" w14:textId="77777777" w:rsidR="00CE2AE0" w:rsidRDefault="00000000">
      <w:pPr>
        <w:shd w:val="clear" w:color="auto" w:fill="FFFFFF"/>
        <w:spacing w:after="0" w:line="240" w:lineRule="auto"/>
        <w:ind w:left="-567" w:right="1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Вспомните, как легко и непринужденно ловкий, техничный игрок обыгрывает защитников и вратаря и под аплодисменты зрителей забивает мяч в ворота. Или как ловкий нападающий красиво в прыжке головой вонзает мяч под планку. Вот они, проявления качества ловкости на футбольном поле. Ловкость тесно связана с мыслительными способностями спортсмена. Вот  почему  те   ребята,  которые  в  своих  занятиях  используют упражнения на развитие этого качества, могут вскоре почувствовать, что они стали лучше думать на поле, лучше воспринимать И предугадывать ход игры. Почему это так?</w:t>
      </w:r>
    </w:p>
    <w:p w14:paraId="283A1F4A" w14:textId="77777777" w:rsidR="00CE2AE0" w:rsidRDefault="00000000">
      <w:pPr>
        <w:shd w:val="clear" w:color="auto" w:fill="FFFFFF"/>
        <w:spacing w:after="0" w:line="240" w:lineRule="auto"/>
        <w:ind w:left="-567" w:right="1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Дело в том, что в процессе занятий вы обязательно ставите определенную цель, а потом ищете пути ее реализации. Причем этот процесс происходит с каждым занятием все более и более осмысленно. Фундаментом ловкости, является ваш двигательный опыт, т. е. все то, что вы умеете выполнять. Главный принцип подбора упражнений для развития ловкости — как можно больше разнообразия.</w:t>
      </w:r>
    </w:p>
    <w:p w14:paraId="58CF27BC" w14:textId="77777777" w:rsidR="00CE2AE0" w:rsidRDefault="00000000">
      <w:pPr>
        <w:shd w:val="clear" w:color="auto" w:fill="FFFFFF"/>
        <w:spacing w:after="0" w:line="240" w:lineRule="auto"/>
        <w:ind w:left="-567" w:right="12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Советуем вам в своих занятиях больше использовать хорошо разученные гимнастические и акробатические упражнения, чередования ходьбы и бега в различных сочетаниях, подвижные игры с неожиданно меняющимися ситуациями, упражнения в технике и тактике игры. Выполнять их рекомендуется в начале тренировочного занятия.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/>
          <w:color w:val="000000"/>
          <w:sz w:val="28"/>
        </w:rPr>
        <w:t>Без мяча</w:t>
      </w:r>
    </w:p>
    <w:p w14:paraId="1E343D94" w14:textId="77777777" w:rsidR="00CE2AE0" w:rsidRDefault="00000000">
      <w:pPr>
        <w:numPr>
          <w:ilvl w:val="0"/>
          <w:numId w:val="5"/>
        </w:numPr>
        <w:shd w:val="clear" w:color="auto" w:fill="FFFFFF"/>
        <w:tabs>
          <w:tab w:val="clear" w:pos="360"/>
        </w:tabs>
        <w:spacing w:after="0" w:line="240" w:lineRule="auto"/>
        <w:ind w:left="-567" w:right="840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Кувырки вперед и назад из упора присев.</w:t>
      </w:r>
    </w:p>
    <w:p w14:paraId="552B07EB" w14:textId="77777777" w:rsidR="00CE2AE0" w:rsidRDefault="00000000">
      <w:pPr>
        <w:numPr>
          <w:ilvl w:val="0"/>
          <w:numId w:val="5"/>
        </w:numPr>
        <w:shd w:val="clear" w:color="auto" w:fill="FFFFFF"/>
        <w:tabs>
          <w:tab w:val="clear" w:pos="360"/>
        </w:tabs>
        <w:spacing w:after="0" w:line="240" w:lineRule="auto"/>
        <w:ind w:left="-567" w:right="840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Серии кувырков: один вперед, один назад.</w:t>
      </w:r>
    </w:p>
    <w:p w14:paraId="6EDBA234" w14:textId="77777777" w:rsidR="00CE2AE0" w:rsidRDefault="00000000">
      <w:pPr>
        <w:numPr>
          <w:ilvl w:val="0"/>
          <w:numId w:val="5"/>
        </w:numPr>
        <w:shd w:val="clear" w:color="auto" w:fill="FFFFFF"/>
        <w:tabs>
          <w:tab w:val="clear" w:pos="360"/>
        </w:tabs>
        <w:spacing w:after="0" w:line="240" w:lineRule="auto"/>
        <w:ind w:left="-567" w:right="840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Кувырки вперед и назад через плечо.</w:t>
      </w:r>
    </w:p>
    <w:p w14:paraId="7AEA8AF1" w14:textId="77777777" w:rsidR="00CE2AE0" w:rsidRDefault="00000000">
      <w:pPr>
        <w:numPr>
          <w:ilvl w:val="0"/>
          <w:numId w:val="5"/>
        </w:numPr>
        <w:shd w:val="clear" w:color="auto" w:fill="FFFFFF"/>
        <w:tabs>
          <w:tab w:val="clear" w:pos="360"/>
        </w:tabs>
        <w:spacing w:after="0" w:line="240" w:lineRule="auto"/>
        <w:ind w:left="-567" w:right="840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Опорные   прыжки   ноги   врозь   и   согнув   ноги   через «козла».</w:t>
      </w:r>
    </w:p>
    <w:p w14:paraId="12E128AE" w14:textId="77777777" w:rsidR="00CE2AE0" w:rsidRDefault="00000000">
      <w:pPr>
        <w:numPr>
          <w:ilvl w:val="0"/>
          <w:numId w:val="5"/>
        </w:numPr>
        <w:shd w:val="clear" w:color="auto" w:fill="FFFFFF"/>
        <w:tabs>
          <w:tab w:val="clear" w:pos="360"/>
        </w:tabs>
        <w:spacing w:after="0" w:line="240" w:lineRule="auto"/>
        <w:ind w:left="-567" w:right="840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Продвижение   прыжками   между   стойками    (камнями, флажками).</w:t>
      </w:r>
    </w:p>
    <w:p w14:paraId="62E248B1" w14:textId="77777777" w:rsidR="00CE2AE0" w:rsidRDefault="00000000">
      <w:pPr>
        <w:numPr>
          <w:ilvl w:val="0"/>
          <w:numId w:val="5"/>
        </w:numPr>
        <w:shd w:val="clear" w:color="auto" w:fill="FFFFFF"/>
        <w:tabs>
          <w:tab w:val="clear" w:pos="360"/>
        </w:tabs>
        <w:spacing w:after="0" w:line="240" w:lineRule="auto"/>
        <w:ind w:left="-567" w:right="840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Прыжки  через набивные  мячи  и другие препятствия.</w:t>
      </w:r>
    </w:p>
    <w:p w14:paraId="1E0B91F5" w14:textId="77777777" w:rsidR="00CE2AE0" w:rsidRDefault="00000000">
      <w:pPr>
        <w:numPr>
          <w:ilvl w:val="0"/>
          <w:numId w:val="5"/>
        </w:numPr>
        <w:shd w:val="clear" w:color="auto" w:fill="FFFFFF"/>
        <w:tabs>
          <w:tab w:val="clear" w:pos="360"/>
        </w:tabs>
        <w:spacing w:after="0" w:line="240" w:lineRule="auto"/>
        <w:ind w:left="-567" w:right="840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Бег между деревьями   (стойками,  мячами, флажками, камнями).</w:t>
      </w:r>
    </w:p>
    <w:p w14:paraId="3CEB2DCF" w14:textId="77777777" w:rsidR="00CE2AE0" w:rsidRDefault="00000000">
      <w:pPr>
        <w:numPr>
          <w:ilvl w:val="0"/>
          <w:numId w:val="5"/>
        </w:numPr>
        <w:shd w:val="clear" w:color="auto" w:fill="FFFFFF"/>
        <w:tabs>
          <w:tab w:val="clear" w:pos="360"/>
        </w:tabs>
        <w:spacing w:after="0" w:line="240" w:lineRule="auto"/>
        <w:ind w:left="-567" w:right="840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Прыжки вверх-вперед после разбега и толчка с мостика (трамплина) и ловля теннисного (футбольного) мяча во время полета — мяч набрасывается партнером.</w:t>
      </w:r>
    </w:p>
    <w:p w14:paraId="254934D1" w14:textId="77777777" w:rsidR="00CE2AE0" w:rsidRDefault="00CE2AE0">
      <w:pPr>
        <w:pBdr>
          <w:bottom w:val="dashed" w:sz="6" w:space="0" w:color="DDDDDD"/>
        </w:pBd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b/>
          <w:color w:val="000000"/>
          <w:sz w:val="28"/>
        </w:rPr>
      </w:pPr>
    </w:p>
    <w:p w14:paraId="047C0EDF" w14:textId="77777777" w:rsidR="00CE2AE0" w:rsidRDefault="00000000">
      <w:pPr>
        <w:pBdr>
          <w:bottom w:val="dashed" w:sz="6" w:space="0" w:color="DDDDDD"/>
        </w:pBd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ab/>
        <w:t>С футбольным мячом</w:t>
      </w:r>
    </w:p>
    <w:p w14:paraId="2653256E" w14:textId="77777777" w:rsidR="00CE2AE0" w:rsidRDefault="00000000">
      <w:pPr>
        <w:pStyle w:val="ab"/>
        <w:numPr>
          <w:ilvl w:val="0"/>
          <w:numId w:val="7"/>
        </w:numPr>
        <w:shd w:val="clear" w:color="auto" w:fill="FFFFFF"/>
        <w:tabs>
          <w:tab w:val="left" w:pos="-567"/>
        </w:tabs>
        <w:spacing w:after="0" w:line="240" w:lineRule="auto"/>
        <w:ind w:left="-567" w:right="840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Кувырки вперед и назад с мячом в руках.</w:t>
      </w:r>
    </w:p>
    <w:p w14:paraId="5ECFAB13" w14:textId="77777777" w:rsidR="00CE2AE0" w:rsidRDefault="00000000">
      <w:pPr>
        <w:pStyle w:val="ab"/>
        <w:numPr>
          <w:ilvl w:val="0"/>
          <w:numId w:val="7"/>
        </w:numPr>
        <w:shd w:val="clear" w:color="auto" w:fill="FFFFFF"/>
        <w:tabs>
          <w:tab w:val="left" w:pos="-567"/>
        </w:tabs>
        <w:spacing w:after="0" w:line="240" w:lineRule="auto"/>
        <w:ind w:left="-567" w:right="840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Подбросьте мяч руками вверх, сделайте кувырок вперед, поймайте опускающийся мяч.</w:t>
      </w:r>
    </w:p>
    <w:p w14:paraId="5FE2E7FE" w14:textId="77777777" w:rsidR="00CE2AE0" w:rsidRDefault="00000000">
      <w:pPr>
        <w:pStyle w:val="ab"/>
        <w:numPr>
          <w:ilvl w:val="0"/>
          <w:numId w:val="7"/>
        </w:numPr>
        <w:shd w:val="clear" w:color="auto" w:fill="FFFFFF"/>
        <w:tabs>
          <w:tab w:val="left" w:pos="-567"/>
        </w:tabs>
        <w:spacing w:after="0" w:line="240" w:lineRule="auto"/>
        <w:ind w:left="-567" w:right="840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То же,  но  после  кувырка  быстро встаньте,  прыгните вверх и поймайте мяч.</w:t>
      </w:r>
    </w:p>
    <w:p w14:paraId="1EEAF14A" w14:textId="77777777" w:rsidR="00CE2AE0" w:rsidRDefault="00000000">
      <w:pPr>
        <w:pStyle w:val="ab"/>
        <w:numPr>
          <w:ilvl w:val="0"/>
          <w:numId w:val="7"/>
        </w:numPr>
        <w:shd w:val="clear" w:color="auto" w:fill="FFFFFF"/>
        <w:tabs>
          <w:tab w:val="left" w:pos="-567"/>
        </w:tabs>
        <w:spacing w:after="0" w:line="240" w:lineRule="auto"/>
        <w:ind w:left="-567" w:right="840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Жонглирование мячом ногами, бедром, головой.</w:t>
      </w:r>
    </w:p>
    <w:p w14:paraId="36375A95" w14:textId="77777777" w:rsidR="00CE2AE0" w:rsidRDefault="00000000">
      <w:pPr>
        <w:pStyle w:val="ab"/>
        <w:numPr>
          <w:ilvl w:val="0"/>
          <w:numId w:val="7"/>
        </w:numPr>
        <w:shd w:val="clear" w:color="auto" w:fill="FFFFFF"/>
        <w:tabs>
          <w:tab w:val="left" w:pos="-567"/>
        </w:tabs>
        <w:spacing w:after="0" w:line="240" w:lineRule="auto"/>
        <w:ind w:left="-567" w:right="840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Ведение  мяча   между  деревьями   (флажками,  кирпичами и т. п.)  на различной скорости.</w:t>
      </w:r>
    </w:p>
    <w:p w14:paraId="049AD089" w14:textId="77777777" w:rsidR="00CE2AE0" w:rsidRDefault="00000000">
      <w:pPr>
        <w:pStyle w:val="ab"/>
        <w:numPr>
          <w:ilvl w:val="0"/>
          <w:numId w:val="7"/>
        </w:numPr>
        <w:shd w:val="clear" w:color="auto" w:fill="FFFFFF"/>
        <w:tabs>
          <w:tab w:val="left" w:pos="-567"/>
        </w:tabs>
        <w:spacing w:after="0" w:line="240" w:lineRule="auto"/>
        <w:ind w:left="-567" w:right="840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Подбросьте мяч руками вперед-вверх, сделайте кувырок вперед   (на  траве,  мате), встаньте и, после того  как мяч коснется  земли,  ведите его,  меняя  направление движения.</w:t>
      </w:r>
    </w:p>
    <w:p w14:paraId="423ED968" w14:textId="77777777" w:rsidR="00CE2AE0" w:rsidRDefault="00000000">
      <w:pPr>
        <w:pStyle w:val="ab"/>
        <w:numPr>
          <w:ilvl w:val="0"/>
          <w:numId w:val="7"/>
        </w:numPr>
        <w:shd w:val="clear" w:color="auto" w:fill="FFFFFF"/>
        <w:tabs>
          <w:tab w:val="left" w:pos="-567"/>
        </w:tabs>
        <w:spacing w:after="0" w:line="240" w:lineRule="auto"/>
        <w:ind w:left="-567" w:right="840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  расстояния  7—8  шагов  руками   из-за   головы   направьте мяч в стенку, сделайте кувырок вперед и поймайте отскочивший от стенки мяч.</w:t>
      </w:r>
    </w:p>
    <w:p w14:paraId="0027491F" w14:textId="77777777" w:rsidR="00CE2AE0" w:rsidRDefault="00000000">
      <w:pPr>
        <w:pStyle w:val="ab"/>
        <w:numPr>
          <w:ilvl w:val="0"/>
          <w:numId w:val="7"/>
        </w:numPr>
        <w:shd w:val="clear" w:color="auto" w:fill="FFFFFF"/>
        <w:tabs>
          <w:tab w:val="left" w:pos="-567"/>
        </w:tabs>
        <w:spacing w:after="0" w:line="240" w:lineRule="auto"/>
        <w:ind w:left="-567" w:right="840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Встаньте с партнером в 3 шагах друг от друга и жонглируйте мячом ногами. По сигналу третьего игрока легкими ударами направляйте мяч друг другу, приняв мяч, продолжайте жонглировать и т. д.</w:t>
      </w:r>
    </w:p>
    <w:p w14:paraId="7E2CD1AC" w14:textId="77777777" w:rsidR="00CE2AE0" w:rsidRDefault="00CE2AE0">
      <w:pPr>
        <w:tabs>
          <w:tab w:val="center" w:pos="5037"/>
          <w:tab w:val="right" w:pos="9354"/>
        </w:tabs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</w:rPr>
      </w:pPr>
    </w:p>
    <w:p w14:paraId="1874A228" w14:textId="77777777" w:rsidR="00CE2AE0" w:rsidRDefault="00000000">
      <w:pPr>
        <w:tabs>
          <w:tab w:val="center" w:pos="5037"/>
          <w:tab w:val="right" w:pos="9354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Упражнения для развития координации</w:t>
      </w:r>
    </w:p>
    <w:p w14:paraId="4D7DA555" w14:textId="77777777" w:rsidR="00CE2AE0" w:rsidRDefault="00000000">
      <w:pPr>
        <w:pStyle w:val="af"/>
        <w:spacing w:after="0" w:line="240" w:lineRule="auto"/>
        <w:ind w:left="-567"/>
        <w:jc w:val="both"/>
        <w:rPr>
          <w:color w:val="000000"/>
          <w:sz w:val="28"/>
        </w:rPr>
      </w:pPr>
      <w:r>
        <w:rPr>
          <w:color w:val="000000"/>
          <w:sz w:val="28"/>
        </w:rPr>
        <w:t>Всем без исключения футболистам необходимо обладать хорошей скоростью и координацией в работе с мячом. Эти качества необходимо развивать с детства, потому как в дальнейшем их развить будет значительно сложнее, а зачастую и невозможно.</w:t>
      </w:r>
    </w:p>
    <w:p w14:paraId="683C8EAF" w14:textId="77777777" w:rsidR="00CE2AE0" w:rsidRDefault="00000000">
      <w:pPr>
        <w:pStyle w:val="af"/>
        <w:spacing w:after="0" w:line="240" w:lineRule="auto"/>
        <w:ind w:left="-567"/>
        <w:jc w:val="both"/>
        <w:rPr>
          <w:color w:val="000000"/>
          <w:sz w:val="28"/>
        </w:rPr>
      </w:pPr>
      <w:r>
        <w:rPr>
          <w:color w:val="000000"/>
          <w:sz w:val="28"/>
        </w:rPr>
        <w:t>В этом видео уроке по футболу показаны два упражнения для развития выше упомянутых качеств. Для их выполнения вам потребуются мячи, фишки, препятствия (планки).</w:t>
      </w:r>
    </w:p>
    <w:p w14:paraId="763AC37C" w14:textId="77777777" w:rsidR="00CE2AE0" w:rsidRDefault="00000000">
      <w:pPr>
        <w:pStyle w:val="af"/>
        <w:spacing w:after="0" w:line="240" w:lineRule="auto"/>
        <w:ind w:left="-567"/>
        <w:jc w:val="both"/>
        <w:rPr>
          <w:color w:val="000000"/>
          <w:sz w:val="28"/>
        </w:rPr>
      </w:pPr>
      <w:r>
        <w:rPr>
          <w:color w:val="000000"/>
          <w:sz w:val="28"/>
        </w:rPr>
        <w:t>В первом упражнении подопечные разбиваются по парам. Первые набрасывают мяч, а вторые отбивают его головой, после чего они должны, как можно быстрее перебежать препятствие туда и обратно и опять отбить мяч головой.</w:t>
      </w:r>
    </w:p>
    <w:p w14:paraId="476A6C2D" w14:textId="77777777" w:rsidR="00CE2AE0" w:rsidRDefault="00000000">
      <w:pPr>
        <w:pStyle w:val="af"/>
        <w:spacing w:after="0" w:line="240" w:lineRule="auto"/>
        <w:ind w:left="-567"/>
        <w:jc w:val="both"/>
        <w:rPr>
          <w:color w:val="000000"/>
          <w:sz w:val="28"/>
        </w:rPr>
      </w:pPr>
      <w:r>
        <w:rPr>
          <w:color w:val="000000"/>
          <w:sz w:val="28"/>
        </w:rPr>
        <w:t>Второе упражнение так же развивает координацию, только здесь еще делается упор на скорость реакции. Для его выполнения подопечные выстраиваются в одну колонну. После чего начинают бег с препятствиями по прямой, потом отбивают подброшенный мяч, далее пробегают вокруг фишки, после чего опять отбивают мяч и продолжают бег с препятствием.</w:t>
      </w:r>
    </w:p>
    <w:p w14:paraId="58C4C533" w14:textId="77777777" w:rsidR="00CE2AE0" w:rsidRDefault="00000000">
      <w:pPr>
        <w:pStyle w:val="af"/>
        <w:spacing w:after="0" w:line="240" w:lineRule="auto"/>
        <w:ind w:left="-567"/>
        <w:jc w:val="both"/>
        <w:rPr>
          <w:color w:val="000000"/>
          <w:sz w:val="28"/>
        </w:rPr>
      </w:pPr>
      <w:r>
        <w:rPr>
          <w:color w:val="000000"/>
          <w:sz w:val="28"/>
        </w:rPr>
        <w:t>Советую всем тренерам взять на вооружение данный видео урок по футболу. Ведь он не требует особых приспособлений. Если у вас их нет, то при желании можно сделать подобные из подручных средств.</w:t>
      </w:r>
    </w:p>
    <w:p w14:paraId="0FCE20FA" w14:textId="77777777" w:rsidR="00CE2AE0" w:rsidRDefault="00CE2AE0">
      <w:pPr>
        <w:tabs>
          <w:tab w:val="center" w:pos="5037"/>
          <w:tab w:val="right" w:pos="9354"/>
        </w:tabs>
        <w:spacing w:after="0" w:line="240" w:lineRule="auto"/>
        <w:ind w:left="-567"/>
        <w:jc w:val="both"/>
        <w:rPr>
          <w:rFonts w:ascii="Times New Roman" w:hAnsi="Times New Roman"/>
          <w:b/>
          <w:sz w:val="28"/>
        </w:rPr>
      </w:pPr>
    </w:p>
    <w:p w14:paraId="71D3DC6D" w14:textId="77777777" w:rsidR="00CE2AE0" w:rsidRDefault="00000000">
      <w:pPr>
        <w:widowControl w:val="0"/>
        <w:spacing w:after="0" w:line="240" w:lineRule="auto"/>
        <w:ind w:left="-567" w:right="7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Упражнения для развития общей выносливости </w:t>
      </w:r>
    </w:p>
    <w:p w14:paraId="67BC37FB" w14:textId="77777777" w:rsidR="00CE2AE0" w:rsidRDefault="00000000">
      <w:pPr>
        <w:pStyle w:val="af"/>
        <w:shd w:val="clear" w:color="auto" w:fill="FFFFFF"/>
        <w:spacing w:after="0" w:line="240" w:lineRule="auto"/>
        <w:ind w:left="-567"/>
        <w:jc w:val="both"/>
        <w:rPr>
          <w:rFonts w:ascii="Arial" w:hAnsi="Arial"/>
          <w:color w:val="000000"/>
          <w:sz w:val="28"/>
        </w:rPr>
      </w:pPr>
      <w:r>
        <w:rPr>
          <w:color w:val="000000"/>
          <w:sz w:val="28"/>
        </w:rPr>
        <w:lastRenderedPageBreak/>
        <w:t>Для развития общей выносливости футболистов применяются:</w:t>
      </w:r>
    </w:p>
    <w:p w14:paraId="3ABC9816" w14:textId="77777777" w:rsidR="00CE2AE0" w:rsidRDefault="00000000">
      <w:pPr>
        <w:pStyle w:val="af"/>
        <w:shd w:val="clear" w:color="auto" w:fill="FFFFFF"/>
        <w:spacing w:after="0" w:line="240" w:lineRule="auto"/>
        <w:ind w:left="-567"/>
        <w:jc w:val="both"/>
        <w:rPr>
          <w:rFonts w:ascii="Arial" w:hAnsi="Arial"/>
          <w:color w:val="000000"/>
          <w:sz w:val="28"/>
        </w:rPr>
      </w:pPr>
      <w:r>
        <w:rPr>
          <w:color w:val="000000"/>
          <w:sz w:val="28"/>
        </w:rPr>
        <w:t>а) быстрая ходьба, которая чередуется с медленным бегом 30-50 минут, частота сердечных сокращений не превышает 165 ударов в минуту;</w:t>
      </w:r>
    </w:p>
    <w:p w14:paraId="70236027" w14:textId="77777777" w:rsidR="00CE2AE0" w:rsidRDefault="00000000">
      <w:pPr>
        <w:pStyle w:val="af"/>
        <w:shd w:val="clear" w:color="auto" w:fill="FFFFFF"/>
        <w:spacing w:after="0" w:line="240" w:lineRule="auto"/>
        <w:ind w:left="-567"/>
        <w:jc w:val="both"/>
        <w:rPr>
          <w:rFonts w:ascii="Arial" w:hAnsi="Arial"/>
          <w:color w:val="000000"/>
          <w:sz w:val="28"/>
        </w:rPr>
      </w:pPr>
      <w:r>
        <w:rPr>
          <w:color w:val="000000"/>
          <w:sz w:val="28"/>
        </w:rPr>
        <w:t>б) медленный бег 30-50 минут при частоте сердечных сокращений 150-165 ударов в минуту;</w:t>
      </w:r>
    </w:p>
    <w:p w14:paraId="182CA20B" w14:textId="77777777" w:rsidR="00CE2AE0" w:rsidRDefault="00000000">
      <w:pPr>
        <w:pStyle w:val="af"/>
        <w:shd w:val="clear" w:color="auto" w:fill="FFFFFF"/>
        <w:spacing w:after="0" w:line="240" w:lineRule="auto"/>
        <w:ind w:left="-567"/>
        <w:jc w:val="both"/>
        <w:rPr>
          <w:rFonts w:ascii="Arial" w:hAnsi="Arial"/>
          <w:color w:val="000000"/>
          <w:sz w:val="28"/>
        </w:rPr>
      </w:pPr>
      <w:r>
        <w:rPr>
          <w:color w:val="000000"/>
          <w:sz w:val="28"/>
        </w:rPr>
        <w:t>в) плавание 20-30 минут при частоте сердечных сокращений 150-165 ударов в минуту;</w:t>
      </w:r>
    </w:p>
    <w:p w14:paraId="03514CCD" w14:textId="77777777" w:rsidR="00CE2AE0" w:rsidRDefault="00000000">
      <w:pPr>
        <w:pStyle w:val="af"/>
        <w:shd w:val="clear" w:color="auto" w:fill="FFFFFF"/>
        <w:spacing w:after="0" w:line="240" w:lineRule="auto"/>
        <w:ind w:left="-567"/>
        <w:jc w:val="both"/>
        <w:rPr>
          <w:rFonts w:ascii="Arial" w:hAnsi="Arial"/>
          <w:color w:val="000000"/>
          <w:sz w:val="28"/>
        </w:rPr>
      </w:pPr>
      <w:r>
        <w:rPr>
          <w:color w:val="000000"/>
          <w:sz w:val="28"/>
        </w:rPr>
        <w:t>г) фартлек;</w:t>
      </w:r>
    </w:p>
    <w:p w14:paraId="60FC0EEA" w14:textId="77777777" w:rsidR="00CE2AE0" w:rsidRDefault="00000000">
      <w:pPr>
        <w:pStyle w:val="af"/>
        <w:shd w:val="clear" w:color="auto" w:fill="FFFFFF"/>
        <w:spacing w:after="0" w:line="240" w:lineRule="auto"/>
        <w:ind w:left="-567"/>
        <w:jc w:val="both"/>
        <w:rPr>
          <w:rFonts w:ascii="Arial" w:hAnsi="Arial"/>
          <w:color w:val="000000"/>
          <w:sz w:val="28"/>
        </w:rPr>
      </w:pPr>
      <w:r>
        <w:rPr>
          <w:color w:val="000000"/>
          <w:sz w:val="28"/>
        </w:rPr>
        <w:t>д) медленное ведение одного-двух мячей с одной стороны поля на другую с выполнением ударов по воротам</w:t>
      </w:r>
    </w:p>
    <w:p w14:paraId="40D51AED" w14:textId="77777777" w:rsidR="00CE2AE0" w:rsidRDefault="00CE2AE0">
      <w:pPr>
        <w:suppressAutoHyphens/>
        <w:spacing w:after="0" w:line="240" w:lineRule="auto"/>
        <w:ind w:left="142" w:firstLine="709"/>
        <w:jc w:val="both"/>
        <w:rPr>
          <w:rFonts w:ascii="Times New Roman" w:hAnsi="Times New Roman"/>
          <w:b/>
          <w:color w:val="000000"/>
          <w:sz w:val="28"/>
        </w:rPr>
      </w:pPr>
    </w:p>
    <w:p w14:paraId="4A76C080" w14:textId="77777777" w:rsidR="00CE2AE0" w:rsidRDefault="00000000">
      <w:pPr>
        <w:suppressAutoHyphens/>
        <w:spacing w:after="0" w:line="240" w:lineRule="auto"/>
        <w:ind w:left="142" w:firstLine="709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Специальная физическая подготовка (СФП)  - 58 часов</w:t>
      </w:r>
    </w:p>
    <w:p w14:paraId="48C3D680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Упражнения на развитие быстроты.</w:t>
      </w:r>
      <w:r>
        <w:rPr>
          <w:rFonts w:ascii="Times New Roman" w:hAnsi="Times New Roman"/>
          <w:sz w:val="28"/>
        </w:rPr>
        <w:t xml:space="preserve"> Бег с остановками и изменением направления. Бег под уклон 3-5*. Бег прыжками. Рывки на 8-10-20м. из различных исходных положений. Бег за лидером. Бег с максимальной частотой шагов на месте, и перемещаясь... Повторный бег по дистанции от 60 до 80 м. со старта и с хода с максимальной скоростью. Челночный бег на 5-8-10 м (общий пробег за одну попытку до 30 м). Челночный бег (в начале отрезок преодолевается лицом вперёд, а затем - спиной вперёд и т. д.). Челночный бег приставными шагами. Эстафетный бег. Подвижные игры: «Вызов номеров», «Рывок за мячом», «Салочки» и т.д. Выполнение общеразвивающих упражнений в максимальном темпе. Стартовые рывки к мячу с последующим ударом в цель. Стартовые рывки с партнёром за овладение мячом. Ведение мяча в быстром темпе на 10-15 м. То же, но с обводкой стоек. Выполнение технических приемов в быстром темпе (приём мяча под подошву, уход в сторону или с поворотом на 180* и удар в цель и т.д.).</w:t>
      </w:r>
    </w:p>
    <w:p w14:paraId="1C08CAD6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Упражнения для вратарей.</w:t>
      </w:r>
      <w:r>
        <w:rPr>
          <w:rFonts w:ascii="Times New Roman" w:hAnsi="Times New Roman"/>
          <w:sz w:val="28"/>
        </w:rPr>
        <w:t xml:space="preserve"> Из основной стойки рывки вперед и в стороны на 3-5-8 м. Бег на короткие отрезки с прыжками вверх, вперёд в конце дистанции. Прыжки в глубину с последующим выпрыгиванием вверх. Из основной стойки вратаря рывки на 3-5-6 м. на перехват и отбивание катящихся мячей или же летящих на различной высоте.</w:t>
      </w:r>
    </w:p>
    <w:p w14:paraId="185A4185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  <w:shd w:val="clear" w:color="auto" w:fill="FFFFFF"/>
        </w:rPr>
        <w:t>Ложась вдоль линии ворот и касаясь руками штанги, нужно встать и сместиться к центру ворот. После чего последует удар в тот же угол. Парировав его, стоит повторить прием еще несколько раз и перейти ко второй штанге.</w:t>
      </w:r>
    </w:p>
    <w:p w14:paraId="5990539F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Упражнения для развития скоростно-силовых качеств.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Упражнения с сопротивлением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(в парах). Приседание и резкое выпрямление ног со взмахом руками вверх. То же, с прыжком вверх. То же, с набивным мячом в руках. Подскоки и прыжки после приседа без отягощения и с отягощением. Прыжки на одной и обеих ногах на месте и с продвижением лицом вперёд, спиной вперёд и боком. То же, с отягощением. Прыжки по ступенькам с максимальной скоростью. Прыжки в глубину с места и с разбега. Спрыгивание с высоты (40-80 см.) с последующим прыжком вверх или рывком на 5-8 м. Броски ногой футбольного мяча на дальность за счёт энергичного маха ногой вперёд.  Беговые и прыжковые упражнения, выполняемые в гору, по песку, опилкам. </w:t>
      </w:r>
      <w:r>
        <w:rPr>
          <w:rFonts w:ascii="Times New Roman" w:hAnsi="Times New Roman"/>
          <w:sz w:val="28"/>
        </w:rPr>
        <w:lastRenderedPageBreak/>
        <w:t>Эстафеты и подвижные игры с бегом и прыжками.</w:t>
      </w:r>
      <w:r>
        <w:rPr>
          <w:rFonts w:ascii="Times New Roman" w:hAnsi="Times New Roman"/>
          <w:i/>
          <w:sz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/>
          <w:i/>
          <w:sz w:val="28"/>
        </w:rPr>
        <w:t>Упражнения для вратарей</w:t>
      </w:r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Из упора, стоя у стены, одновременное и попеременное сгибание и разгибание рук в лучезапястных суставах. То же, но отталкиваясь от стены ладонями и пальцами. В упоре лёжа передвижение на руках по кругу (вправо, влево), носки ног на месте. В упоре лёжа, одновременно отталкиваясь от пола руками и ногами, хлопки ладонями. Метание мячей различного веса на дальность и быстроту. Многократные броски набивных мячей одной рукой от плеча и двумя руками от груди, ловля мячей. Серии прыжков в основной стойке вратаря толчком обеих ног в стороны; то же, с предварительным приставным шагом с отягощением и без отягощения. Из основной стойки вратаря многократные рывки на 3-4 м. с броском на катящийся или неподвижно лежащий мяч. Многократные броски мяча в стенку с последующей ловлей.</w:t>
      </w:r>
    </w:p>
    <w:p w14:paraId="10E4DF78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Развитие прыгучести </w:t>
      </w:r>
    </w:p>
    <w:p w14:paraId="375DB6DE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Координация в прыжках и в прыжках сочетании с бегом 0. И.п. – основная стойка, руки на поясе. На счет 1 – прыжок, ноги врозь; 2 – прыжок ноги скрестно, правая впереди; 3 – прыжок ноги врозь; 4 – прыжок ноги скрестно, правая впереди, с поворотом на 45º влево. 1. И.п. – основная стойка, руки на поясе. На счет 1 – прыжок, ноги врозь; 2 – прыжок ноги скрестно, левая впереди; 3 – прыжок ноги врозь; 4 – прыжок ноги скрестно, левая впереди, с поворотом на 45º вправо. 2. И.п. – основная стойка, руки на поясе. На счет 1 – прыжок, ноги в стороны; 2 – прыжок на правую, левая нога скрестно у пятки; 3 – прыжок с поворотом на 90º, ноги в сторону; 4 – прыжок на левую ногу, правая нога скрестно у пятки. Спина прямая, постепенно увеличивать темп. 4. И.п. – основная стойка, руки на поясе. На счет 1 – прыжок с поворотом на 90º влево; 2 – прыжок с поворотом на 90º вправо; 3 – прыжок с поворотом на 180º влево; 4 – прыжок с поворотом на 180º вправо; 5 – прыжок с поворотом на 270º влево; 6 – прыжок с поворотом на 270º вправо; 7 – прыжок с поворотом на 360º влево; 8 – прыжок с поворотом на 360º вправо. При выполнении прыжков максимально активизировать голеностопный сустав. Можно выполнять с различными положениями рук. 5. И.п. – основная стойка. На счет 1 – прыжок «шпагат» (правая нога вперед); 2 – прыжок «шпагат» (левая нога вперед); 3–4 – два прыжка «шпагат» (ноги в сторону). Следить за положе-нием таза, соблюдать ритм, помогать руками. 6. И.п. – стоя боком, руки на поясе. На счет 1–4 – бег скрестным шагом (2 шага); 5 – прыжок с поворотом на 90º, ноги врозь; 6 – прыжок на правую ногу, левая в скрестном положении сзади; 7 – прыжок с поворотом на 90º, ноги врозь; 8 – прыжок на левую ногу, правая в скрестном положении сзади. То же самое – в другую сторону. Увеличивать темп движений по мере выполнения упражнения. 7. Бег с изменением направления движения по числу хлопков. Один хлопок – поворот направо, два хлопка – поворот налево. Хлопать четко. 8. И.п. – полуприсед. На счет 1 – прыжок в полуприсед; 2 – прыжок в основную стойку; 3 – прыжок с поворотом на 180º влево; 4 – прыжок с поворотом на 180º вправо (приземление в глубокий присед). Помогать руками (тянуться вперед). Соблюдать ритм прыжков (между </w:t>
      </w:r>
      <w:r>
        <w:rPr>
          <w:rFonts w:ascii="Times New Roman" w:hAnsi="Times New Roman"/>
          <w:sz w:val="28"/>
          <w:szCs w:val="28"/>
        </w:rPr>
        <w:lastRenderedPageBreak/>
        <w:t>прыжками не должно быть длительных пауз). 9. И.п. – основная стойка. На счет 1 – прыжок на правую ногу; 2 – прыжок на две 61 ноги; 3 – прыжок с поворотом на 360º влево; 4 –прыжок с поворотом на 360º влево. 10. И.п. – стоя левым боком. На счет 1–6 – бег скрестным шагом; 7–8 – прыжок на 180–360º (для футболистов 6–7 лет). Для футболистов 8–9 лет вместо прыжка можно попытаться сделать «колесо» (с левой руки), у кого не получается – кувырок. Затем из и.п.: «стоя правым боком вперед» на счет 1–6 – бег скрестным шагом (другим боком); 7–8 – прыжок на 180–360º (для футболистов 6–7 лет). Для футболистов 8–9 лет вместо прыжка можно попытаться выполнить «колесо» (с правой руки) или кувырок вперед. 11. И.п. – полуприсед, руки сзади. Бег в исходном положении на 12–15 м. Следить за положением таза. в И.п. – полуприсед. На счет 1–3 – ходьба «гусиным шагом» вперед; 4 – поворот через левое плечо (в положении глубокого приседа); 5–7 – ходьба «гусиным шагом» назад; 8 – поворот через правое плечо (в положении глубокого приседа); 9–11 – прыжки в приседе вперед; 12 – прыжок поворотом на 180º (в приседе) влево; 13–15 – прыжки в приседе назад; 16 – прыжок поворотом на 180º (в приседе) вправо. 13. Прыжки на одной или двух ногах в игре «классики». Число квадратов и распределение цифр на них определяются возрастом юных футболистов.</w:t>
      </w:r>
    </w:p>
    <w:p w14:paraId="213D25F0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Упражнения для развития скоростно-силовых качеств.</w:t>
      </w:r>
      <w:r>
        <w:rPr>
          <w:rFonts w:ascii="Times New Roman" w:hAnsi="Times New Roman"/>
          <w:i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>Упражнения с сопротивлением</w:t>
      </w:r>
      <w:r>
        <w:rPr>
          <w:rFonts w:ascii="Times New Roman" w:hAnsi="Times New Roman"/>
          <w:i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>(в парах). Приседание и резкое выпрямление ног со взмахом руками вверх. То же, с прыжком вверх. То же, с набивным мячом в руках. Подскоки и прыжки после приседа без отягощения и с отягощением. Прыжки на одной и обеих ногах на месте и с продвижением лицом вперёд, спиной вперёд и боком. То же, с отягощением. Прыжки по ступенькам с максимальной скоростью. Прыжки в глубину с места и с разбега. Спрыгивание с высоты (40-80 см.) с последующим прыжком вверх или рывком на 5-8 м. Броски ногой футбольного мяча на дальность за счёт энергичного маха ногой вперёд.  Беговые и прыжковые упражнения, выполняемые в гору, по песку, опилкам. Эстафеты и подвижные игры с бегом и прыжками.</w:t>
      </w:r>
      <w:r>
        <w:rPr>
          <w:rFonts w:ascii="Times New Roman" w:hAnsi="Times New Roman"/>
          <w:i/>
          <w:color w:val="auto"/>
          <w:sz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/>
          <w:i/>
          <w:color w:val="auto"/>
          <w:sz w:val="28"/>
        </w:rPr>
        <w:t>Упражнения для вратарей</w:t>
      </w:r>
      <w:r>
        <w:rPr>
          <w:rFonts w:ascii="Times New Roman" w:hAnsi="Times New Roman"/>
          <w:b/>
          <w:color w:val="auto"/>
          <w:sz w:val="28"/>
        </w:rPr>
        <w:t>.</w:t>
      </w:r>
      <w:r>
        <w:rPr>
          <w:rFonts w:ascii="Times New Roman" w:hAnsi="Times New Roman"/>
          <w:color w:val="auto"/>
          <w:sz w:val="28"/>
        </w:rPr>
        <w:t xml:space="preserve"> Из упора, стоя у стены, одновременное и попеременное сгибание и разгибание рук в лучезапястных суставах. То же, но отталкиваясь от стены ладонями и пальцами. В упоре лёжа передвижение на руках по кругу (вправо, влево), носки ног на месте. В упоре лёжа, одновременно отталкиваясь от пола руками и ногами, хлопки ладонями. Метание мячей различного веса на дальность и быстроту. Многократные броски набивных мячей одной рукой от плеча и двумя руками от груди, ловля мячей. Серии прыжков в основной стойке вратаря толчком обеих ног в стороны; то же, с предварительным приставным шагом с отягощением и без отягощения. Из основной стойки вратаря многократные рывки на 3-4 м. с броском на катящийся или неподвижно лежащий мяч. Многократные броски мяча в стенку с последующей ловлей.</w:t>
      </w:r>
    </w:p>
    <w:p w14:paraId="41E52002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Упражнения для развития специальной выносливости.</w:t>
      </w:r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Повторное выполнение беговых и прыжковых упражнений. Повторный бег с ведением </w:t>
      </w:r>
      <w:r>
        <w:rPr>
          <w:rFonts w:ascii="Times New Roman" w:hAnsi="Times New Roman"/>
          <w:sz w:val="28"/>
        </w:rPr>
        <w:lastRenderedPageBreak/>
        <w:t>мяча. Переменный бег (несколько повторений с переменной скоростью). Кроссы с переменной скоростью. Бег в колонне по одному вдоль границ игрового поля и выполнение по сигналу определённого задания (ускорение, остановка, изменение, направления и способа передвижения, поворот на 90*,180* или 360*, прыжок вверх, кувырок вперёд или назад и т.д.). Многократное повторение специальных технико- тактических упражнений (повторный бег с мячом с обводкой стоек и ударом в цель; бег с мячом на скорость на 30-40 м и т.д.). Игровые упражнения с мячом большой интенсивности. Игры с увеличением продолжительности. Учебные игры с уменьшенными по численности составами команд.</w:t>
      </w:r>
    </w:p>
    <w:p w14:paraId="0E09D2EF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Упражнения для вратарей</w:t>
      </w:r>
      <w:r>
        <w:rPr>
          <w:rFonts w:ascii="Times New Roman" w:hAnsi="Times New Roman"/>
          <w:sz w:val="28"/>
        </w:rPr>
        <w:t>. Многократное выполнение в течение 5-8 мин. приёмов ловли и отбивания мячей после ударов, выполняемых 3-4 игроками с минимальными интервалами. Многократное выполнение рывков с линии ворот с бросками за катящимися и летящими мячами, направленные в штрафную площадь с минимальными интервалами несколькими игроками. Вбрасывание мяча различными способами в различные цели, помещённые в различных участках игрового поля. Выбивание мяча ногой в различные зоны игрового поля. Многократное повторение ловли мячей набрасываемых несколькими партнёрами, в разные углы ворот, в прыжке с минимальными интервалами отдыха.</w:t>
      </w:r>
    </w:p>
    <w:p w14:paraId="29EDC503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Упражнения для развития игровой ловкости.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Кувырки вперёд и назад, в стороны через правое и левое плечо. Жонглирование мячом, чередуя удары различными частями подъёма, стопы, бедром, головой. Ведение мяча по кругу, «восьмёрке», по ограниченному коридору. Ведение мяча головой. Парные и групповые упражнения с передачами, ведением мяча, обманными движениями и ударами в цель. Прыжки с места и с разбега, доставая головой подвешенный мяч. То же, но с поворотом на 90*. Прыжки с места и с разбега с ударом головой по летящим мячам в цель. Эстафеты с ведением и передачей мяча. Удары ногой и головой в цель после выполнения кувырка вперёд, поворота на 180*и 360*, бега змейкой и т.д. Жонглирование теннисным мячом, чередуя удары различными частями подъёма со сторонами стопы. Подвижные игры с мячом «Живая цель», «Салки мячом», «Ловля парами» и др.</w:t>
      </w:r>
    </w:p>
    <w:p w14:paraId="21ABC1AF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Упражнения для вратарей</w:t>
      </w:r>
      <w:r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sz w:val="28"/>
        </w:rPr>
        <w:t>Переворот в сторону с места и с разбега. Стойка на голове, лопатках и руках. Из стойки на руках – кувырок вперёд. Кувырок назад через стойку на руках. Переворот вперёд с разбега. Упражнения на батуте: прыжки на обеих ногах, сальто вперёд и назад согнувшись, сальто назад прогнувшись. Различные прыжки с короткой скакалкой. Прыжки с короткого разбега, доставая высоко подвешенный мяч руками и кулаком. Из различных исходных положений (сидя, лёжа и т.д.) встать и в прыжке или броске овладеть мячом, набрасываемым партнёром. Упражнения в равновесии на гимнастической скамейке и бревне.</w:t>
      </w:r>
    </w:p>
    <w:p w14:paraId="553215E3" w14:textId="77777777" w:rsidR="00CE2AE0" w:rsidRDefault="00CE2AE0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</w:rPr>
      </w:pPr>
    </w:p>
    <w:p w14:paraId="7D7E91F5" w14:textId="77777777" w:rsidR="00CE2AE0" w:rsidRDefault="00000000">
      <w:pPr>
        <w:suppressAutoHyphens/>
        <w:spacing w:after="0" w:line="240" w:lineRule="auto"/>
        <w:ind w:left="-567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Технико-тактическая  подготовка – 7</w:t>
      </w:r>
      <w:r w:rsidRPr="002504F1">
        <w:rPr>
          <w:rFonts w:ascii="Times New Roman" w:hAnsi="Times New Roman"/>
          <w:b/>
          <w:color w:val="000000"/>
          <w:sz w:val="28"/>
        </w:rPr>
        <w:t>6</w:t>
      </w:r>
      <w:r>
        <w:rPr>
          <w:rFonts w:ascii="Times New Roman" w:hAnsi="Times New Roman"/>
          <w:b/>
          <w:color w:val="000000"/>
          <w:sz w:val="28"/>
        </w:rPr>
        <w:t xml:space="preserve"> часов</w:t>
      </w:r>
    </w:p>
    <w:p w14:paraId="7BB264CD" w14:textId="77777777" w:rsidR="00CE2AE0" w:rsidRDefault="00000000">
      <w:pPr>
        <w:suppressAutoHyphens/>
        <w:spacing w:after="0" w:line="240" w:lineRule="auto"/>
        <w:ind w:left="-567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Техническая подготовка:</w:t>
      </w:r>
    </w:p>
    <w:p w14:paraId="05D215F8" w14:textId="77777777" w:rsidR="00CE2AE0" w:rsidRDefault="00000000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Техника передвижения</w:t>
      </w:r>
      <w:r>
        <w:rPr>
          <w:rFonts w:ascii="Times New Roman" w:hAnsi="Times New Roman"/>
          <w:b/>
          <w:i/>
          <w:sz w:val="28"/>
        </w:rPr>
        <w:t>.</w:t>
      </w:r>
      <w:r>
        <w:rPr>
          <w:rFonts w:ascii="Times New Roman" w:hAnsi="Times New Roman"/>
          <w:sz w:val="28"/>
        </w:rPr>
        <w:t xml:space="preserve"> Бег обычный, спиной вперед скрестным и приставным шагом. Бег по прямой, дугами, изменением направления и скорости. Бег зигзагом, с выпадом в стороны. Бег с подскоками, высоким подыманием бедра, захлёстыванием голени. Челночный бег. Защитная стойка. Прыжки: вверх, вверх-вперед, вверх-назад, вверх-вправо, вверх-влево, толчком двумя ногами с места и толчком одной и двумя ногами с разбега. Для вратарей - прыжки в сторону с падением "перекатом". Повороты переступанием, прыжками, на одной ноге, в стороны и назад; на месте и в движении. Остановки во время бега выпадом и прыжком.</w:t>
      </w:r>
    </w:p>
    <w:p w14:paraId="67A18A8E" w14:textId="77777777" w:rsidR="00CE2AE0" w:rsidRDefault="00000000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2.Удары по мячу ногами.</w:t>
      </w:r>
      <w:r>
        <w:rPr>
          <w:rFonts w:ascii="Times New Roman" w:hAnsi="Times New Roman"/>
          <w:sz w:val="28"/>
        </w:rPr>
        <w:t xml:space="preserve"> Удары внутренней и средней сторонами стопы и подъёма, внешней частью подъёма, по неподвижным и катящимся (навстречу, от игрока, справа или слева) мячам. Удары носком по неподвижным и катящимся мячам. Удары пяткой, пяткой скрестно. Удары - откидки мяча подошвой.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Резаные удары   внутренней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и внешней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частью подъёма. Удары – броски стопой.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Удары с лёта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внутренней стороной стопы, внутренней, внешней частью и серединой подъёма. Боковой удар серединой или внешней частью подъёма с лёта. Удар с лёта серединой подъёма по опускающемуся мячу через голову. Удары серединой или внешней частью подъёма с полулёта. Удары ногой различными способами на точность и силу после остановки, ведения, рывков. Удары ногой различными способами в единоборствах при пассивном и активном сопротивлении. </w:t>
      </w:r>
    </w:p>
    <w:p w14:paraId="3B4D6405" w14:textId="77777777" w:rsidR="00CE2AE0" w:rsidRDefault="00000000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3.Удары по мячу головой. </w:t>
      </w:r>
      <w:r>
        <w:rPr>
          <w:rFonts w:ascii="Times New Roman" w:hAnsi="Times New Roman"/>
          <w:sz w:val="28"/>
        </w:rPr>
        <w:t>Удары серединой лба, боковой частью головы из опорного положения, в прыжке. Удары с затылочной частью головы. Удары головой в броске. Удары головой различными способами на точность на короткое и среднее расстояние. Удары головой в единоборстве при пассивном и активном сопротивлении.</w:t>
      </w:r>
    </w:p>
    <w:p w14:paraId="2302E604" w14:textId="77777777" w:rsidR="00CE2AE0" w:rsidRDefault="00000000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4.Приём (остановка) мяча.</w:t>
      </w:r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Приём (остановка) катящихся и опускающихся мячей внутренней стороной стопы, подошвой, серединой подъёма Приём (остановка) опускающихся и низколетящих мячей внутренней стороной стопы в опорном положении. Приём (остановка) катящихся и опускающихся мячей в стороне от игрока, внешней частью стопы. Приём (остановка) мячей, прямо летящих на игрока, грудью в опорном положении. Приём мячей, прямо летящих на игрока, на бегу. Приём (остановка) мячей, опускающихся и летящих на игрока, головой грудью, бедром. Приём (остановка) отскочившего от площадки мяча животом, голенью.</w:t>
      </w:r>
    </w:p>
    <w:p w14:paraId="413EE4E5" w14:textId="77777777" w:rsidR="00CE2AE0" w:rsidRDefault="00000000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5.Ведение мяча.</w:t>
      </w:r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Ведение мяча внутренней стороной стопы, внутренней, внешней частью и серединой подъёма, подошвой, носком. Ведение мяча различными способами с изменением направления, скорости, зигзагообразно, меняя бьющую ногу, после остановки различными способами</w:t>
      </w:r>
    </w:p>
    <w:p w14:paraId="24DFFCEF" w14:textId="77777777" w:rsidR="00CE2AE0" w:rsidRDefault="00000000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6.Обманные движения (финты).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Обманные движения без мяча. Финт «Уходом» и различные его варианты. Финты: «Проброс мяча мимо соперника», «Остановка мяча подошвой», «Убирание мяча подошвой». Сочетание нескольких финтов, или выполнение их в единоборстве при пассивном и активном сопротивлении.</w:t>
      </w:r>
    </w:p>
    <w:p w14:paraId="3FF72B33" w14:textId="77777777" w:rsidR="00CE2AE0" w:rsidRDefault="00000000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7.Отбор мяча.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Отбор мяча накладыванием стопы, выбиванием, перехватом. Комплексное выполнение (сочетание) изученных технических приёмов с мячом.</w:t>
      </w:r>
    </w:p>
    <w:p w14:paraId="08411D38" w14:textId="77777777" w:rsidR="00CE2AE0" w:rsidRDefault="00000000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8.Передачи мяча. </w:t>
      </w:r>
      <w:r>
        <w:rPr>
          <w:rFonts w:ascii="Times New Roman" w:hAnsi="Times New Roman"/>
          <w:sz w:val="28"/>
        </w:rPr>
        <w:t>Передачи мяча короткие, средние и длинные.</w:t>
      </w:r>
    </w:p>
    <w:p w14:paraId="450AB114" w14:textId="77777777" w:rsidR="00CE2AE0" w:rsidRDefault="00000000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Передачи мяча разными частями стопы, головой</w:t>
      </w:r>
    </w:p>
    <w:p w14:paraId="46382DE6" w14:textId="77777777" w:rsidR="00CE2AE0" w:rsidRDefault="00000000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9.Техника игры вратаря.</w:t>
      </w:r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Перемещение в воротах.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Стойка вратаря. Ловля катящихся и низколетящих мячей при параллельном расположении стоп, в стойке на одном колене. Ловля катящихся и низколетящих в стороне от вратаря мячей в падении и броске. Ловля мячей, летящих на вратаря, выше колен и ниже головы. Ловля мячей, летящих на вратаря, на уровне головы или выше в опорном положении. Ловля полувысоких мячей, летящих в стороне от вратаря, в опорном положении и в броске. Отбивание катящихся и низколетящих в стороне от вратаря мячей в выпаде, в шпагате. Отбивание мячей летящих (выше пояса) махом ноги. Отбивание мячей ладонью в падении или в броске при выходе навстречу атакующему сопернику. Отбивание мячей, опускающихся и высоколетящих перед воротами, кулаком(кулаками) или головой. Вбрасывание мяча рукой из-за плеча с места, в движении со скрестными шагами, в прыжке. Вбрасывание мяча с боку с места. Вбрасывание (выталкивание) мяча снизу. Выбивание мяча с рук ногой. Технические приёмы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полевых игроков.</w:t>
      </w:r>
    </w:p>
    <w:p w14:paraId="74459E07" w14:textId="77777777" w:rsidR="00CE2AE0" w:rsidRDefault="00000000">
      <w:pPr>
        <w:widowControl w:val="0"/>
        <w:spacing w:after="0" w:line="240" w:lineRule="auto"/>
        <w:ind w:left="-567" w:right="-143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Тактическая подготовка:</w:t>
      </w:r>
    </w:p>
    <w:p w14:paraId="2DCC6BB4" w14:textId="77777777" w:rsidR="00CE2AE0" w:rsidRDefault="00000000">
      <w:pPr>
        <w:widowControl w:val="0"/>
        <w:spacing w:after="0" w:line="240" w:lineRule="auto"/>
        <w:ind w:left="-567" w:right="3456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Тактика игры в нападении.</w:t>
      </w:r>
    </w:p>
    <w:p w14:paraId="164CA74B" w14:textId="77777777" w:rsidR="00CE2AE0" w:rsidRDefault="00000000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Индивидуальные действия - правильное расположение на площадке. Умение ориентироваться, реагировать соответствующим образом на действие партнера и соперника, выбор момента и способа передвижения для "открывания" на свободное место с целью получения мяча. Освобождение зоны для получения мяча. Индивидуальные действия с мячом. Целесообразное использование изученных способов ударов по мячу. Применение необходимого способа остановок в зависимости от направления, траектории и скорости мяча. Определение игровой ситуации, целесообразной для использования ведения мяча, выбор обводки (с изменением скорости и направления движения с мячом, изученные финты) в зависимости от игровой ситуации.</w:t>
      </w:r>
    </w:p>
    <w:p w14:paraId="15BAA5FD" w14:textId="77777777" w:rsidR="00CE2AE0" w:rsidRDefault="00000000">
      <w:pPr>
        <w:widowControl w:val="0"/>
        <w:spacing w:after="0" w:line="240" w:lineRule="auto"/>
        <w:ind w:left="-567" w:right="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Командные, групповые действия. Взаимодействие двух и более игроков. Уметь точно и своевременно выполнить передачу в ноги партнеру, на свободное место, на удар; короткую или среднюю передачу, низом или верхом. Комбинация "игра в стенку", скрещивание, забегания, "каблучок", смена мест. Выполнять простейшие комбинации при стандартных положениях: начальном, угловом, штрафном и сводном ударах, от ворот, аут. (не менее одной по каждой группе).</w:t>
      </w:r>
    </w:p>
    <w:p w14:paraId="347EA82A" w14:textId="77777777" w:rsidR="00CE2AE0" w:rsidRDefault="00000000">
      <w:pPr>
        <w:widowControl w:val="0"/>
        <w:spacing w:after="0" w:line="240" w:lineRule="auto"/>
        <w:ind w:left="-567" w:right="3643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Тактика игры в обороне</w:t>
      </w:r>
    </w:p>
    <w:p w14:paraId="7A061125" w14:textId="77777777" w:rsidR="00CE2AE0" w:rsidRDefault="00000000">
      <w:pPr>
        <w:widowControl w:val="0"/>
        <w:spacing w:after="0" w:line="240" w:lineRule="auto"/>
        <w:ind w:left="-567" w:right="8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Индивидуальные действия. Правильно выбирать позицию по отношению опекаемого игрока и противодействовать получению им мяча, т.е. осуществлять "закрывание", выбор момента и способа действия (удар или остановка) для перехвата мяча. Умение оценить игровую ситуацию и осуществить отбор мяча изученным способом. </w:t>
      </w:r>
    </w:p>
    <w:p w14:paraId="55CCB9FE" w14:textId="77777777" w:rsidR="00CE2AE0" w:rsidRDefault="00000000">
      <w:pPr>
        <w:widowControl w:val="0"/>
        <w:spacing w:after="0" w:line="240" w:lineRule="auto"/>
        <w:ind w:left="-567" w:right="8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Командные</w:t>
      </w:r>
      <w:r>
        <w:rPr>
          <w:rFonts w:ascii="Times New Roman" w:hAnsi="Times New Roman"/>
          <w:sz w:val="28"/>
        </w:rPr>
        <w:tab/>
        <w:t>действия. Противодействия комбинациям "стенка", "крест", "столб", "треугольник". Взаимодействие игроков при розыгрыше противником "стандартных" комбинации. Коллективный отбор (прессинг), зонная защита, создание численного преимущества, подключение к обороне вратаря.</w:t>
      </w:r>
    </w:p>
    <w:p w14:paraId="2A08215D" w14:textId="77777777" w:rsidR="00CE2AE0" w:rsidRDefault="00000000">
      <w:pPr>
        <w:widowControl w:val="0"/>
        <w:tabs>
          <w:tab w:val="left" w:pos="1795"/>
          <w:tab w:val="left" w:pos="3403"/>
          <w:tab w:val="left" w:pos="6019"/>
          <w:tab w:val="left" w:pos="8184"/>
        </w:tabs>
        <w:spacing w:after="0" w:line="240" w:lineRule="auto"/>
        <w:ind w:left="-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Тактика вратаря. Уметь выбрать правильную позицию в воротах при различных ударах в зависимости от "угла удара", передачи ногой, введение мяча в игру (после ловли) открывшемуся партнеру, занимать правильную позицию при угловом, штрафном и сводном ударах вблизи своих ворот.</w:t>
      </w:r>
    </w:p>
    <w:p w14:paraId="14F4A955" w14:textId="77777777" w:rsidR="00CE2AE0" w:rsidRDefault="00CE2AE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</w:rPr>
      </w:pPr>
    </w:p>
    <w:p w14:paraId="0910CC5E" w14:textId="77777777" w:rsidR="00CE2AE0" w:rsidRDefault="00000000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Спортивные, подвижные игры и другие виды спорта – 3</w:t>
      </w:r>
      <w:r w:rsidRPr="002504F1">
        <w:rPr>
          <w:rFonts w:ascii="Times New Roman" w:hAnsi="Times New Roman"/>
          <w:b/>
          <w:color w:val="000000"/>
          <w:sz w:val="28"/>
        </w:rPr>
        <w:t>2</w:t>
      </w:r>
      <w:r>
        <w:rPr>
          <w:rFonts w:ascii="Times New Roman" w:hAnsi="Times New Roman"/>
          <w:b/>
          <w:color w:val="000000"/>
          <w:sz w:val="28"/>
        </w:rPr>
        <w:t xml:space="preserve"> часов</w:t>
      </w:r>
    </w:p>
    <w:p w14:paraId="647CE53F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Style w:val="mw-headline"/>
          <w:rFonts w:ascii="Times New Roman" w:hAnsi="Times New Roman"/>
          <w:b/>
          <w:sz w:val="28"/>
          <w:szCs w:val="28"/>
        </w:rPr>
        <w:t>Спортивные игры</w:t>
      </w:r>
      <w:r>
        <w:rPr>
          <w:rStyle w:val="mw-headline"/>
          <w:rFonts w:ascii="Times New Roman" w:hAnsi="Times New Roman"/>
          <w:bCs/>
          <w:sz w:val="28"/>
          <w:szCs w:val="28"/>
        </w:rPr>
        <w:t xml:space="preserve">: </w:t>
      </w:r>
      <w:r>
        <w:rPr>
          <w:rStyle w:val="mw-headline"/>
          <w:rFonts w:ascii="Times New Roman" w:hAnsi="Times New Roman"/>
          <w:sz w:val="28"/>
          <w:szCs w:val="28"/>
        </w:rPr>
        <w:t>баскетбол, водное поло, волейбол, регби, бадминтон, настольный теннис (по действующим правилам и упращенным).</w:t>
      </w:r>
    </w:p>
    <w:p w14:paraId="26739D72" w14:textId="77777777" w:rsidR="00CE2AE0" w:rsidRDefault="00000000">
      <w:pPr>
        <w:pStyle w:val="ae"/>
        <w:ind w:left="-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Подвижные игры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3C6BE60C" w14:textId="77777777" w:rsidR="00CE2AE0" w:rsidRDefault="00000000">
      <w:pPr>
        <w:pStyle w:val="ae"/>
        <w:ind w:left="-567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Подвижные игры с элементами футбола, эстафеты с предметами и без предметов</w:t>
      </w:r>
    </w:p>
    <w:p w14:paraId="126526B7" w14:textId="77777777" w:rsidR="00CE2AE0" w:rsidRDefault="00000000">
      <w:pPr>
        <w:suppressAutoHyphens/>
        <w:spacing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Занятия различными видами спорта и подвижными играми направленно:</w:t>
      </w:r>
    </w:p>
    <w:p w14:paraId="4D8AF17A" w14:textId="77777777" w:rsidR="00CE2AE0" w:rsidRDefault="00000000">
      <w:pPr>
        <w:pStyle w:val="ab"/>
        <w:numPr>
          <w:ilvl w:val="0"/>
          <w:numId w:val="4"/>
        </w:numPr>
        <w:spacing w:after="0" w:line="240" w:lineRule="auto"/>
        <w:ind w:left="-567" w:firstLine="0"/>
        <w:jc w:val="both"/>
        <w:rPr>
          <w:rStyle w:val="mw-headline"/>
          <w:rFonts w:ascii="Times New Roman" w:hAnsi="Times New Roman"/>
          <w:sz w:val="28"/>
          <w:szCs w:val="28"/>
        </w:rPr>
      </w:pPr>
      <w:r>
        <w:rPr>
          <w:rStyle w:val="mw-headline"/>
          <w:rFonts w:ascii="Times New Roman" w:hAnsi="Times New Roman"/>
          <w:sz w:val="28"/>
          <w:szCs w:val="28"/>
        </w:rPr>
        <w:t>Приобретение умений точно и своевременно выполнять обучающимися  задания, связанные с правилами избранного вида спорта  и подвижных игр</w:t>
      </w:r>
    </w:p>
    <w:p w14:paraId="665EBB98" w14:textId="77777777" w:rsidR="00CE2AE0" w:rsidRDefault="00000000">
      <w:pPr>
        <w:pStyle w:val="ab"/>
        <w:numPr>
          <w:ilvl w:val="0"/>
          <w:numId w:val="4"/>
        </w:numPr>
        <w:spacing w:after="0" w:line="240" w:lineRule="auto"/>
        <w:ind w:left="-567" w:firstLine="0"/>
        <w:jc w:val="both"/>
        <w:rPr>
          <w:rStyle w:val="mw-headline"/>
          <w:rFonts w:ascii="Times New Roman" w:hAnsi="Times New Roman"/>
          <w:sz w:val="28"/>
          <w:szCs w:val="28"/>
        </w:rPr>
      </w:pPr>
      <w:r>
        <w:rPr>
          <w:rStyle w:val="mw-headline"/>
          <w:rFonts w:ascii="Times New Roman" w:hAnsi="Times New Roman"/>
          <w:sz w:val="28"/>
          <w:szCs w:val="28"/>
        </w:rPr>
        <w:t>Приобретение умений  развивать   физические качества  по избранному виду спорта средствами других видов спорта и подвижными играми</w:t>
      </w:r>
    </w:p>
    <w:p w14:paraId="5B4FB419" w14:textId="77777777" w:rsidR="00CE2AE0" w:rsidRDefault="00000000">
      <w:pPr>
        <w:pStyle w:val="ab"/>
        <w:numPr>
          <w:ilvl w:val="0"/>
          <w:numId w:val="4"/>
        </w:numPr>
        <w:spacing w:after="0" w:line="240" w:lineRule="auto"/>
        <w:ind w:left="-567" w:firstLine="0"/>
        <w:jc w:val="both"/>
        <w:rPr>
          <w:rStyle w:val="mw-headline"/>
          <w:rFonts w:ascii="Times New Roman" w:hAnsi="Times New Roman"/>
          <w:sz w:val="28"/>
          <w:szCs w:val="28"/>
        </w:rPr>
      </w:pPr>
      <w:r>
        <w:rPr>
          <w:rStyle w:val="mw-headline"/>
          <w:rFonts w:ascii="Times New Roman" w:hAnsi="Times New Roman"/>
          <w:sz w:val="28"/>
          <w:szCs w:val="28"/>
        </w:rPr>
        <w:t>Приобретение умений  соблюдать требования  техники безопасности при самостоятельном выполнении упражнений</w:t>
      </w:r>
    </w:p>
    <w:p w14:paraId="1BBD02EB" w14:textId="77777777" w:rsidR="00CE2AE0" w:rsidRDefault="00000000">
      <w:pPr>
        <w:pStyle w:val="ab"/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mw-headline"/>
          <w:rFonts w:ascii="Times New Roman" w:hAnsi="Times New Roman"/>
          <w:sz w:val="28"/>
          <w:szCs w:val="28"/>
        </w:rPr>
        <w:t>Приобретение  навыков сохранения</w:t>
      </w:r>
      <w:r>
        <w:rPr>
          <w:rFonts w:ascii="Times New Roman" w:hAnsi="Times New Roman"/>
          <w:color w:val="000000"/>
          <w:sz w:val="28"/>
          <w:szCs w:val="28"/>
        </w:rPr>
        <w:t xml:space="preserve"> собственной физической формы</w:t>
      </w:r>
    </w:p>
    <w:p w14:paraId="3D25B110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Гимнастика</w:t>
      </w:r>
    </w:p>
    <w:p w14:paraId="6A06756C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Упражнения выполняются без предметов и с предметами (набивные мячи, гимнастические палки, гантели, резиновые амортизаторы, скакалки); на гимнастических снарядах (гимнастическая стенка, скамейка и перекладина, канат).</w:t>
      </w:r>
    </w:p>
    <w:p w14:paraId="14D39C6F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Легкая  атлетика</w:t>
      </w:r>
    </w:p>
    <w:p w14:paraId="15250CE4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Легкоатлетические упражнения</w:t>
      </w:r>
      <w:r>
        <w:rPr>
          <w:rFonts w:ascii="Times New Roman" w:hAnsi="Times New Roman"/>
          <w:i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Сюда входят упражнения в бег, прыжках и метаниях. Повторный бег по дистанции от 30 до 100 м со старта и с ходу с максимальной скоростью. Бег за лидером. Выполнение ОРУ в максимальном темпе. Прыжки в высоту через препятствия, планку, в длину с места, многоскоки. Перепрыгивание через предметы. Прыжки с подкидного мостика, прыжки на батуте.</w:t>
      </w:r>
    </w:p>
    <w:p w14:paraId="496C5401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Метания: малого мяча с места в стенку или щит на дальность, метание мячей в подвижную и неподвижную цель. Метание после кувырков и поворотов.</w:t>
      </w:r>
    </w:p>
    <w:p w14:paraId="5BDF87A6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Многоборья: спринтерские, прыжковые, метательные, смешанные – от 3 до 5 видов.</w:t>
      </w:r>
    </w:p>
    <w:p w14:paraId="2963CA9D" w14:textId="77777777" w:rsidR="00CE2AE0" w:rsidRDefault="00000000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Плавание  </w:t>
      </w:r>
      <w:r>
        <w:rPr>
          <w:rFonts w:ascii="Times New Roman" w:hAnsi="Times New Roman"/>
          <w:color w:val="000000"/>
          <w:sz w:val="28"/>
          <w:szCs w:val="28"/>
        </w:rPr>
        <w:t>Проплывание дистанции (200м -3 км) на выносливость. Проплывание отрезков от 25-100м  с заданием.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460C4AB" w14:textId="77777777" w:rsidR="00CE2AE0" w:rsidRDefault="00CE2AE0">
      <w:pPr>
        <w:tabs>
          <w:tab w:val="left" w:pos="567"/>
        </w:tabs>
        <w:spacing w:after="0" w:line="240" w:lineRule="auto"/>
        <w:ind w:right="-1333" w:hanging="426"/>
        <w:jc w:val="both"/>
        <w:rPr>
          <w:rFonts w:ascii="Times New Roman" w:hAnsi="Times New Roman"/>
          <w:b/>
          <w:sz w:val="28"/>
        </w:rPr>
      </w:pPr>
    </w:p>
    <w:p w14:paraId="3F65D9F2" w14:textId="77777777" w:rsidR="00CE2AE0" w:rsidRDefault="00000000">
      <w:pPr>
        <w:tabs>
          <w:tab w:val="left" w:pos="567"/>
        </w:tabs>
        <w:spacing w:after="0" w:line="240" w:lineRule="auto"/>
        <w:ind w:left="-709" w:right="-133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Соревновательная деятельность- 10 часов</w:t>
      </w:r>
    </w:p>
    <w:p w14:paraId="4166DC46" w14:textId="77777777" w:rsidR="00CE2AE0" w:rsidRDefault="00000000">
      <w:pPr>
        <w:spacing w:after="0" w:line="240" w:lineRule="auto"/>
        <w:ind w:left="-425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lastRenderedPageBreak/>
        <w:t xml:space="preserve">Участие в соревнованиях - необходимое условие проверки и совершенствования моральных, волевых качеств. </w:t>
      </w:r>
      <w:r>
        <w:rPr>
          <w:rFonts w:ascii="Times New Roman" w:hAnsi="Times New Roman"/>
          <w:sz w:val="28"/>
        </w:rPr>
        <w:t>Участие обучающихся в соревнованиях: групповых, муниципальных,  городских, областных.</w:t>
      </w:r>
    </w:p>
    <w:p w14:paraId="221D4E96" w14:textId="77777777" w:rsidR="00CE2AE0" w:rsidRDefault="00000000">
      <w:pPr>
        <w:spacing w:after="0" w:line="240" w:lineRule="auto"/>
        <w:ind w:left="-425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По окончанию соревнований педагог проводит анализ прошедших встреч участников соревнований. Проводит объяснение и показ техники, учит находить ошибки в технике соперника.  Выявляет положительные и отрицательные стороны встречи, причины неудач. </w:t>
      </w:r>
    </w:p>
    <w:p w14:paraId="595C8C35" w14:textId="77777777" w:rsidR="00CE2AE0" w:rsidRDefault="00000000">
      <w:pPr>
        <w:spacing w:after="0" w:line="240" w:lineRule="auto"/>
        <w:ind w:left="-425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Обучающиеся приобретают на занятиях, соревнованиях начальные навыки работы в качестве помощника тренера преподавателя и судьи. </w:t>
      </w:r>
      <w:r>
        <w:rPr>
          <w:rFonts w:ascii="Times New Roman" w:hAnsi="Times New Roman"/>
          <w:b/>
          <w:color w:val="FF0000"/>
          <w:sz w:val="28"/>
        </w:rPr>
        <w:t xml:space="preserve">     </w:t>
      </w:r>
    </w:p>
    <w:p w14:paraId="4E7BC48A" w14:textId="77777777" w:rsidR="00CE2AE0" w:rsidRDefault="00CE2AE0">
      <w:pPr>
        <w:tabs>
          <w:tab w:val="left" w:pos="567"/>
        </w:tabs>
        <w:spacing w:after="0" w:line="240" w:lineRule="auto"/>
        <w:ind w:right="-1333"/>
        <w:jc w:val="both"/>
        <w:rPr>
          <w:rFonts w:ascii="Times New Roman" w:hAnsi="Times New Roman"/>
          <w:b/>
          <w:sz w:val="28"/>
        </w:rPr>
      </w:pPr>
    </w:p>
    <w:p w14:paraId="099FCEBA" w14:textId="77777777" w:rsidR="00CE2AE0" w:rsidRDefault="00CE2AE0">
      <w:pPr>
        <w:spacing w:after="0" w:line="240" w:lineRule="auto"/>
        <w:ind w:left="851" w:right="140" w:hanging="284"/>
        <w:jc w:val="both"/>
        <w:rPr>
          <w:rFonts w:ascii="Times New Roman" w:hAnsi="Times New Roman"/>
          <w:b/>
          <w:sz w:val="28"/>
        </w:rPr>
      </w:pPr>
    </w:p>
    <w:p w14:paraId="1BB59380" w14:textId="77777777" w:rsidR="0023355E" w:rsidRPr="00415AA2" w:rsidRDefault="0023355E" w:rsidP="0023355E">
      <w:pPr>
        <w:tabs>
          <w:tab w:val="left" w:pos="567"/>
        </w:tabs>
        <w:spacing w:after="0" w:line="240" w:lineRule="auto"/>
        <w:ind w:left="284" w:right="-133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Итоговая аттестация- 4 часа</w:t>
      </w:r>
    </w:p>
    <w:p w14:paraId="1FE8478E" w14:textId="77777777" w:rsidR="0023355E" w:rsidRPr="00415AA2" w:rsidRDefault="0023355E" w:rsidP="0023355E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415AA2">
        <w:rPr>
          <w:rFonts w:ascii="Times New Roman" w:hAnsi="Times New Roman"/>
          <w:color w:val="000000"/>
          <w:sz w:val="28"/>
          <w:szCs w:val="28"/>
        </w:rPr>
        <w:t>1.</w:t>
      </w:r>
      <w:r w:rsidRPr="00415AA2">
        <w:rPr>
          <w:rFonts w:ascii="Times New Roman" w:hAnsi="Times New Roman"/>
          <w:color w:val="000000"/>
        </w:rPr>
        <w:t> </w:t>
      </w:r>
      <w:r w:rsidRPr="00415AA2">
        <w:rPr>
          <w:rFonts w:ascii="Times New Roman" w:hAnsi="Times New Roman"/>
          <w:color w:val="000000"/>
          <w:sz w:val="28"/>
          <w:szCs w:val="28"/>
        </w:rPr>
        <w:t>Итоговая аттестация представляет собой форму оценки степени и уровня освоения обучающимися дополнительной общеобразовательной общеразвивающей программы «Футбол» (базовый уровень).</w:t>
      </w:r>
    </w:p>
    <w:p w14:paraId="2D0DD2F3" w14:textId="77777777" w:rsidR="0023355E" w:rsidRPr="00415AA2" w:rsidRDefault="0023355E" w:rsidP="0023355E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415AA2">
        <w:rPr>
          <w:rFonts w:ascii="Times New Roman" w:hAnsi="Times New Roman"/>
          <w:color w:val="000000"/>
          <w:sz w:val="28"/>
          <w:szCs w:val="28"/>
        </w:rPr>
        <w:t>2. Итоговая аттестация проводится на основе принципов объективности и независимости оценки качества подготовки обучающихся.</w:t>
      </w:r>
    </w:p>
    <w:p w14:paraId="4DEEA304" w14:textId="77777777" w:rsidR="0023355E" w:rsidRPr="00415AA2" w:rsidRDefault="0023355E" w:rsidP="0023355E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415AA2">
        <w:rPr>
          <w:rFonts w:ascii="Times New Roman" w:hAnsi="Times New Roman"/>
          <w:color w:val="000000"/>
          <w:sz w:val="28"/>
          <w:szCs w:val="28"/>
        </w:rPr>
        <w:t>3. Итоговая аттестация завершает освоение дополнительной общеобразовательной общеразвивающей программы «Футбол» (базовый уровень), является обязательной и проводится в форме тестирования (принятие контрольных нормативов) по общей физической подготовке.</w:t>
      </w:r>
    </w:p>
    <w:p w14:paraId="56F0AC8A" w14:textId="77777777" w:rsidR="0023355E" w:rsidRPr="00415AA2" w:rsidRDefault="0023355E" w:rsidP="0023355E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415AA2">
        <w:rPr>
          <w:rFonts w:ascii="Times New Roman" w:hAnsi="Times New Roman"/>
          <w:color w:val="000000"/>
          <w:sz w:val="28"/>
          <w:szCs w:val="28"/>
        </w:rPr>
        <w:t>4. К итоговой аттестации допускаются обучающиеся, в полном объеме выполнившие учебный план по дополнительной общеобразовательной общеразвивающей программе «Футбол» (базовый уровень).</w:t>
      </w:r>
      <w:r w:rsidRPr="00415AA2">
        <w:rPr>
          <w:rFonts w:ascii="Times New Roman" w:hAnsi="Times New Roman"/>
          <w:b/>
          <w:sz w:val="28"/>
          <w:szCs w:val="28"/>
        </w:rPr>
        <w:tab/>
      </w:r>
      <w:r w:rsidRPr="00415AA2">
        <w:rPr>
          <w:rFonts w:ascii="Times New Roman" w:hAnsi="Times New Roman"/>
          <w:b/>
          <w:sz w:val="28"/>
          <w:szCs w:val="28"/>
        </w:rPr>
        <w:tab/>
      </w:r>
    </w:p>
    <w:p w14:paraId="6A180D09" w14:textId="77777777" w:rsidR="0023355E" w:rsidRDefault="0023355E" w:rsidP="0023355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                               </w:t>
      </w:r>
    </w:p>
    <w:p w14:paraId="37B9097B" w14:textId="77777777" w:rsidR="0023355E" w:rsidRPr="007432FF" w:rsidRDefault="0023355E" w:rsidP="0023355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r w:rsidRPr="007432FF">
        <w:rPr>
          <w:rFonts w:ascii="Times New Roman" w:hAnsi="Times New Roman"/>
          <w:b/>
          <w:sz w:val="28"/>
          <w:szCs w:val="28"/>
          <w:highlight w:val="white"/>
        </w:rPr>
        <w:t>Программа тестирования:</w:t>
      </w:r>
    </w:p>
    <w:p w14:paraId="50AD8D26" w14:textId="77777777" w:rsidR="0023355E" w:rsidRPr="00AD2D93" w:rsidRDefault="0023355E" w:rsidP="0023355E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Andale Sans UI" w:hAnsi="Times New Roman"/>
          <w:color w:val="auto"/>
          <w:kern w:val="1"/>
          <w:sz w:val="26"/>
          <w:szCs w:val="26"/>
          <w:highlight w:val="white"/>
          <w:lang w:eastAsia="en-US"/>
        </w:rPr>
      </w:pPr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highlight w:val="white"/>
          <w:u w:val="single"/>
          <w:lang w:eastAsia="en-US"/>
        </w:rPr>
        <w:t>Челночный бег 3х10м., сек.</w:t>
      </w:r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highlight w:val="white"/>
          <w:lang w:eastAsia="en-US"/>
        </w:rPr>
        <w:t xml:space="preserve"> Тест проводится на ровной дорожке, отмеряют </w:t>
      </w:r>
      <w:proofErr w:type="gramStart"/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highlight w:val="white"/>
          <w:lang w:eastAsia="en-US"/>
        </w:rPr>
        <w:t>10 метровый</w:t>
      </w:r>
      <w:proofErr w:type="gramEnd"/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highlight w:val="white"/>
          <w:lang w:eastAsia="en-US"/>
        </w:rPr>
        <w:t xml:space="preserve"> участок, начало и конец, которого отмечают линей старта. За чертой два полукруга радиусом 50 см с центром на черте. На дальний круг за финишной чертой кладут кубик. Спортсмен становится за ближней чертой на стартовую линию и по команде «марш» начинает бежать в сторону финишной черты, берет кубик и возвращается к линии старта. Затем кладет кубик в полукруг на стартовой линии и снова бежит к дальней - финишной черте, пробегая ее.</w:t>
      </w:r>
    </w:p>
    <w:p w14:paraId="2D0CC000" w14:textId="77777777" w:rsidR="0023355E" w:rsidRPr="00AD2D93" w:rsidRDefault="0023355E" w:rsidP="0023355E">
      <w:pPr>
        <w:widowControl w:val="0"/>
        <w:numPr>
          <w:ilvl w:val="0"/>
          <w:numId w:val="12"/>
        </w:numPr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Andale Sans UI" w:hAnsi="Times New Roman"/>
          <w:color w:val="auto"/>
          <w:kern w:val="1"/>
          <w:sz w:val="26"/>
          <w:szCs w:val="26"/>
          <w:highlight w:val="white"/>
          <w:lang w:eastAsia="en-US"/>
        </w:rPr>
      </w:pPr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highlight w:val="white"/>
          <w:u w:val="single"/>
          <w:lang w:eastAsia="en-US"/>
        </w:rPr>
        <w:t>Прыжок в длину с места, см-</w:t>
      </w:r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highlight w:val="white"/>
          <w:lang w:eastAsia="en-US"/>
        </w:rPr>
        <w:t xml:space="preserve"> выполняется толчком двух ног от линии. Измерения дальности прыжка осуществляется рулеткой. Дается три попытки.</w:t>
      </w:r>
    </w:p>
    <w:p w14:paraId="5D2E87A1" w14:textId="77777777" w:rsidR="0023355E" w:rsidRPr="00AD2D93" w:rsidRDefault="0023355E" w:rsidP="0023355E">
      <w:pPr>
        <w:widowControl w:val="0"/>
        <w:numPr>
          <w:ilvl w:val="0"/>
          <w:numId w:val="12"/>
        </w:numPr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Andale Sans UI" w:hAnsi="Times New Roman"/>
          <w:color w:val="auto"/>
          <w:kern w:val="1"/>
          <w:sz w:val="26"/>
          <w:szCs w:val="26"/>
          <w:lang w:eastAsia="en-US"/>
        </w:rPr>
      </w:pPr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u w:val="single"/>
          <w:lang w:eastAsia="en-US"/>
        </w:rPr>
        <w:t>Подтягивание на высокой перекладине</w:t>
      </w:r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lang w:eastAsia="en-US"/>
        </w:rPr>
        <w:t>(мальчики-юноши), кол-во раз – выполняется из положения вис хватом, руки на ширине плеч. Темп выполнения произвольный. Подтягивание считается выполненным, если при сгибании рук подборок выше перекладины.</w:t>
      </w:r>
    </w:p>
    <w:p w14:paraId="5D161E34" w14:textId="77777777" w:rsidR="0023355E" w:rsidRPr="00AD2D93" w:rsidRDefault="0023355E" w:rsidP="0023355E">
      <w:pPr>
        <w:widowControl w:val="0"/>
        <w:numPr>
          <w:ilvl w:val="0"/>
          <w:numId w:val="12"/>
        </w:numPr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Andale Sans UI" w:hAnsi="Times New Roman"/>
          <w:color w:val="auto"/>
          <w:kern w:val="1"/>
          <w:sz w:val="26"/>
          <w:szCs w:val="26"/>
          <w:lang w:eastAsia="en-US"/>
        </w:rPr>
      </w:pPr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u w:val="single"/>
          <w:lang w:eastAsia="en-US"/>
        </w:rPr>
        <w:t xml:space="preserve">Бег 30м.(сек). </w:t>
      </w:r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lang w:eastAsia="en-US"/>
        </w:rPr>
        <w:t>Тест проводится на ровной дорожке. Бег выполняется с высокого старта. Учитывается время преодоления дистанции.</w:t>
      </w:r>
    </w:p>
    <w:p w14:paraId="34918E41" w14:textId="77777777" w:rsidR="0023355E" w:rsidRPr="00AD2D93" w:rsidRDefault="0023355E" w:rsidP="0023355E">
      <w:pPr>
        <w:widowControl w:val="0"/>
        <w:numPr>
          <w:ilvl w:val="0"/>
          <w:numId w:val="12"/>
        </w:numPr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Andale Sans UI" w:hAnsi="Times New Roman"/>
          <w:color w:val="auto"/>
          <w:kern w:val="1"/>
          <w:sz w:val="26"/>
          <w:szCs w:val="26"/>
          <w:lang w:eastAsia="en-US"/>
        </w:rPr>
      </w:pPr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u w:val="single"/>
          <w:lang w:eastAsia="en-US"/>
        </w:rPr>
        <w:t>Поднимание туловища из положения лежа</w:t>
      </w:r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lang w:eastAsia="en-US"/>
        </w:rPr>
        <w:t>. Упражнение выполняется за 30 секунд. Ноги зафиксированы в голеностопном суставе, руки в замке за головой, грудью касаться калений. Фиксируется количество раз.</w:t>
      </w:r>
    </w:p>
    <w:p w14:paraId="4F0B1387" w14:textId="77777777" w:rsidR="0023355E" w:rsidRPr="00AD2D93" w:rsidRDefault="0023355E" w:rsidP="0023355E">
      <w:pPr>
        <w:tabs>
          <w:tab w:val="left" w:pos="-284"/>
        </w:tabs>
        <w:suppressAutoHyphens/>
        <w:spacing w:after="0" w:line="360" w:lineRule="auto"/>
        <w:ind w:left="-284"/>
        <w:jc w:val="center"/>
        <w:rPr>
          <w:rFonts w:ascii="Times New Roman" w:hAnsi="Times New Roman"/>
          <w:b/>
          <w:color w:val="000000"/>
          <w:sz w:val="26"/>
          <w:szCs w:val="26"/>
          <w:lang w:eastAsia="ar-SA"/>
        </w:rPr>
      </w:pPr>
    </w:p>
    <w:p w14:paraId="76F8F98E" w14:textId="77777777" w:rsidR="0023355E" w:rsidRDefault="0023355E" w:rsidP="0023355E">
      <w:pPr>
        <w:spacing w:after="0" w:line="240" w:lineRule="auto"/>
        <w:ind w:left="720" w:hanging="1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88AC2C8" w14:textId="77777777" w:rsidR="0023355E" w:rsidRDefault="0023355E" w:rsidP="0023355E">
      <w:pPr>
        <w:spacing w:after="0" w:line="240" w:lineRule="auto"/>
        <w:ind w:left="720" w:hanging="1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1609"/>
        <w:tblW w:w="8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3386"/>
        <w:gridCol w:w="592"/>
        <w:gridCol w:w="614"/>
        <w:gridCol w:w="720"/>
        <w:gridCol w:w="592"/>
        <w:gridCol w:w="771"/>
        <w:gridCol w:w="593"/>
      </w:tblGrid>
      <w:tr w:rsidR="0023355E" w14:paraId="58F2B397" w14:textId="77777777" w:rsidTr="0023355E">
        <w:trPr>
          <w:trHeight w:val="427"/>
        </w:trPr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C19F" w14:textId="77777777" w:rsidR="0023355E" w:rsidRDefault="0023355E" w:rsidP="0023355E">
            <w:pPr>
              <w:suppressAutoHyphens/>
              <w:spacing w:after="0" w:line="360" w:lineRule="auto"/>
              <w:ind w:left="-284"/>
              <w:jc w:val="center"/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  <w:t>ЮНОШИ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B8EB" w14:textId="77777777" w:rsidR="0023355E" w:rsidRDefault="0023355E" w:rsidP="0023355E">
            <w:pPr>
              <w:suppressAutoHyphens/>
              <w:spacing w:after="0" w:line="360" w:lineRule="auto"/>
              <w:ind w:left="-284"/>
              <w:jc w:val="center"/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  <w:t>7-8 лет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E623" w14:textId="77777777" w:rsidR="0023355E" w:rsidRDefault="0023355E" w:rsidP="0023355E">
            <w:pPr>
              <w:suppressAutoHyphens/>
              <w:spacing w:after="0" w:line="360" w:lineRule="auto"/>
              <w:ind w:left="-284"/>
              <w:jc w:val="center"/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  <w:t>9-11 лет</w:t>
            </w:r>
          </w:p>
        </w:tc>
      </w:tr>
      <w:tr w:rsidR="0023355E" w14:paraId="3A91B2E3" w14:textId="77777777" w:rsidTr="0023355E">
        <w:trPr>
          <w:trHeight w:val="579"/>
        </w:trPr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90C1" w14:textId="77777777" w:rsidR="0023355E" w:rsidRDefault="0023355E" w:rsidP="0023355E">
            <w:pPr>
              <w:suppressAutoHyphens/>
              <w:spacing w:after="0" w:line="240" w:lineRule="atLeast"/>
              <w:ind w:left="-284"/>
              <w:jc w:val="center"/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  <w:t xml:space="preserve">Контрольные нормативы  /  оценка   </w:t>
            </w:r>
          </w:p>
          <w:p w14:paraId="4F1E2157" w14:textId="77777777" w:rsidR="0023355E" w:rsidRDefault="0023355E" w:rsidP="0023355E">
            <w:pPr>
              <w:suppressAutoHyphens/>
              <w:spacing w:after="0" w:line="240" w:lineRule="atLeast"/>
              <w:ind w:left="-284"/>
              <w:jc w:val="center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  <w:t xml:space="preserve">  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EFBB" w14:textId="77777777" w:rsidR="0023355E" w:rsidRDefault="0023355E" w:rsidP="0023355E">
            <w:pPr>
              <w:suppressAutoHyphens/>
              <w:spacing w:after="0" w:line="360" w:lineRule="auto"/>
              <w:ind w:left="-284"/>
              <w:jc w:val="center"/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ACB4" w14:textId="77777777" w:rsidR="0023355E" w:rsidRDefault="0023355E" w:rsidP="0023355E">
            <w:pPr>
              <w:suppressAutoHyphens/>
              <w:spacing w:after="0" w:line="360" w:lineRule="auto"/>
              <w:ind w:left="-284"/>
              <w:jc w:val="center"/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5214" w14:textId="77777777" w:rsidR="0023355E" w:rsidRDefault="0023355E" w:rsidP="0023355E">
            <w:pPr>
              <w:suppressAutoHyphens/>
              <w:spacing w:after="0" w:line="360" w:lineRule="auto"/>
              <w:ind w:left="-284"/>
              <w:jc w:val="center"/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9731" w14:textId="77777777" w:rsidR="0023355E" w:rsidRDefault="0023355E" w:rsidP="0023355E">
            <w:pPr>
              <w:suppressAutoHyphens/>
              <w:spacing w:after="0" w:line="360" w:lineRule="auto"/>
              <w:ind w:left="-284"/>
              <w:jc w:val="center"/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090C" w14:textId="77777777" w:rsidR="0023355E" w:rsidRDefault="0023355E" w:rsidP="0023355E">
            <w:pPr>
              <w:suppressAutoHyphens/>
              <w:spacing w:after="0" w:line="360" w:lineRule="auto"/>
              <w:ind w:left="-284"/>
              <w:jc w:val="center"/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C776" w14:textId="77777777" w:rsidR="0023355E" w:rsidRDefault="0023355E" w:rsidP="0023355E">
            <w:pPr>
              <w:suppressAutoHyphens/>
              <w:spacing w:after="0" w:line="360" w:lineRule="auto"/>
              <w:ind w:left="-284"/>
              <w:jc w:val="center"/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  <w:t>3</w:t>
            </w:r>
          </w:p>
        </w:tc>
      </w:tr>
      <w:tr w:rsidR="0023355E" w14:paraId="6CE815CD" w14:textId="77777777" w:rsidTr="0023355E">
        <w:trPr>
          <w:trHeight w:val="415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9113" w14:textId="77777777" w:rsidR="0023355E" w:rsidRDefault="0023355E" w:rsidP="0023355E">
            <w:pPr>
              <w:suppressAutoHyphens/>
              <w:spacing w:after="0" w:line="360" w:lineRule="auto"/>
              <w:ind w:left="-284"/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</w:pPr>
          </w:p>
          <w:p w14:paraId="4C323AE0" w14:textId="77777777" w:rsidR="0023355E" w:rsidRDefault="0023355E" w:rsidP="0023355E">
            <w:pPr>
              <w:suppressAutoHyphens/>
              <w:spacing w:after="0" w:line="360" w:lineRule="auto"/>
              <w:ind w:left="-284"/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  <w:t>О</w:t>
            </w:r>
            <w:r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  <w:br/>
              <w:t>Ф</w:t>
            </w:r>
            <w:r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  <w:br/>
              <w:t>П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8D54" w14:textId="77777777" w:rsidR="0023355E" w:rsidRDefault="0023355E" w:rsidP="0023355E">
            <w:pPr>
              <w:suppressAutoHyphens/>
              <w:spacing w:after="0" w:line="240" w:lineRule="auto"/>
              <w:ind w:left="-284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2"/>
                <w:lang w:eastAsia="en-US"/>
              </w:rPr>
              <w:t>Челночный бег 3х10м(сек)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93DB" w14:textId="77777777" w:rsidR="0023355E" w:rsidRDefault="0023355E" w:rsidP="0023355E">
            <w:pPr>
              <w:suppressAutoHyphens/>
              <w:spacing w:after="0" w:line="360" w:lineRule="auto"/>
              <w:ind w:left="-284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9,5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DED9" w14:textId="77777777" w:rsidR="0023355E" w:rsidRDefault="0023355E" w:rsidP="0023355E">
            <w:pPr>
              <w:suppressAutoHyphens/>
              <w:spacing w:after="0" w:line="360" w:lineRule="auto"/>
              <w:ind w:left="-284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9.8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FDB4" w14:textId="77777777" w:rsidR="0023355E" w:rsidRDefault="0023355E" w:rsidP="0023355E">
            <w:pPr>
              <w:suppressAutoHyphens/>
              <w:spacing w:after="0" w:line="360" w:lineRule="auto"/>
              <w:ind w:left="-284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10,1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B830" w14:textId="77777777" w:rsidR="0023355E" w:rsidRDefault="0023355E" w:rsidP="0023355E">
            <w:pPr>
              <w:suppressAutoHyphens/>
              <w:spacing w:after="0" w:line="360" w:lineRule="auto"/>
              <w:ind w:left="-284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9,3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BC18" w14:textId="77777777" w:rsidR="0023355E" w:rsidRDefault="0023355E" w:rsidP="0023355E">
            <w:pPr>
              <w:suppressAutoHyphens/>
              <w:spacing w:after="0" w:line="360" w:lineRule="auto"/>
              <w:ind w:left="-284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9,5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901B" w14:textId="77777777" w:rsidR="0023355E" w:rsidRDefault="0023355E" w:rsidP="0023355E">
            <w:pPr>
              <w:suppressAutoHyphens/>
              <w:spacing w:after="0" w:line="360" w:lineRule="auto"/>
              <w:ind w:left="-284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9,8</w:t>
            </w:r>
          </w:p>
        </w:tc>
      </w:tr>
      <w:tr w:rsidR="0023355E" w14:paraId="48AF85E3" w14:textId="77777777" w:rsidTr="0023355E">
        <w:trPr>
          <w:trHeight w:val="165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49F2" w14:textId="77777777" w:rsidR="0023355E" w:rsidRDefault="0023355E" w:rsidP="0023355E">
            <w:pPr>
              <w:spacing w:after="0" w:line="240" w:lineRule="auto"/>
              <w:ind w:left="-284"/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85AD" w14:textId="77777777" w:rsidR="0023355E" w:rsidRDefault="0023355E" w:rsidP="0023355E">
            <w:pPr>
              <w:suppressAutoHyphens/>
              <w:spacing w:after="0" w:line="240" w:lineRule="auto"/>
              <w:ind w:left="-284"/>
              <w:rPr>
                <w:rFonts w:ascii="Times New Roman" w:eastAsia="Andale Sans UI" w:hAnsi="Times New Roman"/>
                <w:color w:val="auto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2"/>
                <w:lang w:eastAsia="en-US"/>
              </w:rPr>
              <w:t>Прыжок в длину с места(см)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349F6" w14:textId="77777777" w:rsidR="0023355E" w:rsidRDefault="0023355E" w:rsidP="0023355E">
            <w:pPr>
              <w:suppressAutoHyphens/>
              <w:spacing w:after="0" w:line="360" w:lineRule="auto"/>
              <w:ind w:left="-284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120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55FB" w14:textId="77777777" w:rsidR="0023355E" w:rsidRDefault="0023355E" w:rsidP="0023355E">
            <w:pPr>
              <w:suppressAutoHyphens/>
              <w:spacing w:after="0" w:line="360" w:lineRule="auto"/>
              <w:ind w:left="-284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155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6271" w14:textId="77777777" w:rsidR="0023355E" w:rsidRDefault="0023355E" w:rsidP="0023355E">
            <w:pPr>
              <w:suppressAutoHyphens/>
              <w:spacing w:after="0" w:line="360" w:lineRule="auto"/>
              <w:ind w:left="-284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110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3DE1" w14:textId="77777777" w:rsidR="0023355E" w:rsidRDefault="0023355E" w:rsidP="0023355E">
            <w:pPr>
              <w:suppressAutoHyphens/>
              <w:spacing w:after="0" w:line="360" w:lineRule="auto"/>
              <w:ind w:left="-284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130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9664" w14:textId="77777777" w:rsidR="0023355E" w:rsidRDefault="0023355E" w:rsidP="0023355E">
            <w:pPr>
              <w:suppressAutoHyphens/>
              <w:spacing w:after="0" w:line="360" w:lineRule="auto"/>
              <w:ind w:left="-284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125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2FE7" w14:textId="77777777" w:rsidR="0023355E" w:rsidRDefault="0023355E" w:rsidP="0023355E">
            <w:pPr>
              <w:suppressAutoHyphens/>
              <w:spacing w:after="0" w:line="360" w:lineRule="auto"/>
              <w:ind w:left="-284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302</w:t>
            </w:r>
          </w:p>
        </w:tc>
      </w:tr>
      <w:tr w:rsidR="0023355E" w14:paraId="053F5A81" w14:textId="77777777" w:rsidTr="0023355E">
        <w:trPr>
          <w:trHeight w:val="397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2E8F" w14:textId="77777777" w:rsidR="0023355E" w:rsidRDefault="0023355E" w:rsidP="0023355E">
            <w:pPr>
              <w:spacing w:after="0" w:line="240" w:lineRule="auto"/>
              <w:ind w:left="-284"/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D64D" w14:textId="77777777" w:rsidR="0023355E" w:rsidRDefault="0023355E" w:rsidP="0023355E">
            <w:pPr>
              <w:suppressAutoHyphens/>
              <w:spacing w:after="0" w:line="240" w:lineRule="auto"/>
              <w:ind w:left="-284"/>
              <w:rPr>
                <w:rFonts w:ascii="Times New Roman" w:eastAsia="Andale Sans UI" w:hAnsi="Times New Roman"/>
                <w:color w:val="auto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2"/>
                <w:lang w:eastAsia="en-US"/>
              </w:rPr>
              <w:t>Подтягивание из виса на высокой перекладине (кол-во раз)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2437" w14:textId="77777777" w:rsidR="0023355E" w:rsidRDefault="0023355E" w:rsidP="0023355E">
            <w:pPr>
              <w:suppressAutoHyphens/>
              <w:spacing w:after="0" w:line="360" w:lineRule="auto"/>
              <w:ind w:left="-284"/>
              <w:jc w:val="center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F618" w14:textId="77777777" w:rsidR="0023355E" w:rsidRDefault="0023355E" w:rsidP="0023355E">
            <w:pPr>
              <w:suppressAutoHyphens/>
              <w:spacing w:after="0" w:line="360" w:lineRule="auto"/>
              <w:ind w:left="-284"/>
              <w:jc w:val="center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E5B0" w14:textId="77777777" w:rsidR="0023355E" w:rsidRDefault="0023355E" w:rsidP="0023355E">
            <w:pPr>
              <w:suppressAutoHyphens/>
              <w:spacing w:after="0" w:line="360" w:lineRule="auto"/>
              <w:ind w:left="-284"/>
              <w:jc w:val="center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6B26" w14:textId="77777777" w:rsidR="0023355E" w:rsidRDefault="0023355E" w:rsidP="0023355E">
            <w:pPr>
              <w:suppressAutoHyphens/>
              <w:spacing w:after="0" w:line="360" w:lineRule="auto"/>
              <w:ind w:left="-284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8551" w14:textId="77777777" w:rsidR="0023355E" w:rsidRDefault="0023355E" w:rsidP="0023355E">
            <w:pPr>
              <w:suppressAutoHyphens/>
              <w:spacing w:after="0" w:line="360" w:lineRule="auto"/>
              <w:ind w:left="-284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5F93" w14:textId="77777777" w:rsidR="0023355E" w:rsidRDefault="0023355E" w:rsidP="0023355E">
            <w:pPr>
              <w:suppressAutoHyphens/>
              <w:spacing w:after="0" w:line="360" w:lineRule="auto"/>
              <w:ind w:left="-284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2</w:t>
            </w:r>
          </w:p>
        </w:tc>
      </w:tr>
      <w:tr w:rsidR="0023355E" w14:paraId="77234125" w14:textId="77777777" w:rsidTr="0023355E">
        <w:trPr>
          <w:trHeight w:val="362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C101" w14:textId="77777777" w:rsidR="0023355E" w:rsidRDefault="0023355E" w:rsidP="0023355E">
            <w:pPr>
              <w:spacing w:after="0" w:line="240" w:lineRule="auto"/>
              <w:ind w:left="-284"/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41C4" w14:textId="77777777" w:rsidR="0023355E" w:rsidRDefault="0023355E" w:rsidP="0023355E">
            <w:pPr>
              <w:suppressAutoHyphens/>
              <w:spacing w:after="0" w:line="240" w:lineRule="auto"/>
              <w:ind w:left="-284"/>
              <w:rPr>
                <w:rFonts w:ascii="Times New Roman" w:eastAsia="Andale Sans UI" w:hAnsi="Times New Roman"/>
                <w:color w:val="auto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2"/>
                <w:lang w:eastAsia="en-US"/>
              </w:rPr>
              <w:t xml:space="preserve">Бег </w:t>
            </w:r>
            <w:r>
              <w:rPr>
                <w:rFonts w:ascii="Times New Roman" w:eastAsia="Andale Sans UI" w:hAnsi="Times New Roman"/>
                <w:color w:val="auto"/>
                <w:kern w:val="2"/>
                <w:lang w:val="en-US" w:eastAsia="en-US"/>
              </w:rPr>
              <w:t>3</w:t>
            </w:r>
            <w:r>
              <w:rPr>
                <w:rFonts w:ascii="Times New Roman" w:eastAsia="Andale Sans UI" w:hAnsi="Times New Roman"/>
                <w:color w:val="auto"/>
                <w:kern w:val="2"/>
                <w:lang w:eastAsia="en-US"/>
              </w:rPr>
              <w:t>0 м  (сек)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E673" w14:textId="77777777" w:rsidR="0023355E" w:rsidRDefault="0023355E" w:rsidP="0023355E">
            <w:pPr>
              <w:suppressAutoHyphens/>
              <w:spacing w:after="0" w:line="360" w:lineRule="auto"/>
              <w:ind w:left="-284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6,1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B959" w14:textId="77777777" w:rsidR="0023355E" w:rsidRDefault="0023355E" w:rsidP="0023355E">
            <w:pPr>
              <w:suppressAutoHyphens/>
              <w:spacing w:after="0" w:line="360" w:lineRule="auto"/>
              <w:ind w:left="-284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6,3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5090" w14:textId="77777777" w:rsidR="0023355E" w:rsidRDefault="0023355E" w:rsidP="0023355E">
            <w:pPr>
              <w:suppressAutoHyphens/>
              <w:spacing w:after="0" w:line="360" w:lineRule="auto"/>
              <w:ind w:left="-284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 xml:space="preserve"> 6,5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9E39" w14:textId="77777777" w:rsidR="0023355E" w:rsidRDefault="0023355E" w:rsidP="0023355E">
            <w:pPr>
              <w:suppressAutoHyphens/>
              <w:spacing w:after="0" w:line="360" w:lineRule="auto"/>
              <w:ind w:left="-284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5,6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B87D" w14:textId="77777777" w:rsidR="0023355E" w:rsidRDefault="0023355E" w:rsidP="0023355E">
            <w:pPr>
              <w:suppressAutoHyphens/>
              <w:spacing w:after="0" w:line="360" w:lineRule="auto"/>
              <w:ind w:left="-284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5,8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6DB3" w14:textId="77777777" w:rsidR="0023355E" w:rsidRDefault="0023355E" w:rsidP="0023355E">
            <w:pPr>
              <w:suppressAutoHyphens/>
              <w:spacing w:after="0" w:line="360" w:lineRule="auto"/>
              <w:ind w:left="-284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6,0</w:t>
            </w:r>
          </w:p>
        </w:tc>
      </w:tr>
      <w:tr w:rsidR="0023355E" w14:paraId="18D59D0D" w14:textId="77777777" w:rsidTr="0023355E">
        <w:trPr>
          <w:trHeight w:val="473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0F78" w14:textId="77777777" w:rsidR="0023355E" w:rsidRDefault="0023355E" w:rsidP="0023355E">
            <w:pPr>
              <w:spacing w:after="0" w:line="240" w:lineRule="auto"/>
              <w:ind w:left="-284"/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3F24" w14:textId="77777777" w:rsidR="0023355E" w:rsidRDefault="0023355E" w:rsidP="0023355E">
            <w:pPr>
              <w:suppressAutoHyphens/>
              <w:spacing w:after="0" w:line="240" w:lineRule="auto"/>
              <w:ind w:left="-284"/>
              <w:rPr>
                <w:rFonts w:ascii="Times New Roman" w:eastAsia="Andale Sans UI" w:hAnsi="Times New Roman"/>
                <w:color w:val="auto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2"/>
                <w:lang w:eastAsia="en-US"/>
              </w:rPr>
              <w:t>Поднимание туловища из положения лежа (30сек)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2C08" w14:textId="77777777" w:rsidR="0023355E" w:rsidRDefault="0023355E" w:rsidP="0023355E">
            <w:pPr>
              <w:suppressAutoHyphens/>
              <w:spacing w:after="0" w:line="360" w:lineRule="auto"/>
              <w:ind w:left="-284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19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1495" w14:textId="77777777" w:rsidR="0023355E" w:rsidRDefault="0023355E" w:rsidP="0023355E">
            <w:pPr>
              <w:suppressAutoHyphens/>
              <w:spacing w:after="0" w:line="360" w:lineRule="auto"/>
              <w:ind w:left="-284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84A1" w14:textId="77777777" w:rsidR="0023355E" w:rsidRDefault="0023355E" w:rsidP="0023355E">
            <w:pPr>
              <w:suppressAutoHyphens/>
              <w:spacing w:after="0" w:line="360" w:lineRule="auto"/>
              <w:ind w:left="-284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15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C890" w14:textId="77777777" w:rsidR="0023355E" w:rsidRDefault="0023355E" w:rsidP="0023355E">
            <w:pPr>
              <w:suppressAutoHyphens/>
              <w:spacing w:after="0" w:line="360" w:lineRule="auto"/>
              <w:ind w:left="-284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21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1F5E" w14:textId="77777777" w:rsidR="0023355E" w:rsidRDefault="0023355E" w:rsidP="0023355E">
            <w:pPr>
              <w:suppressAutoHyphens/>
              <w:spacing w:after="0" w:line="360" w:lineRule="auto"/>
              <w:ind w:left="-284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37EF" w14:textId="77777777" w:rsidR="0023355E" w:rsidRDefault="0023355E" w:rsidP="0023355E">
            <w:pPr>
              <w:suppressAutoHyphens/>
              <w:spacing w:after="0" w:line="360" w:lineRule="auto"/>
              <w:ind w:left="-284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17</w:t>
            </w:r>
          </w:p>
        </w:tc>
      </w:tr>
    </w:tbl>
    <w:p w14:paraId="0E5F58C9" w14:textId="77777777" w:rsidR="0023355E" w:rsidRDefault="0023355E" w:rsidP="0023355E">
      <w:pPr>
        <w:spacing w:after="0" w:line="240" w:lineRule="auto"/>
        <w:ind w:left="720" w:hanging="1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ADDE099" w14:textId="77777777" w:rsidR="0023355E" w:rsidRDefault="0023355E" w:rsidP="0023355E">
      <w:pPr>
        <w:spacing w:after="0" w:line="240" w:lineRule="auto"/>
        <w:ind w:left="720" w:hanging="1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CFE35A9" w14:textId="77777777" w:rsidR="0023355E" w:rsidRDefault="0023355E" w:rsidP="0023355E">
      <w:pPr>
        <w:spacing w:after="0" w:line="240" w:lineRule="auto"/>
        <w:ind w:left="720" w:hanging="1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F5D5369" w14:textId="77777777" w:rsidR="0023355E" w:rsidRDefault="0023355E" w:rsidP="0023355E">
      <w:pPr>
        <w:spacing w:after="0" w:line="240" w:lineRule="auto"/>
        <w:ind w:left="720" w:hanging="1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A55B3C5" w14:textId="77777777" w:rsidR="0023355E" w:rsidRDefault="0023355E" w:rsidP="0023355E">
      <w:pPr>
        <w:spacing w:after="0" w:line="240" w:lineRule="auto"/>
        <w:ind w:left="720" w:hanging="1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4DE5120" w14:textId="77777777" w:rsidR="0023355E" w:rsidRDefault="0023355E" w:rsidP="0023355E">
      <w:pPr>
        <w:spacing w:after="0" w:line="240" w:lineRule="auto"/>
        <w:ind w:left="720" w:hanging="1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FDB1A2E" w14:textId="77777777" w:rsidR="0023355E" w:rsidRDefault="0023355E" w:rsidP="0023355E">
      <w:pPr>
        <w:spacing w:after="0" w:line="240" w:lineRule="auto"/>
        <w:ind w:left="720" w:hanging="1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3884395" w14:textId="77777777" w:rsidR="0023355E" w:rsidRDefault="0023355E" w:rsidP="0023355E">
      <w:pPr>
        <w:spacing w:after="0" w:line="240" w:lineRule="auto"/>
        <w:ind w:left="720" w:hanging="1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2CA6B4B" w14:textId="77777777" w:rsidR="00CE2AE0" w:rsidRDefault="00CE2AE0">
      <w:pPr>
        <w:spacing w:after="0" w:line="240" w:lineRule="auto"/>
        <w:ind w:left="851" w:right="140" w:hanging="284"/>
        <w:jc w:val="both"/>
        <w:rPr>
          <w:rFonts w:ascii="Times New Roman" w:hAnsi="Times New Roman"/>
          <w:b/>
          <w:sz w:val="28"/>
        </w:rPr>
      </w:pPr>
    </w:p>
    <w:p w14:paraId="3A82FF27" w14:textId="77777777" w:rsidR="00CE2AE0" w:rsidRDefault="00CE2AE0">
      <w:pPr>
        <w:spacing w:after="0" w:line="240" w:lineRule="auto"/>
        <w:ind w:left="851" w:right="140" w:hanging="284"/>
        <w:jc w:val="both"/>
        <w:rPr>
          <w:rFonts w:ascii="Times New Roman" w:hAnsi="Times New Roman"/>
          <w:b/>
          <w:sz w:val="28"/>
        </w:rPr>
      </w:pPr>
    </w:p>
    <w:p w14:paraId="4E834C04" w14:textId="77777777" w:rsidR="00CE2AE0" w:rsidRDefault="00CE2AE0">
      <w:pPr>
        <w:spacing w:after="0" w:line="240" w:lineRule="auto"/>
        <w:ind w:left="851" w:right="140" w:hanging="284"/>
        <w:jc w:val="both"/>
        <w:rPr>
          <w:rFonts w:ascii="Times New Roman" w:hAnsi="Times New Roman"/>
          <w:b/>
          <w:sz w:val="28"/>
        </w:rPr>
      </w:pPr>
    </w:p>
    <w:p w14:paraId="1E080EEB" w14:textId="77777777" w:rsidR="00CE2AE0" w:rsidRDefault="00CE2AE0">
      <w:pPr>
        <w:spacing w:after="0" w:line="240" w:lineRule="auto"/>
        <w:ind w:left="851" w:right="140" w:hanging="284"/>
        <w:jc w:val="both"/>
        <w:rPr>
          <w:rFonts w:ascii="Times New Roman" w:hAnsi="Times New Roman"/>
          <w:b/>
          <w:sz w:val="28"/>
        </w:rPr>
      </w:pPr>
    </w:p>
    <w:p w14:paraId="36312291" w14:textId="77777777" w:rsidR="00CE2AE0" w:rsidRDefault="00000000">
      <w:pPr>
        <w:tabs>
          <w:tab w:val="left" w:pos="426"/>
          <w:tab w:val="left" w:pos="9639"/>
        </w:tabs>
        <w:spacing w:after="0" w:line="240" w:lineRule="auto"/>
        <w:ind w:left="-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Организационно- педагогические условия реализации программы</w:t>
      </w:r>
    </w:p>
    <w:p w14:paraId="1607DC4F" w14:textId="77777777" w:rsidR="00CE2AE0" w:rsidRDefault="00000000">
      <w:pPr>
        <w:tabs>
          <w:tab w:val="left" w:pos="426"/>
          <w:tab w:val="left" w:pos="9639"/>
        </w:tabs>
        <w:spacing w:after="0" w:line="240" w:lineRule="auto"/>
        <w:ind w:left="-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Материально- техническое обеспечение программы</w:t>
      </w:r>
    </w:p>
    <w:tbl>
      <w:tblPr>
        <w:tblW w:w="9699" w:type="dxa"/>
        <w:tblInd w:w="-34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826"/>
        <w:gridCol w:w="4267"/>
        <w:gridCol w:w="425"/>
        <w:gridCol w:w="4181"/>
      </w:tblGrid>
      <w:tr w:rsidR="00CE2AE0" w14:paraId="1C07E2E9" w14:textId="77777777" w:rsidTr="0023355E">
        <w:trPr>
          <w:trHeight w:val="565"/>
        </w:trPr>
        <w:tc>
          <w:tcPr>
            <w:tcW w:w="50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69B8F0D" w14:textId="77777777" w:rsidR="00CE2AE0" w:rsidRDefault="00000000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Материально-техническое инвентарь оборудование</w:t>
            </w:r>
          </w:p>
        </w:tc>
        <w:tc>
          <w:tcPr>
            <w:tcW w:w="46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8CBC315" w14:textId="77777777" w:rsidR="00CE2AE0" w:rsidRDefault="00000000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Материально-техническое оснащение</w:t>
            </w:r>
          </w:p>
        </w:tc>
      </w:tr>
      <w:tr w:rsidR="00CE2AE0" w14:paraId="30464E55" w14:textId="77777777" w:rsidTr="0023355E"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598B5CB" w14:textId="77777777" w:rsidR="00CE2AE0" w:rsidRDefault="0000000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E8332F0" w14:textId="77777777" w:rsidR="00CE2AE0" w:rsidRDefault="00000000">
            <w:pPr>
              <w:spacing w:after="0" w:line="240" w:lineRule="auto"/>
              <w:ind w:left="306" w:hanging="14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Мяч футбольный- 20шт.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A462DAF" w14:textId="77777777" w:rsidR="00CE2AE0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15335DE" w14:textId="77777777" w:rsidR="00CE2AE0" w:rsidRDefault="00000000">
            <w:pPr>
              <w:spacing w:after="0" w:line="240" w:lineRule="auto"/>
              <w:ind w:left="7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Спортивный зал универсальный - 1 шт.</w:t>
            </w:r>
          </w:p>
        </w:tc>
      </w:tr>
      <w:tr w:rsidR="00CE2AE0" w14:paraId="1D1E4E28" w14:textId="77777777" w:rsidTr="0023355E"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437CDB3" w14:textId="77777777" w:rsidR="00CE2AE0" w:rsidRDefault="0000000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BDB160F" w14:textId="77777777" w:rsidR="00CE2AE0" w:rsidRDefault="00000000">
            <w:pPr>
              <w:spacing w:after="0" w:line="240" w:lineRule="auto"/>
              <w:ind w:left="306" w:hanging="14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Мяч баскетбольны1 – 1 шт.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EEA029B" w14:textId="77777777" w:rsidR="00CE2AE0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272E73F" w14:textId="77777777" w:rsidR="00CE2AE0" w:rsidRDefault="00000000">
            <w:pPr>
              <w:spacing w:after="0" w:line="240" w:lineRule="auto"/>
              <w:ind w:left="7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Футбольное поле -  1шт.</w:t>
            </w:r>
          </w:p>
        </w:tc>
      </w:tr>
      <w:tr w:rsidR="00CE2AE0" w14:paraId="726D7DB2" w14:textId="77777777" w:rsidTr="0023355E">
        <w:trPr>
          <w:trHeight w:val="768"/>
        </w:trPr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EA90815" w14:textId="77777777" w:rsidR="00CE2AE0" w:rsidRDefault="0000000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5A7E645" w14:textId="77777777" w:rsidR="00CE2AE0" w:rsidRDefault="00000000">
            <w:pPr>
              <w:spacing w:after="0" w:line="240" w:lineRule="auto"/>
              <w:ind w:left="306" w:hanging="14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Конусы- 30 шт.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539BA56" w14:textId="77777777" w:rsidR="00CE2AE0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2AE43D9" w14:textId="77777777" w:rsidR="00CE2AE0" w:rsidRDefault="00000000">
            <w:pPr>
              <w:spacing w:after="0" w:line="240" w:lineRule="auto"/>
              <w:ind w:left="7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Стадион с беговыми дорожками- 1 шт.</w:t>
            </w:r>
          </w:p>
        </w:tc>
      </w:tr>
      <w:tr w:rsidR="00CE2AE0" w14:paraId="25A4D245" w14:textId="77777777" w:rsidTr="0023355E"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D7C19C3" w14:textId="77777777" w:rsidR="00CE2AE0" w:rsidRDefault="0000000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4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CF54799" w14:textId="77777777" w:rsidR="00CE2AE0" w:rsidRDefault="00000000">
            <w:pPr>
              <w:spacing w:after="0" w:line="240" w:lineRule="auto"/>
              <w:ind w:left="306" w:hanging="14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Ворота для мини-футбола- 1 комп.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8C898DD" w14:textId="77777777" w:rsidR="00CE2AE0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4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29D3FC9" w14:textId="77777777" w:rsidR="00CE2AE0" w:rsidRDefault="00000000">
            <w:pPr>
              <w:spacing w:after="0" w:line="240" w:lineRule="auto"/>
              <w:ind w:left="7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Зал тренажерный- 1шт.</w:t>
            </w:r>
          </w:p>
        </w:tc>
      </w:tr>
      <w:tr w:rsidR="00CE2AE0" w14:paraId="60D79BA7" w14:textId="77777777" w:rsidTr="0023355E"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F236926" w14:textId="77777777" w:rsidR="00CE2AE0" w:rsidRDefault="0000000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4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C85A69A" w14:textId="77777777" w:rsidR="00CE2AE0" w:rsidRDefault="00000000">
            <w:pPr>
              <w:spacing w:after="0" w:line="240" w:lineRule="auto"/>
              <w:ind w:left="306" w:hanging="14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Ворота для футбола- 1 комп.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E554CF1" w14:textId="77777777" w:rsidR="00CE2AE0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4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975A213" w14:textId="77777777" w:rsidR="00CE2AE0" w:rsidRDefault="00000000">
            <w:pPr>
              <w:spacing w:after="0" w:line="240" w:lineRule="auto"/>
              <w:ind w:left="7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Бассейн большой</w:t>
            </w:r>
          </w:p>
        </w:tc>
      </w:tr>
      <w:tr w:rsidR="00CE2AE0" w14:paraId="7EE9AB27" w14:textId="77777777" w:rsidTr="0023355E"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A7B2CF6" w14:textId="77777777" w:rsidR="00CE2AE0" w:rsidRDefault="0000000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4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278A44B" w14:textId="77777777" w:rsidR="00CE2AE0" w:rsidRDefault="00000000">
            <w:pPr>
              <w:spacing w:after="0" w:line="240" w:lineRule="auto"/>
              <w:ind w:left="306" w:hanging="14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Сетка для ворот – 2 комп.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943C3AA" w14:textId="77777777" w:rsidR="00CE2AE0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4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7B61252" w14:textId="77777777" w:rsidR="00CE2AE0" w:rsidRDefault="00000000">
            <w:pPr>
              <w:spacing w:after="0" w:line="240" w:lineRule="auto"/>
              <w:ind w:left="7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Табло электронное- 1 шт.</w:t>
            </w:r>
          </w:p>
        </w:tc>
      </w:tr>
      <w:tr w:rsidR="00CE2AE0" w14:paraId="09BF9F59" w14:textId="77777777" w:rsidTr="0023355E"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557EF6D" w14:textId="77777777" w:rsidR="00CE2AE0" w:rsidRDefault="0000000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4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98916F7" w14:textId="77777777" w:rsidR="00CE2AE0" w:rsidRDefault="00000000">
            <w:pPr>
              <w:spacing w:after="0" w:line="240" w:lineRule="auto"/>
              <w:ind w:left="306" w:hanging="14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Барьеры малые (40 см)- 12 шт.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B42F0ED" w14:textId="77777777" w:rsidR="00CE2AE0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4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2217CDA" w14:textId="77777777" w:rsidR="00CE2AE0" w:rsidRDefault="00000000">
            <w:pPr>
              <w:spacing w:after="0" w:line="240" w:lineRule="auto"/>
              <w:ind w:left="7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Стадион для пляжных видов спорта- 1шт.</w:t>
            </w:r>
          </w:p>
        </w:tc>
      </w:tr>
      <w:tr w:rsidR="00CE2AE0" w14:paraId="00E37036" w14:textId="77777777" w:rsidTr="0023355E">
        <w:trPr>
          <w:trHeight w:val="477"/>
        </w:trPr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750DF65" w14:textId="77777777" w:rsidR="00CE2AE0" w:rsidRDefault="0000000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4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496D2CD" w14:textId="77777777" w:rsidR="00CE2AE0" w:rsidRDefault="00000000">
            <w:pPr>
              <w:spacing w:after="0" w:line="240" w:lineRule="auto"/>
              <w:ind w:left="306" w:hanging="14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Барьеры малы (60 см)- 12 шт.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921C348" w14:textId="77777777" w:rsidR="00CE2AE0" w:rsidRDefault="00CE2AE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F4DA5EE" w14:textId="77777777" w:rsidR="00CE2AE0" w:rsidRDefault="00CE2AE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2AE0" w14:paraId="6578D1FB" w14:textId="77777777" w:rsidTr="0023355E">
        <w:trPr>
          <w:trHeight w:val="477"/>
        </w:trPr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0546571" w14:textId="77777777" w:rsidR="00CE2AE0" w:rsidRDefault="0000000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4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0C45EC5" w14:textId="77777777" w:rsidR="00CE2AE0" w:rsidRDefault="00000000">
            <w:pPr>
              <w:spacing w:after="0" w:line="240" w:lineRule="auto"/>
              <w:ind w:left="306" w:hanging="14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Скамья гимнастическая – 6 шт.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8746BD0" w14:textId="77777777" w:rsidR="00CE2AE0" w:rsidRDefault="00CE2AE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559149F" w14:textId="77777777" w:rsidR="00CE2AE0" w:rsidRDefault="00CE2AE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2AE0" w14:paraId="17DA6E0F" w14:textId="77777777" w:rsidTr="0023355E">
        <w:trPr>
          <w:trHeight w:val="477"/>
        </w:trPr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71C6931" w14:textId="77777777" w:rsidR="00CE2AE0" w:rsidRDefault="0000000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4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7FC62EE" w14:textId="77777777" w:rsidR="00CE2AE0" w:rsidRDefault="00000000">
            <w:pPr>
              <w:spacing w:after="0" w:line="240" w:lineRule="auto"/>
              <w:ind w:left="306" w:hanging="14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Шведская стенка- 1 шт.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86C0E0B" w14:textId="77777777" w:rsidR="00CE2AE0" w:rsidRDefault="00CE2AE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4637DB6" w14:textId="77777777" w:rsidR="00CE2AE0" w:rsidRDefault="00CE2AE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2AE0" w14:paraId="335ED869" w14:textId="77777777" w:rsidTr="0023355E">
        <w:trPr>
          <w:trHeight w:val="477"/>
        </w:trPr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1BCFF1B" w14:textId="77777777" w:rsidR="00CE2AE0" w:rsidRDefault="0000000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4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A93777D" w14:textId="77777777" w:rsidR="00CE2AE0" w:rsidRDefault="00000000">
            <w:pPr>
              <w:spacing w:after="0" w:line="240" w:lineRule="auto"/>
              <w:ind w:left="306" w:hanging="14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Турник навесной- 1 шт.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65BD798" w14:textId="77777777" w:rsidR="00CE2AE0" w:rsidRDefault="00CE2AE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C6AAC3F" w14:textId="77777777" w:rsidR="00CE2AE0" w:rsidRDefault="00CE2AE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2AE0" w14:paraId="10BC3533" w14:textId="77777777" w:rsidTr="0023355E">
        <w:trPr>
          <w:trHeight w:val="477"/>
        </w:trPr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8A100B8" w14:textId="77777777" w:rsidR="00CE2AE0" w:rsidRDefault="0000000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w="4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3A5851C" w14:textId="77777777" w:rsidR="00CE2AE0" w:rsidRDefault="00000000">
            <w:pPr>
              <w:spacing w:after="0" w:line="240" w:lineRule="auto"/>
              <w:ind w:left="306" w:hanging="14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Сетка для мячей- 1 шт.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FF05D15" w14:textId="77777777" w:rsidR="00CE2AE0" w:rsidRDefault="00CE2AE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32FEDA1" w14:textId="77777777" w:rsidR="00CE2AE0" w:rsidRDefault="00CE2AE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2AE0" w14:paraId="4BF282DA" w14:textId="77777777" w:rsidTr="0023355E">
        <w:trPr>
          <w:trHeight w:val="477"/>
        </w:trPr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F5194CF" w14:textId="77777777" w:rsidR="00CE2AE0" w:rsidRDefault="0000000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4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7C69448" w14:textId="77777777" w:rsidR="00CE2AE0" w:rsidRDefault="00000000">
            <w:pPr>
              <w:spacing w:after="0" w:line="240" w:lineRule="auto"/>
              <w:ind w:left="306" w:hanging="14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Мяч набивной (1кг)- 5 шт.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83341C8" w14:textId="77777777" w:rsidR="00CE2AE0" w:rsidRDefault="00CE2AE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16F7544" w14:textId="77777777" w:rsidR="00CE2AE0" w:rsidRDefault="00CE2AE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2AE0" w14:paraId="2084E78B" w14:textId="77777777" w:rsidTr="0023355E">
        <w:trPr>
          <w:trHeight w:val="477"/>
        </w:trPr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192B42C" w14:textId="77777777" w:rsidR="00CE2AE0" w:rsidRDefault="0000000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w="4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416C0B1" w14:textId="77777777" w:rsidR="00CE2AE0" w:rsidRDefault="00000000">
            <w:pPr>
              <w:spacing w:after="0" w:line="240" w:lineRule="auto"/>
              <w:ind w:left="306" w:hanging="14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Манишка- 20 шт.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7EB35CB" w14:textId="77777777" w:rsidR="00CE2AE0" w:rsidRDefault="00CE2AE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57B915F" w14:textId="77777777" w:rsidR="00CE2AE0" w:rsidRDefault="00CE2AE0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408859FA" w14:textId="77777777" w:rsidR="0023355E" w:rsidRPr="0023355E" w:rsidRDefault="0023355E" w:rsidP="0023355E">
      <w:pPr>
        <w:pStyle w:val="ab"/>
        <w:tabs>
          <w:tab w:val="left" w:pos="-142"/>
          <w:tab w:val="left" w:pos="1276"/>
        </w:tabs>
        <w:spacing w:after="0" w:line="240" w:lineRule="auto"/>
        <w:ind w:left="-142" w:hanging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23355E">
        <w:rPr>
          <w:rFonts w:ascii="Times New Roman" w:hAnsi="Times New Roman"/>
          <w:b/>
          <w:bCs/>
          <w:sz w:val="28"/>
          <w:szCs w:val="28"/>
        </w:rPr>
        <w:t>Информационно-методические условия реализации Программы</w:t>
      </w:r>
    </w:p>
    <w:p w14:paraId="49F0B40C" w14:textId="77777777" w:rsidR="0023355E" w:rsidRPr="0023355E" w:rsidRDefault="0023355E" w:rsidP="0023355E">
      <w:pPr>
        <w:tabs>
          <w:tab w:val="left" w:pos="-142"/>
        </w:tabs>
        <w:spacing w:after="0" w:line="240" w:lineRule="auto"/>
        <w:ind w:left="-142" w:right="565" w:hanging="142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1" w:name="_Hlk46763497"/>
      <w:r w:rsidRPr="0023355E">
        <w:rPr>
          <w:rFonts w:ascii="Times New Roman" w:hAnsi="Times New Roman"/>
          <w:b/>
          <w:bCs/>
          <w:sz w:val="28"/>
          <w:szCs w:val="28"/>
        </w:rPr>
        <w:t>Нормативные документы</w:t>
      </w:r>
    </w:p>
    <w:p w14:paraId="3237FD3D" w14:textId="77777777" w:rsidR="0023355E" w:rsidRPr="0023355E" w:rsidRDefault="0023355E" w:rsidP="0023355E">
      <w:pPr>
        <w:pStyle w:val="ab"/>
        <w:tabs>
          <w:tab w:val="left" w:pos="-142"/>
          <w:tab w:val="left" w:pos="0"/>
        </w:tabs>
        <w:suppressAutoHyphens/>
        <w:spacing w:after="0" w:line="240" w:lineRule="auto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23355E">
        <w:rPr>
          <w:rFonts w:ascii="Times New Roman" w:hAnsi="Times New Roman"/>
          <w:sz w:val="28"/>
          <w:szCs w:val="28"/>
        </w:rPr>
        <w:t xml:space="preserve">1.Федеральный закон </w:t>
      </w:r>
      <w:r w:rsidRPr="0023355E">
        <w:rPr>
          <w:rFonts w:ascii="Times New Roman" w:hAnsi="Times New Roman"/>
          <w:sz w:val="28"/>
          <w:szCs w:val="28"/>
          <w:lang w:eastAsia="ar-SA"/>
        </w:rPr>
        <w:t>от 29 декабря 2012 г. №273-ФЗ</w:t>
      </w:r>
      <w:r w:rsidRPr="0023355E">
        <w:rPr>
          <w:rFonts w:ascii="Times New Roman" w:hAnsi="Times New Roman"/>
          <w:sz w:val="28"/>
          <w:szCs w:val="28"/>
        </w:rPr>
        <w:t xml:space="preserve"> «Об образовании в Российской Федерации»;</w:t>
      </w:r>
    </w:p>
    <w:p w14:paraId="28FACE93" w14:textId="77777777" w:rsidR="0023355E" w:rsidRPr="0023355E" w:rsidRDefault="0023355E" w:rsidP="0023355E">
      <w:pPr>
        <w:pStyle w:val="ab"/>
        <w:tabs>
          <w:tab w:val="left" w:pos="-142"/>
          <w:tab w:val="left" w:pos="0"/>
        </w:tabs>
        <w:suppressAutoHyphens/>
        <w:spacing w:after="0" w:line="240" w:lineRule="auto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23355E">
        <w:rPr>
          <w:rFonts w:ascii="Times New Roman" w:hAnsi="Times New Roman"/>
          <w:sz w:val="28"/>
          <w:szCs w:val="28"/>
        </w:rPr>
        <w:lastRenderedPageBreak/>
        <w:t>2.Приказ Министерства просвещения Российской Федерации № 196 от 09.11.2018г.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14:paraId="38D3A6D5" w14:textId="77777777" w:rsidR="0023355E" w:rsidRPr="0023355E" w:rsidRDefault="0023355E" w:rsidP="0023355E">
      <w:pPr>
        <w:pStyle w:val="ab"/>
        <w:tabs>
          <w:tab w:val="left" w:pos="-142"/>
          <w:tab w:val="left" w:pos="0"/>
        </w:tabs>
        <w:suppressAutoHyphens/>
        <w:spacing w:after="0" w:line="240" w:lineRule="auto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23355E">
        <w:rPr>
          <w:rFonts w:ascii="Times New Roman" w:hAnsi="Times New Roman"/>
          <w:sz w:val="28"/>
          <w:szCs w:val="28"/>
        </w:rPr>
        <w:t>3.</w:t>
      </w:r>
      <w:bookmarkStart w:id="2" w:name="_Hlk129702960"/>
      <w:r w:rsidRPr="0023355E">
        <w:rPr>
          <w:rFonts w:ascii="Times New Roman" w:hAnsi="Times New Roman"/>
          <w:sz w:val="28"/>
          <w:szCs w:val="28"/>
        </w:rPr>
        <w:t>Постановление от 04.07.2014г. об утверждении САНПИН 2.4.4.3172-14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bookmarkEnd w:id="2"/>
    <w:p w14:paraId="2AB41385" w14:textId="77777777" w:rsidR="0023355E" w:rsidRPr="0023355E" w:rsidRDefault="0023355E" w:rsidP="0023355E">
      <w:pPr>
        <w:tabs>
          <w:tab w:val="left" w:pos="-142"/>
          <w:tab w:val="left" w:pos="0"/>
        </w:tabs>
        <w:suppressAutoHyphens/>
        <w:spacing w:after="0" w:line="240" w:lineRule="auto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23355E">
        <w:rPr>
          <w:rFonts w:ascii="Times New Roman" w:hAnsi="Times New Roman"/>
          <w:sz w:val="28"/>
          <w:szCs w:val="28"/>
        </w:rPr>
        <w:t>4.Федеральный стандарт спортивной подготовки по виду спорта «футбол», утвержденным приказом Минспорта России от 22.11.2022г. № 1055</w:t>
      </w:r>
    </w:p>
    <w:p w14:paraId="595D9C7F" w14:textId="77777777" w:rsidR="0023355E" w:rsidRPr="0023355E" w:rsidRDefault="0023355E" w:rsidP="0023355E">
      <w:pPr>
        <w:pStyle w:val="ab"/>
        <w:tabs>
          <w:tab w:val="left" w:pos="-142"/>
          <w:tab w:val="left" w:pos="0"/>
        </w:tabs>
        <w:suppressAutoHyphens/>
        <w:spacing w:after="0" w:line="240" w:lineRule="auto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23355E">
        <w:rPr>
          <w:rFonts w:ascii="Times New Roman" w:hAnsi="Times New Roman"/>
          <w:sz w:val="28"/>
          <w:szCs w:val="28"/>
        </w:rPr>
        <w:t xml:space="preserve">5.Официальные правила футбола 2017г. (с последними изменениями от 18 марта 2021г.) </w:t>
      </w:r>
    </w:p>
    <w:bookmarkEnd w:id="1"/>
    <w:p w14:paraId="7749A367" w14:textId="77777777" w:rsidR="0023355E" w:rsidRPr="0023355E" w:rsidRDefault="0023355E" w:rsidP="0023355E">
      <w:pPr>
        <w:shd w:val="clear" w:color="auto" w:fill="FFFFFF"/>
        <w:tabs>
          <w:tab w:val="left" w:pos="-142"/>
        </w:tabs>
        <w:spacing w:after="0" w:line="240" w:lineRule="auto"/>
        <w:ind w:left="-142" w:right="-56" w:hanging="142"/>
        <w:jc w:val="center"/>
        <w:rPr>
          <w:rFonts w:ascii="Times New Roman" w:hAnsi="Times New Roman"/>
          <w:b/>
          <w:sz w:val="28"/>
          <w:szCs w:val="28"/>
        </w:rPr>
      </w:pPr>
      <w:r w:rsidRPr="0023355E">
        <w:rPr>
          <w:rFonts w:ascii="Times New Roman" w:hAnsi="Times New Roman"/>
          <w:b/>
          <w:sz w:val="28"/>
          <w:szCs w:val="28"/>
        </w:rPr>
        <w:tab/>
        <w:t>Список литературы</w:t>
      </w:r>
    </w:p>
    <w:p w14:paraId="5F0E9C81" w14:textId="77777777" w:rsidR="0023355E" w:rsidRPr="0023355E" w:rsidRDefault="0023355E" w:rsidP="0023355E">
      <w:pPr>
        <w:shd w:val="clear" w:color="auto" w:fill="FFFFFF"/>
        <w:tabs>
          <w:tab w:val="left" w:pos="-142"/>
        </w:tabs>
        <w:spacing w:after="0" w:line="240" w:lineRule="auto"/>
        <w:ind w:left="-142" w:right="-56" w:hanging="142"/>
        <w:rPr>
          <w:rFonts w:ascii="Times New Roman" w:hAnsi="Times New Roman"/>
          <w:b/>
          <w:sz w:val="28"/>
          <w:szCs w:val="28"/>
        </w:rPr>
      </w:pPr>
      <w:r w:rsidRPr="0023355E">
        <w:rPr>
          <w:rFonts w:ascii="Times New Roman" w:hAnsi="Times New Roman"/>
          <w:b/>
          <w:sz w:val="28"/>
          <w:szCs w:val="28"/>
        </w:rPr>
        <w:t xml:space="preserve">        Нормативные документы</w:t>
      </w:r>
    </w:p>
    <w:p w14:paraId="4E96E4E4" w14:textId="77777777" w:rsidR="0023355E" w:rsidRPr="0023355E" w:rsidRDefault="0023355E" w:rsidP="0023355E">
      <w:pPr>
        <w:pStyle w:val="ab"/>
        <w:tabs>
          <w:tab w:val="left" w:pos="-142"/>
          <w:tab w:val="left" w:pos="284"/>
        </w:tabs>
        <w:suppressAutoHyphens/>
        <w:spacing w:after="0" w:line="240" w:lineRule="auto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23355E">
        <w:rPr>
          <w:rFonts w:ascii="Times New Roman" w:hAnsi="Times New Roman"/>
          <w:sz w:val="28"/>
          <w:szCs w:val="28"/>
        </w:rPr>
        <w:t xml:space="preserve">1.Федеральный закон </w:t>
      </w:r>
      <w:r w:rsidRPr="0023355E">
        <w:rPr>
          <w:rFonts w:ascii="Times New Roman" w:hAnsi="Times New Roman"/>
          <w:sz w:val="28"/>
          <w:szCs w:val="28"/>
          <w:lang w:eastAsia="ar-SA"/>
        </w:rPr>
        <w:t>от 29 декабря 2012 г. №273-ФЗ</w:t>
      </w:r>
      <w:r w:rsidRPr="0023355E">
        <w:rPr>
          <w:rFonts w:ascii="Times New Roman" w:hAnsi="Times New Roman"/>
          <w:sz w:val="28"/>
          <w:szCs w:val="28"/>
        </w:rPr>
        <w:t xml:space="preserve"> «Об образовании в Российской Федерации»;</w:t>
      </w:r>
    </w:p>
    <w:p w14:paraId="0DD7EB7A" w14:textId="77777777" w:rsidR="0023355E" w:rsidRPr="0023355E" w:rsidRDefault="0023355E" w:rsidP="0023355E">
      <w:pPr>
        <w:pStyle w:val="ab"/>
        <w:tabs>
          <w:tab w:val="left" w:pos="-142"/>
          <w:tab w:val="left" w:pos="284"/>
        </w:tabs>
        <w:suppressAutoHyphens/>
        <w:spacing w:after="0" w:line="240" w:lineRule="auto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23355E">
        <w:rPr>
          <w:rFonts w:ascii="Times New Roman" w:hAnsi="Times New Roman"/>
          <w:sz w:val="28"/>
          <w:szCs w:val="28"/>
        </w:rPr>
        <w:t>2.Приказ Министерства просвещения Российской Федерации № 196 от 09.11.2018г. «Об утверждении порядка организации  и осуществления образовательной деятельности по дополнительным  общеобразовательным программам»</w:t>
      </w:r>
    </w:p>
    <w:p w14:paraId="2F716955" w14:textId="77777777" w:rsidR="0023355E" w:rsidRPr="0023355E" w:rsidRDefault="0023355E" w:rsidP="0023355E">
      <w:pPr>
        <w:pStyle w:val="ab"/>
        <w:tabs>
          <w:tab w:val="left" w:pos="-142"/>
          <w:tab w:val="left" w:pos="284"/>
        </w:tabs>
        <w:suppressAutoHyphens/>
        <w:spacing w:after="0" w:line="240" w:lineRule="auto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23355E">
        <w:rPr>
          <w:rFonts w:ascii="Times New Roman" w:hAnsi="Times New Roman"/>
          <w:sz w:val="28"/>
          <w:szCs w:val="28"/>
        </w:rPr>
        <w:t>3.Постановление от 04.07.2014г. об утверждении САНПИН 2.4.4.3172-14                    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14:paraId="2CE2BCB2" w14:textId="77777777" w:rsidR="0023355E" w:rsidRPr="0023355E" w:rsidRDefault="0023355E" w:rsidP="0023355E">
      <w:pPr>
        <w:tabs>
          <w:tab w:val="left" w:pos="-142"/>
          <w:tab w:val="left" w:pos="284"/>
        </w:tabs>
        <w:suppressAutoHyphens/>
        <w:spacing w:after="0" w:line="240" w:lineRule="auto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23355E">
        <w:rPr>
          <w:rFonts w:ascii="Times New Roman" w:hAnsi="Times New Roman"/>
          <w:sz w:val="28"/>
          <w:szCs w:val="28"/>
        </w:rPr>
        <w:t>4.Федеральный стандарт спортивной подготовки по виду спорта «футбол», утвержденным приказом Минспорта России от 16.11.2022г. № 1000</w:t>
      </w:r>
    </w:p>
    <w:p w14:paraId="116DB1D6" w14:textId="77777777" w:rsidR="0023355E" w:rsidRPr="0023355E" w:rsidRDefault="0023355E" w:rsidP="0023355E">
      <w:pPr>
        <w:pStyle w:val="ab"/>
        <w:tabs>
          <w:tab w:val="left" w:pos="-142"/>
          <w:tab w:val="left" w:pos="284"/>
        </w:tabs>
        <w:suppressAutoHyphens/>
        <w:spacing w:after="0" w:line="240" w:lineRule="auto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23355E">
        <w:rPr>
          <w:rFonts w:ascii="Times New Roman" w:hAnsi="Times New Roman"/>
          <w:sz w:val="28"/>
          <w:szCs w:val="28"/>
        </w:rPr>
        <w:t xml:space="preserve">5.Официальные правила по футболу 2021г. </w:t>
      </w:r>
    </w:p>
    <w:p w14:paraId="384C28EC" w14:textId="77777777" w:rsidR="0023355E" w:rsidRPr="0023355E" w:rsidRDefault="0023355E" w:rsidP="0023355E">
      <w:pPr>
        <w:shd w:val="clear" w:color="auto" w:fill="FFFFFF"/>
        <w:tabs>
          <w:tab w:val="left" w:pos="-142"/>
        </w:tabs>
        <w:spacing w:after="0" w:line="240" w:lineRule="auto"/>
        <w:ind w:left="-142" w:right="-56" w:hanging="142"/>
        <w:rPr>
          <w:rFonts w:ascii="Times New Roman" w:hAnsi="Times New Roman"/>
          <w:b/>
          <w:sz w:val="28"/>
          <w:szCs w:val="28"/>
        </w:rPr>
      </w:pPr>
      <w:r w:rsidRPr="0023355E">
        <w:rPr>
          <w:rFonts w:ascii="Times New Roman" w:hAnsi="Times New Roman"/>
          <w:b/>
          <w:sz w:val="28"/>
          <w:szCs w:val="28"/>
        </w:rPr>
        <w:t>Основная литература</w:t>
      </w:r>
    </w:p>
    <w:p w14:paraId="5CCAB8D4" w14:textId="77777777" w:rsidR="0023355E" w:rsidRPr="0023355E" w:rsidRDefault="0023355E" w:rsidP="0023355E">
      <w:pPr>
        <w:tabs>
          <w:tab w:val="left" w:pos="-142"/>
        </w:tabs>
        <w:spacing w:after="0" w:line="240" w:lineRule="auto"/>
        <w:ind w:left="-142" w:hanging="142"/>
        <w:jc w:val="both"/>
        <w:rPr>
          <w:rFonts w:ascii="Times New Roman" w:hAnsi="Times New Roman"/>
          <w:color w:val="auto"/>
          <w:sz w:val="28"/>
          <w:szCs w:val="28"/>
        </w:rPr>
      </w:pPr>
      <w:bookmarkStart w:id="3" w:name="_Hlk43198427"/>
      <w:r w:rsidRPr="0023355E">
        <w:rPr>
          <w:rFonts w:ascii="Times New Roman" w:hAnsi="Times New Roman"/>
          <w:color w:val="auto"/>
          <w:sz w:val="28"/>
          <w:szCs w:val="28"/>
        </w:rPr>
        <w:t xml:space="preserve">1.  Фонд национальная академия футбола. С.В. Голомазов, Б.Г. </w:t>
      </w:r>
      <w:proofErr w:type="spellStart"/>
      <w:r w:rsidRPr="0023355E">
        <w:rPr>
          <w:rFonts w:ascii="Times New Roman" w:hAnsi="Times New Roman"/>
          <w:color w:val="auto"/>
          <w:sz w:val="28"/>
          <w:szCs w:val="28"/>
        </w:rPr>
        <w:t>Чирва</w:t>
      </w:r>
      <w:proofErr w:type="spellEnd"/>
      <w:r w:rsidRPr="0023355E">
        <w:rPr>
          <w:rFonts w:ascii="Times New Roman" w:hAnsi="Times New Roman"/>
          <w:color w:val="auto"/>
          <w:sz w:val="28"/>
          <w:szCs w:val="28"/>
        </w:rPr>
        <w:t xml:space="preserve"> «Теория и методика футбола. ТОМ 1. Техника игры» Изд-во: ТВТ Дивизион 2015 г.</w:t>
      </w:r>
    </w:p>
    <w:p w14:paraId="682187B6" w14:textId="77777777" w:rsidR="0023355E" w:rsidRPr="0023355E" w:rsidRDefault="0023355E" w:rsidP="0023355E">
      <w:pPr>
        <w:tabs>
          <w:tab w:val="left" w:pos="-142"/>
        </w:tabs>
        <w:spacing w:after="0" w:line="240" w:lineRule="auto"/>
        <w:ind w:left="-142" w:hanging="142"/>
        <w:jc w:val="both"/>
        <w:rPr>
          <w:rFonts w:ascii="Times New Roman" w:hAnsi="Times New Roman"/>
          <w:color w:val="auto"/>
          <w:sz w:val="28"/>
          <w:szCs w:val="28"/>
        </w:rPr>
      </w:pPr>
      <w:r w:rsidRPr="0023355E">
        <w:rPr>
          <w:rFonts w:ascii="Times New Roman" w:hAnsi="Times New Roman"/>
          <w:color w:val="auto"/>
          <w:sz w:val="28"/>
          <w:szCs w:val="28"/>
        </w:rPr>
        <w:t>2. Фонд национальная академия футбола. Альманах «Пособие для футбольных тренеров» Изд-во: ТВТ Дивизион 2016 г.</w:t>
      </w:r>
    </w:p>
    <w:p w14:paraId="69604421" w14:textId="77777777" w:rsidR="0023355E" w:rsidRPr="0023355E" w:rsidRDefault="0023355E" w:rsidP="0023355E">
      <w:pPr>
        <w:tabs>
          <w:tab w:val="left" w:pos="-142"/>
        </w:tabs>
        <w:spacing w:after="0" w:line="240" w:lineRule="auto"/>
        <w:ind w:left="-142" w:hanging="142"/>
        <w:jc w:val="both"/>
        <w:rPr>
          <w:rFonts w:ascii="Times New Roman" w:hAnsi="Times New Roman"/>
          <w:color w:val="auto"/>
          <w:sz w:val="28"/>
          <w:szCs w:val="28"/>
        </w:rPr>
      </w:pPr>
      <w:r w:rsidRPr="0023355E">
        <w:rPr>
          <w:rFonts w:ascii="Times New Roman" w:hAnsi="Times New Roman"/>
          <w:color w:val="auto"/>
          <w:sz w:val="28"/>
          <w:szCs w:val="28"/>
        </w:rPr>
        <w:t>3.   Шон Грин «Программа юношеских тренировок. Тренировки в возрасте 8-10 лет.  Изд-во: ООО «РА Квартал» Фонд «Национальная академия футбола», 2016 г</w:t>
      </w:r>
    </w:p>
    <w:p w14:paraId="2D229F39" w14:textId="77777777" w:rsidR="0023355E" w:rsidRPr="0023355E" w:rsidRDefault="0023355E" w:rsidP="0023355E">
      <w:pPr>
        <w:tabs>
          <w:tab w:val="left" w:pos="-142"/>
        </w:tabs>
        <w:spacing w:after="0" w:line="240" w:lineRule="auto"/>
        <w:ind w:left="-142" w:hanging="142"/>
        <w:jc w:val="both"/>
        <w:rPr>
          <w:rFonts w:ascii="Times New Roman" w:hAnsi="Times New Roman"/>
          <w:color w:val="auto"/>
          <w:sz w:val="28"/>
          <w:szCs w:val="28"/>
        </w:rPr>
      </w:pPr>
      <w:r w:rsidRPr="0023355E">
        <w:rPr>
          <w:rFonts w:ascii="Times New Roman" w:hAnsi="Times New Roman"/>
          <w:color w:val="auto"/>
          <w:sz w:val="28"/>
          <w:szCs w:val="28"/>
        </w:rPr>
        <w:t>6.</w:t>
      </w:r>
      <w:r w:rsidRPr="0023355E">
        <w:rPr>
          <w:rFonts w:ascii="Palatino Linotype" w:hAnsi="Palatino Linotype"/>
          <w:color w:val="auto"/>
          <w:sz w:val="28"/>
          <w:szCs w:val="28"/>
          <w:shd w:val="clear" w:color="auto" w:fill="FFFFFF"/>
        </w:rPr>
        <w:t xml:space="preserve"> </w:t>
      </w:r>
      <w:r w:rsidRPr="0023355E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Монаков, Г.В. Техническая подготовка футболиста АО «Офсет», 2017г. - 128 с.</w:t>
      </w:r>
    </w:p>
    <w:p w14:paraId="24432380" w14:textId="77777777" w:rsidR="0023355E" w:rsidRPr="0023355E" w:rsidRDefault="0023355E" w:rsidP="0023355E">
      <w:pPr>
        <w:shd w:val="clear" w:color="auto" w:fill="FFFFFF"/>
        <w:tabs>
          <w:tab w:val="left" w:pos="-142"/>
        </w:tabs>
        <w:spacing w:after="0" w:line="240" w:lineRule="auto"/>
        <w:ind w:left="-142" w:right="-425" w:hanging="142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23355E">
        <w:rPr>
          <w:rFonts w:ascii="Times New Roman" w:hAnsi="Times New Roman"/>
          <w:bCs/>
          <w:color w:val="auto"/>
          <w:sz w:val="28"/>
          <w:szCs w:val="28"/>
        </w:rPr>
        <w:t>3.</w:t>
      </w:r>
      <w:r w:rsidRPr="0023355E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 xml:space="preserve"> Суворов, В.В. Техническая подготовка юных футболистов на основе струк</w:t>
      </w:r>
      <w:r w:rsidRPr="0023355E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туры соревновательной деятельности: </w:t>
      </w:r>
      <w:proofErr w:type="spellStart"/>
      <w:r w:rsidRPr="0023355E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автореф</w:t>
      </w:r>
      <w:proofErr w:type="spellEnd"/>
      <w:r w:rsidRPr="0023355E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23355E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дис</w:t>
      </w:r>
      <w:proofErr w:type="spellEnd"/>
      <w:r w:rsidRPr="0023355E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….</w:t>
      </w:r>
      <w:proofErr w:type="gramEnd"/>
      <w:r w:rsidRPr="0023355E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канд. пед. наук: 13.00.04  - Краснодар, 2016. - 23 с.</w:t>
      </w:r>
    </w:p>
    <w:p w14:paraId="3EB5BE84" w14:textId="77777777" w:rsidR="0023355E" w:rsidRPr="0023355E" w:rsidRDefault="0023355E" w:rsidP="0023355E">
      <w:pPr>
        <w:tabs>
          <w:tab w:val="left" w:pos="-142"/>
        </w:tabs>
        <w:spacing w:after="0" w:line="240" w:lineRule="auto"/>
        <w:ind w:left="-142" w:hanging="142"/>
        <w:rPr>
          <w:rFonts w:ascii="Times New Roman" w:hAnsi="Times New Roman"/>
          <w:color w:val="000000" w:themeColor="text1"/>
          <w:sz w:val="28"/>
          <w:szCs w:val="28"/>
        </w:rPr>
      </w:pPr>
      <w:r w:rsidRPr="0023355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4.</w:t>
      </w:r>
      <w:r w:rsidRPr="0023355E">
        <w:rPr>
          <w:rFonts w:ascii="Times New Roman" w:hAnsi="Times New Roman"/>
          <w:color w:val="000000" w:themeColor="text1"/>
          <w:sz w:val="28"/>
          <w:szCs w:val="28"/>
        </w:rPr>
        <w:t xml:space="preserve"> Верхошанский Ю.В. Основы специальной физической подготовки спортсменов. - М.: </w:t>
      </w:r>
      <w:proofErr w:type="spellStart"/>
      <w:r w:rsidRPr="0023355E">
        <w:rPr>
          <w:rFonts w:ascii="Times New Roman" w:hAnsi="Times New Roman"/>
          <w:color w:val="000000" w:themeColor="text1"/>
          <w:sz w:val="28"/>
          <w:szCs w:val="28"/>
        </w:rPr>
        <w:t>ФиС</w:t>
      </w:r>
      <w:proofErr w:type="spellEnd"/>
      <w:r w:rsidRPr="0023355E">
        <w:rPr>
          <w:rFonts w:ascii="Times New Roman" w:hAnsi="Times New Roman"/>
          <w:color w:val="000000" w:themeColor="text1"/>
          <w:sz w:val="28"/>
          <w:szCs w:val="28"/>
        </w:rPr>
        <w:t>, 2018. - 331 с.</w:t>
      </w:r>
    </w:p>
    <w:p w14:paraId="5D5A9FB3" w14:textId="77777777" w:rsidR="0023355E" w:rsidRPr="0023355E" w:rsidRDefault="0023355E" w:rsidP="0023355E">
      <w:pPr>
        <w:tabs>
          <w:tab w:val="left" w:pos="-142"/>
        </w:tabs>
        <w:spacing w:after="0" w:line="240" w:lineRule="auto"/>
        <w:ind w:left="-142" w:hanging="142"/>
        <w:rPr>
          <w:rFonts w:ascii="Times New Roman" w:hAnsi="Times New Roman"/>
          <w:color w:val="000000" w:themeColor="text1"/>
          <w:sz w:val="28"/>
          <w:szCs w:val="28"/>
        </w:rPr>
      </w:pPr>
      <w:r w:rsidRPr="0023355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5. Верхошанский Ю.В. Программирование и организация тренировочного процесса.- М.: </w:t>
      </w:r>
      <w:proofErr w:type="spellStart"/>
      <w:r w:rsidRPr="0023355E">
        <w:rPr>
          <w:rFonts w:ascii="Times New Roman" w:hAnsi="Times New Roman"/>
          <w:color w:val="000000" w:themeColor="text1"/>
          <w:sz w:val="28"/>
          <w:szCs w:val="28"/>
        </w:rPr>
        <w:t>ФиС</w:t>
      </w:r>
      <w:proofErr w:type="spellEnd"/>
      <w:r w:rsidRPr="0023355E">
        <w:rPr>
          <w:rFonts w:ascii="Times New Roman" w:hAnsi="Times New Roman"/>
          <w:color w:val="000000" w:themeColor="text1"/>
          <w:sz w:val="28"/>
          <w:szCs w:val="28"/>
        </w:rPr>
        <w:t>, 2017, с. 26-83.</w:t>
      </w:r>
    </w:p>
    <w:p w14:paraId="78AD7662" w14:textId="77777777" w:rsidR="0023355E" w:rsidRPr="0023355E" w:rsidRDefault="0023355E" w:rsidP="0023355E">
      <w:pPr>
        <w:tabs>
          <w:tab w:val="left" w:pos="-142"/>
        </w:tabs>
        <w:spacing w:after="0" w:line="240" w:lineRule="auto"/>
        <w:ind w:left="-142" w:hanging="142"/>
        <w:rPr>
          <w:rFonts w:ascii="Times New Roman" w:hAnsi="Times New Roman"/>
          <w:color w:val="000000" w:themeColor="text1"/>
          <w:sz w:val="28"/>
          <w:szCs w:val="28"/>
        </w:rPr>
      </w:pPr>
      <w:r w:rsidRPr="0023355E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Pr="0023355E">
        <w:rPr>
          <w:rFonts w:ascii="Arial" w:hAnsi="Arial" w:cs="Arial"/>
          <w:color w:val="646464"/>
          <w:sz w:val="28"/>
          <w:szCs w:val="28"/>
        </w:rPr>
        <w:t xml:space="preserve">  </w:t>
      </w:r>
      <w:r w:rsidRPr="0023355E">
        <w:rPr>
          <w:rFonts w:ascii="Times New Roman" w:hAnsi="Times New Roman"/>
          <w:color w:val="000000" w:themeColor="text1"/>
          <w:sz w:val="28"/>
          <w:szCs w:val="28"/>
        </w:rPr>
        <w:t>Матвеев Л. П. Основы спортивной тренировки. - К.: Олимпийская литература, 2019. - 172с.</w:t>
      </w:r>
    </w:p>
    <w:p w14:paraId="31A37E12" w14:textId="77777777" w:rsidR="0023355E" w:rsidRPr="0023355E" w:rsidRDefault="0023355E" w:rsidP="0023355E">
      <w:pPr>
        <w:tabs>
          <w:tab w:val="left" w:pos="-142"/>
        </w:tabs>
        <w:spacing w:after="0" w:line="240" w:lineRule="auto"/>
        <w:ind w:left="-142" w:hanging="142"/>
        <w:rPr>
          <w:rFonts w:ascii="Times New Roman" w:hAnsi="Times New Roman"/>
          <w:color w:val="000000" w:themeColor="text1"/>
          <w:sz w:val="28"/>
          <w:szCs w:val="28"/>
        </w:rPr>
      </w:pPr>
      <w:r w:rsidRPr="0023355E">
        <w:rPr>
          <w:rFonts w:ascii="Times New Roman" w:hAnsi="Times New Roman"/>
          <w:color w:val="000000" w:themeColor="text1"/>
          <w:sz w:val="28"/>
          <w:szCs w:val="28"/>
        </w:rPr>
        <w:t>7.</w:t>
      </w:r>
      <w:r w:rsidRPr="0023355E">
        <w:rPr>
          <w:rFonts w:ascii="Roboto" w:hAnsi="Roboto"/>
          <w:color w:val="646464"/>
          <w:sz w:val="28"/>
          <w:szCs w:val="28"/>
        </w:rPr>
        <w:t xml:space="preserve"> </w:t>
      </w:r>
      <w:proofErr w:type="spellStart"/>
      <w:r w:rsidRPr="0023355E">
        <w:rPr>
          <w:rFonts w:ascii="Times New Roman" w:hAnsi="Times New Roman"/>
          <w:color w:val="000000" w:themeColor="text1"/>
          <w:sz w:val="28"/>
          <w:szCs w:val="28"/>
        </w:rPr>
        <w:t>Тюленьков</w:t>
      </w:r>
      <w:proofErr w:type="spellEnd"/>
      <w:r w:rsidRPr="0023355E">
        <w:rPr>
          <w:rFonts w:ascii="Times New Roman" w:hAnsi="Times New Roman"/>
          <w:color w:val="000000" w:themeColor="text1"/>
          <w:sz w:val="28"/>
          <w:szCs w:val="28"/>
        </w:rPr>
        <w:t xml:space="preserve"> С.Ю., Губа В.П., Прохоров А.В. Теоретико-методические аспекты управления подготовкой футболистов. Учебное пособие, 2016.- 116 с.</w:t>
      </w:r>
    </w:p>
    <w:p w14:paraId="682844BD" w14:textId="77777777" w:rsidR="0023355E" w:rsidRPr="0023355E" w:rsidRDefault="0023355E" w:rsidP="0023355E">
      <w:pPr>
        <w:tabs>
          <w:tab w:val="left" w:pos="-142"/>
        </w:tabs>
        <w:spacing w:after="0" w:line="240" w:lineRule="auto"/>
        <w:ind w:left="-142" w:hanging="142"/>
        <w:rPr>
          <w:rFonts w:ascii="Times New Roman" w:hAnsi="Times New Roman"/>
          <w:color w:val="000000" w:themeColor="text1"/>
          <w:sz w:val="28"/>
          <w:szCs w:val="28"/>
        </w:rPr>
      </w:pPr>
      <w:r w:rsidRPr="0023355E">
        <w:rPr>
          <w:rFonts w:ascii="Times New Roman" w:hAnsi="Times New Roman"/>
          <w:color w:val="000000" w:themeColor="text1"/>
          <w:sz w:val="28"/>
          <w:szCs w:val="28"/>
        </w:rPr>
        <w:t>8.</w:t>
      </w:r>
      <w:r w:rsidRPr="0023355E">
        <w:rPr>
          <w:rFonts w:ascii="Roboto" w:hAnsi="Roboto"/>
          <w:color w:val="646464"/>
          <w:sz w:val="28"/>
          <w:szCs w:val="28"/>
        </w:rPr>
        <w:t xml:space="preserve"> </w:t>
      </w:r>
      <w:r w:rsidRPr="0023355E">
        <w:rPr>
          <w:rFonts w:ascii="Times New Roman" w:hAnsi="Times New Roman"/>
          <w:color w:val="000000" w:themeColor="text1"/>
          <w:sz w:val="28"/>
          <w:szCs w:val="28"/>
        </w:rPr>
        <w:t>Шамардин A.M., Солопов ИМ., Исмаилов AM. Функциональная подготовка футболистов: Учебное пособие. - Волгоград: ВГАФК. - 2017. - 152 с.</w:t>
      </w:r>
    </w:p>
    <w:p w14:paraId="6BE1FC72" w14:textId="77777777" w:rsidR="0023355E" w:rsidRPr="0023355E" w:rsidRDefault="0023355E" w:rsidP="0023355E">
      <w:pPr>
        <w:tabs>
          <w:tab w:val="left" w:pos="-142"/>
        </w:tabs>
        <w:spacing w:after="0" w:line="240" w:lineRule="auto"/>
        <w:ind w:left="-142" w:hanging="142"/>
        <w:rPr>
          <w:rFonts w:ascii="Times New Roman" w:hAnsi="Times New Roman"/>
          <w:color w:val="000000" w:themeColor="text1"/>
          <w:sz w:val="28"/>
          <w:szCs w:val="28"/>
        </w:rPr>
      </w:pPr>
      <w:r w:rsidRPr="0023355E">
        <w:rPr>
          <w:rFonts w:ascii="Times New Roman" w:hAnsi="Times New Roman"/>
          <w:color w:val="000000" w:themeColor="text1"/>
          <w:sz w:val="28"/>
          <w:szCs w:val="28"/>
        </w:rPr>
        <w:t>9.</w:t>
      </w:r>
      <w:r w:rsidRPr="0023355E">
        <w:rPr>
          <w:rFonts w:ascii="Roboto" w:hAnsi="Roboto"/>
          <w:color w:val="646464"/>
          <w:sz w:val="28"/>
          <w:szCs w:val="28"/>
        </w:rPr>
        <w:t xml:space="preserve"> </w:t>
      </w:r>
      <w:r w:rsidRPr="0023355E">
        <w:rPr>
          <w:rFonts w:ascii="Times New Roman" w:hAnsi="Times New Roman"/>
          <w:color w:val="000000" w:themeColor="text1"/>
          <w:sz w:val="28"/>
          <w:szCs w:val="28"/>
        </w:rPr>
        <w:t xml:space="preserve">Голомазов С.В., </w:t>
      </w:r>
      <w:proofErr w:type="spellStart"/>
      <w:r w:rsidRPr="0023355E">
        <w:rPr>
          <w:rFonts w:ascii="Times New Roman" w:hAnsi="Times New Roman"/>
          <w:color w:val="000000" w:themeColor="text1"/>
          <w:sz w:val="28"/>
          <w:szCs w:val="28"/>
        </w:rPr>
        <w:t>Чирва</w:t>
      </w:r>
      <w:proofErr w:type="spellEnd"/>
      <w:r w:rsidRPr="0023355E">
        <w:rPr>
          <w:rFonts w:ascii="Times New Roman" w:hAnsi="Times New Roman"/>
          <w:color w:val="000000" w:themeColor="text1"/>
          <w:sz w:val="28"/>
          <w:szCs w:val="28"/>
        </w:rPr>
        <w:t xml:space="preserve"> Б.Г. Теория и методика футбола. Техника игры. - М.: "</w:t>
      </w:r>
      <w:proofErr w:type="spellStart"/>
      <w:r w:rsidRPr="0023355E">
        <w:rPr>
          <w:rFonts w:ascii="Times New Roman" w:hAnsi="Times New Roman"/>
          <w:color w:val="000000" w:themeColor="text1"/>
          <w:sz w:val="28"/>
          <w:szCs w:val="28"/>
        </w:rPr>
        <w:t>СпортакАдемПресс</w:t>
      </w:r>
      <w:proofErr w:type="spellEnd"/>
      <w:r w:rsidRPr="0023355E">
        <w:rPr>
          <w:rFonts w:ascii="Times New Roman" w:hAnsi="Times New Roman"/>
          <w:color w:val="000000" w:themeColor="text1"/>
          <w:sz w:val="28"/>
          <w:szCs w:val="28"/>
        </w:rPr>
        <w:t>", 2017. - 472 с.</w:t>
      </w:r>
    </w:p>
    <w:p w14:paraId="579E8FEF" w14:textId="77777777" w:rsidR="0023355E" w:rsidRPr="0023355E" w:rsidRDefault="0023355E" w:rsidP="0023355E">
      <w:pPr>
        <w:shd w:val="clear" w:color="auto" w:fill="FFFFFF"/>
        <w:tabs>
          <w:tab w:val="left" w:pos="-142"/>
        </w:tabs>
        <w:spacing w:after="0" w:line="240" w:lineRule="auto"/>
        <w:ind w:left="-142" w:right="-56" w:hanging="142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3355E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23355E">
        <w:rPr>
          <w:rFonts w:ascii="Times New Roman" w:hAnsi="Times New Roman"/>
          <w:b/>
          <w:color w:val="000000" w:themeColor="text1"/>
          <w:sz w:val="28"/>
          <w:szCs w:val="28"/>
        </w:rPr>
        <w:tab/>
        <w:t>Дополнительная литература</w:t>
      </w:r>
    </w:p>
    <w:p w14:paraId="79049AAA" w14:textId="77777777" w:rsidR="0023355E" w:rsidRPr="0023355E" w:rsidRDefault="0023355E" w:rsidP="0023355E">
      <w:pPr>
        <w:numPr>
          <w:ilvl w:val="0"/>
          <w:numId w:val="15"/>
        </w:numPr>
        <w:shd w:val="clear" w:color="auto" w:fill="FFFFFF"/>
        <w:tabs>
          <w:tab w:val="left" w:pos="-142"/>
        </w:tabs>
        <w:spacing w:after="0" w:line="240" w:lineRule="auto"/>
        <w:ind w:left="-142" w:right="-57" w:hanging="142"/>
        <w:contextualSpacing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23355E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Коротков, И.М. Подвижные игры в занятиях спортом - М.: ФИС, 2017. - 344 с</w:t>
      </w:r>
    </w:p>
    <w:p w14:paraId="40AE599A" w14:textId="77777777" w:rsidR="0023355E" w:rsidRPr="0023355E" w:rsidRDefault="0023355E" w:rsidP="0023355E">
      <w:pPr>
        <w:numPr>
          <w:ilvl w:val="0"/>
          <w:numId w:val="15"/>
        </w:numPr>
        <w:shd w:val="clear" w:color="auto" w:fill="FFFFFF"/>
        <w:tabs>
          <w:tab w:val="left" w:pos="-142"/>
        </w:tabs>
        <w:spacing w:after="0" w:line="240" w:lineRule="auto"/>
        <w:ind w:left="-142" w:right="-57" w:hanging="142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hyperlink r:id="rId9" w:history="1">
        <w:r w:rsidRPr="0023355E">
          <w:rPr>
            <w:rFonts w:ascii="Times New Roman" w:hAnsi="Times New Roman"/>
            <w:color w:val="000000" w:themeColor="text1"/>
            <w:sz w:val="28"/>
            <w:szCs w:val="28"/>
            <w:shd w:val="clear" w:color="auto" w:fill="F5F5F5"/>
          </w:rPr>
          <w:t>Железняк Ю.Д.: Волейбол. - М.: Терра-Спорт: Олимпия Пресс, 2015</w:t>
        </w:r>
      </w:hyperlink>
    </w:p>
    <w:p w14:paraId="7BB04DDF" w14:textId="77777777" w:rsidR="0023355E" w:rsidRPr="0023355E" w:rsidRDefault="0023355E" w:rsidP="0023355E">
      <w:pPr>
        <w:numPr>
          <w:ilvl w:val="0"/>
          <w:numId w:val="15"/>
        </w:numPr>
        <w:shd w:val="clear" w:color="auto" w:fill="FFFFFF"/>
        <w:tabs>
          <w:tab w:val="left" w:pos="-142"/>
        </w:tabs>
        <w:spacing w:after="0" w:line="240" w:lineRule="auto"/>
        <w:ind w:left="-142" w:right="-57" w:hanging="142"/>
        <w:contextualSpacing/>
        <w:jc w:val="both"/>
        <w:rPr>
          <w:rFonts w:ascii="Times New Roman" w:hAnsi="Times New Roman"/>
          <w:sz w:val="28"/>
          <w:szCs w:val="28"/>
        </w:rPr>
      </w:pPr>
      <w:r w:rsidRPr="0023355E">
        <w:rPr>
          <w:sz w:val="28"/>
          <w:szCs w:val="28"/>
        </w:rPr>
        <w:t xml:space="preserve"> </w:t>
      </w:r>
      <w:hyperlink r:id="rId10" w:history="1">
        <w:r w:rsidRPr="0023355E">
          <w:rPr>
            <w:rFonts w:ascii="Times New Roman" w:hAnsi="Times New Roman"/>
            <w:color w:val="000000" w:themeColor="text1"/>
            <w:sz w:val="28"/>
            <w:szCs w:val="28"/>
            <w:shd w:val="clear" w:color="auto" w:fill="F5F5F5"/>
          </w:rPr>
          <w:t>Спирин А.Н.: Футбол. - М.: Олимпия Пресс, 201</w:t>
        </w:r>
      </w:hyperlink>
      <w:bookmarkEnd w:id="3"/>
      <w:r w:rsidRPr="0023355E">
        <w:rPr>
          <w:rFonts w:ascii="Times New Roman" w:hAnsi="Times New Roman"/>
          <w:sz w:val="28"/>
          <w:szCs w:val="28"/>
        </w:rPr>
        <w:t>7</w:t>
      </w:r>
    </w:p>
    <w:p w14:paraId="35A8578D" w14:textId="77777777" w:rsidR="0023355E" w:rsidRPr="0023355E" w:rsidRDefault="0023355E" w:rsidP="0023355E">
      <w:pPr>
        <w:numPr>
          <w:ilvl w:val="0"/>
          <w:numId w:val="15"/>
        </w:numPr>
        <w:shd w:val="clear" w:color="auto" w:fill="FFFFFF"/>
        <w:tabs>
          <w:tab w:val="left" w:pos="-142"/>
        </w:tabs>
        <w:spacing w:after="0" w:line="240" w:lineRule="auto"/>
        <w:ind w:left="-142" w:right="-57" w:hanging="142"/>
        <w:contextualSpacing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23355E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Стрельников В.А. Воспитание выносливости. –Москва ФИС, 2015. - 410 с.</w:t>
      </w:r>
    </w:p>
    <w:p w14:paraId="163399A9" w14:textId="77777777" w:rsidR="0023355E" w:rsidRPr="0023355E" w:rsidRDefault="0023355E" w:rsidP="0023355E">
      <w:pPr>
        <w:shd w:val="clear" w:color="auto" w:fill="FFFFFF"/>
        <w:tabs>
          <w:tab w:val="left" w:pos="-142"/>
          <w:tab w:val="left" w:pos="426"/>
          <w:tab w:val="left" w:pos="9639"/>
        </w:tabs>
        <w:spacing w:after="0" w:line="240" w:lineRule="auto"/>
        <w:ind w:left="-142" w:right="-57" w:hanging="142"/>
        <w:contextualSpacing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2335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Pr="002335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Талиновский</w:t>
      </w:r>
      <w:proofErr w:type="spellEnd"/>
      <w:r w:rsidRPr="002335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Б. Звезды мирового футбола / Б. </w:t>
      </w:r>
      <w:proofErr w:type="spellStart"/>
      <w:r w:rsidRPr="002335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Талиновский</w:t>
      </w:r>
      <w:proofErr w:type="spellEnd"/>
      <w:r w:rsidRPr="002335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- М.: Фактор, 2017. </w:t>
      </w:r>
      <w:r w:rsidRPr="0023355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- 195</w:t>
      </w:r>
      <w:r w:rsidRPr="0023355E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 c.  </w:t>
      </w:r>
    </w:p>
    <w:p w14:paraId="549AAF47" w14:textId="77777777" w:rsidR="0023355E" w:rsidRPr="0023355E" w:rsidRDefault="0023355E" w:rsidP="0023355E">
      <w:pPr>
        <w:shd w:val="clear" w:color="auto" w:fill="FFFFFF"/>
        <w:tabs>
          <w:tab w:val="left" w:pos="-142"/>
        </w:tabs>
        <w:spacing w:after="0" w:line="360" w:lineRule="auto"/>
        <w:ind w:left="-142" w:right="-56" w:hanging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23355E">
        <w:rPr>
          <w:rFonts w:ascii="Times New Roman" w:hAnsi="Times New Roman"/>
          <w:b/>
          <w:bCs/>
          <w:sz w:val="28"/>
          <w:szCs w:val="28"/>
        </w:rPr>
        <w:t xml:space="preserve">       Интернет- ресурсы</w:t>
      </w:r>
    </w:p>
    <w:p w14:paraId="4D430A30" w14:textId="77777777" w:rsidR="0023355E" w:rsidRPr="0023355E" w:rsidRDefault="0023355E" w:rsidP="0023355E">
      <w:pPr>
        <w:pStyle w:val="ab"/>
        <w:numPr>
          <w:ilvl w:val="0"/>
          <w:numId w:val="16"/>
        </w:numPr>
        <w:shd w:val="clear" w:color="auto" w:fill="FFFFFF"/>
        <w:tabs>
          <w:tab w:val="left" w:pos="-142"/>
        </w:tabs>
        <w:spacing w:after="0" w:line="240" w:lineRule="auto"/>
        <w:ind w:left="-142" w:right="-56" w:hanging="142"/>
        <w:rPr>
          <w:rFonts w:ascii="Times New Roman" w:hAnsi="Times New Roman"/>
          <w:sz w:val="28"/>
          <w:szCs w:val="28"/>
        </w:rPr>
      </w:pPr>
      <w:r w:rsidRPr="0023355E">
        <w:rPr>
          <w:rFonts w:ascii="Times New Roman" w:hAnsi="Times New Roman"/>
          <w:sz w:val="28"/>
          <w:szCs w:val="28"/>
        </w:rPr>
        <w:t>https://legalacts.ru/doc/pravila-vida-sporta-futbol-utv-prikazom-minsporta-rossii-ot_1/</w:t>
      </w:r>
    </w:p>
    <w:p w14:paraId="1FEAB3A6" w14:textId="77777777" w:rsidR="0023355E" w:rsidRPr="0023355E" w:rsidRDefault="0023355E" w:rsidP="0023355E">
      <w:pPr>
        <w:pStyle w:val="ab"/>
        <w:numPr>
          <w:ilvl w:val="0"/>
          <w:numId w:val="13"/>
        </w:numPr>
        <w:shd w:val="clear" w:color="auto" w:fill="FFFFFF"/>
        <w:tabs>
          <w:tab w:val="clear" w:pos="720"/>
          <w:tab w:val="left" w:pos="-142"/>
        </w:tabs>
        <w:spacing w:after="0" w:line="240" w:lineRule="auto"/>
        <w:ind w:left="-142" w:hanging="142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3355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Физиологические основы занятий по физической культуре и спортивной тренировке  </w:t>
      </w:r>
      <w:hyperlink r:id="rId11" w:history="1">
        <w:r w:rsidRPr="0023355E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</w:t>
        </w:r>
        <w:r w:rsidRPr="0023355E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://</w:t>
        </w:r>
        <w:proofErr w:type="spellStart"/>
        <w:r w:rsidRPr="0023355E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studopedia</w:t>
        </w:r>
        <w:proofErr w:type="spellEnd"/>
        <w:r w:rsidRPr="0023355E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Pr="0023355E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su</w:t>
        </w:r>
        <w:proofErr w:type="spellEnd"/>
        <w:r w:rsidRPr="0023355E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/10_56366_</w:t>
        </w:r>
        <w:proofErr w:type="spellStart"/>
        <w:r w:rsidRPr="0023355E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fiziologicheskie</w:t>
        </w:r>
        <w:proofErr w:type="spellEnd"/>
        <w:r w:rsidRPr="0023355E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-</w:t>
        </w:r>
        <w:proofErr w:type="spellStart"/>
        <w:r w:rsidRPr="0023355E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osnovi</w:t>
        </w:r>
        <w:proofErr w:type="spellEnd"/>
        <w:r w:rsidRPr="0023355E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-</w:t>
        </w:r>
        <w:proofErr w:type="spellStart"/>
        <w:r w:rsidRPr="0023355E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zanyatiy</w:t>
        </w:r>
        <w:proofErr w:type="spellEnd"/>
        <w:r w:rsidRPr="0023355E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-</w:t>
        </w:r>
        <w:r w:rsidRPr="0023355E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po</w:t>
        </w:r>
        <w:r w:rsidRPr="0023355E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-</w:t>
        </w:r>
        <w:proofErr w:type="spellStart"/>
        <w:r w:rsidRPr="0023355E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fizicheskoy</w:t>
        </w:r>
        <w:proofErr w:type="spellEnd"/>
        <w:r w:rsidRPr="0023355E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-</w:t>
        </w:r>
        <w:proofErr w:type="spellStart"/>
        <w:r w:rsidRPr="0023355E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kulture</w:t>
        </w:r>
        <w:proofErr w:type="spellEnd"/>
        <w:r w:rsidRPr="0023355E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-</w:t>
        </w:r>
        <w:proofErr w:type="spellStart"/>
        <w:r w:rsidRPr="0023355E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i</w:t>
        </w:r>
        <w:proofErr w:type="spellEnd"/>
        <w:r w:rsidRPr="0023355E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-</w:t>
        </w:r>
        <w:proofErr w:type="spellStart"/>
        <w:r w:rsidRPr="0023355E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sportivnoy</w:t>
        </w:r>
        <w:proofErr w:type="spellEnd"/>
        <w:r w:rsidRPr="0023355E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-</w:t>
        </w:r>
        <w:proofErr w:type="spellStart"/>
        <w:r w:rsidRPr="0023355E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trenirovke</w:t>
        </w:r>
        <w:proofErr w:type="spellEnd"/>
        <w:r w:rsidRPr="0023355E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Pr="0023355E">
          <w:rPr>
            <w:rStyle w:val="af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html</w:t>
        </w:r>
      </w:hyperlink>
    </w:p>
    <w:p w14:paraId="09FAA37A" w14:textId="77777777" w:rsidR="0023355E" w:rsidRPr="0023355E" w:rsidRDefault="0023355E" w:rsidP="0023355E">
      <w:pPr>
        <w:pStyle w:val="ab"/>
        <w:widowControl w:val="0"/>
        <w:numPr>
          <w:ilvl w:val="0"/>
          <w:numId w:val="13"/>
        </w:numPr>
        <w:tabs>
          <w:tab w:val="clear" w:pos="720"/>
          <w:tab w:val="left" w:pos="-142"/>
          <w:tab w:val="left" w:pos="284"/>
        </w:tabs>
        <w:autoSpaceDE w:val="0"/>
        <w:autoSpaceDN w:val="0"/>
        <w:adjustRightInd w:val="0"/>
        <w:spacing w:after="0" w:line="240" w:lineRule="auto"/>
        <w:ind w:left="-142" w:hanging="142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hyperlink r:id="rId12" w:history="1">
        <w:r w:rsidRPr="0023355E">
          <w:rPr>
            <w:rStyle w:val="aff0"/>
            <w:rFonts w:ascii="Times New Roman" w:hAnsi="Times New Roman"/>
            <w:sz w:val="28"/>
            <w:szCs w:val="28"/>
            <w:lang w:val="en-US"/>
          </w:rPr>
          <w:t>http://uss.dvfu.ru/e- publications/2018/vozrast_anatomiya_fiziologiya_i_gigiena_2018.pdf</w:t>
        </w:r>
      </w:hyperlink>
    </w:p>
    <w:p w14:paraId="6F5E2D53" w14:textId="77777777" w:rsidR="0023355E" w:rsidRPr="0023355E" w:rsidRDefault="0023355E" w:rsidP="0023355E">
      <w:pPr>
        <w:pStyle w:val="ab"/>
        <w:widowControl w:val="0"/>
        <w:numPr>
          <w:ilvl w:val="0"/>
          <w:numId w:val="13"/>
        </w:numPr>
        <w:tabs>
          <w:tab w:val="clear" w:pos="720"/>
          <w:tab w:val="left" w:pos="-142"/>
          <w:tab w:val="left" w:pos="284"/>
        </w:tabs>
        <w:autoSpaceDE w:val="0"/>
        <w:autoSpaceDN w:val="0"/>
        <w:adjustRightInd w:val="0"/>
        <w:spacing w:after="0" w:line="240" w:lineRule="auto"/>
        <w:ind w:left="-142" w:hanging="142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hyperlink r:id="rId13" w:history="1">
        <w:r w:rsidRPr="0023355E">
          <w:rPr>
            <w:rStyle w:val="aff0"/>
            <w:rFonts w:ascii="Times New Roman" w:hAnsi="Times New Roman"/>
            <w:color w:val="000000" w:themeColor="text1"/>
            <w:sz w:val="28"/>
            <w:szCs w:val="28"/>
            <w:lang w:val="en-US"/>
          </w:rPr>
          <w:t>https://studwood.net/1038964/pedagogika/rol_mesto_fizicheskoy_kultury_formirovanii_lichnostnyh_kachestv</w:t>
        </w:r>
      </w:hyperlink>
    </w:p>
    <w:p w14:paraId="0AFDB73A" w14:textId="77777777" w:rsidR="0023355E" w:rsidRPr="0023355E" w:rsidRDefault="0023355E" w:rsidP="0023355E">
      <w:pPr>
        <w:pStyle w:val="af"/>
        <w:numPr>
          <w:ilvl w:val="0"/>
          <w:numId w:val="14"/>
        </w:numPr>
        <w:shd w:val="clear" w:color="auto" w:fill="FFFFFF"/>
        <w:tabs>
          <w:tab w:val="clear" w:pos="64"/>
          <w:tab w:val="left" w:pos="-142"/>
          <w:tab w:val="left" w:pos="1276"/>
        </w:tabs>
        <w:autoSpaceDE w:val="0"/>
        <w:autoSpaceDN w:val="0"/>
        <w:adjustRightInd w:val="0"/>
        <w:spacing w:after="0" w:line="240" w:lineRule="auto"/>
        <w:ind w:leftChars="-193" w:left="285" w:rightChars="-25" w:right="-55" w:hanging="710"/>
        <w:contextualSpacing/>
        <w:jc w:val="center"/>
        <w:rPr>
          <w:b/>
          <w:sz w:val="28"/>
          <w:szCs w:val="28"/>
          <w:lang w:val="en-US"/>
        </w:rPr>
      </w:pPr>
      <w:hyperlink r:id="rId14" w:history="1">
        <w:r w:rsidRPr="0023355E">
          <w:rPr>
            <w:rStyle w:val="aff0"/>
            <w:sz w:val="28"/>
            <w:szCs w:val="28"/>
            <w:lang w:val="en-US"/>
          </w:rPr>
          <w:t>https://bstudy.net/729667/sport/fiziologicheskie_osnovy_fizicheskoy_kultury</w:t>
        </w:r>
      </w:hyperlink>
    </w:p>
    <w:p w14:paraId="426AD91A" w14:textId="77777777" w:rsidR="0023355E" w:rsidRPr="0023355E" w:rsidRDefault="0023355E" w:rsidP="0023355E">
      <w:pPr>
        <w:pStyle w:val="af"/>
        <w:numPr>
          <w:ilvl w:val="0"/>
          <w:numId w:val="14"/>
        </w:numPr>
        <w:shd w:val="clear" w:color="auto" w:fill="FFFFFF"/>
        <w:tabs>
          <w:tab w:val="left" w:pos="-142"/>
          <w:tab w:val="left" w:pos="1276"/>
        </w:tabs>
        <w:autoSpaceDE w:val="0"/>
        <w:autoSpaceDN w:val="0"/>
        <w:adjustRightInd w:val="0"/>
        <w:spacing w:after="0" w:line="240" w:lineRule="auto"/>
        <w:ind w:left="-142" w:right="-56" w:hanging="142"/>
        <w:contextualSpacing/>
        <w:rPr>
          <w:bCs/>
          <w:sz w:val="28"/>
          <w:szCs w:val="28"/>
          <w:lang w:val="en-US"/>
        </w:rPr>
      </w:pPr>
      <w:hyperlink r:id="rId15" w:history="1">
        <w:r w:rsidRPr="0023355E">
          <w:rPr>
            <w:rStyle w:val="aff0"/>
            <w:bCs/>
            <w:sz w:val="28"/>
            <w:szCs w:val="28"/>
            <w:lang w:val="en-US"/>
          </w:rPr>
          <w:t>https://infourok.ru/metodika-obucheniya-tehnike-igry-v-futbol-4157878.html</w:t>
        </w:r>
      </w:hyperlink>
    </w:p>
    <w:p w14:paraId="18179AA8" w14:textId="77777777" w:rsidR="0023355E" w:rsidRPr="0023355E" w:rsidRDefault="0023355E" w:rsidP="0023355E">
      <w:pPr>
        <w:pStyle w:val="af"/>
        <w:numPr>
          <w:ilvl w:val="0"/>
          <w:numId w:val="14"/>
        </w:numPr>
        <w:shd w:val="clear" w:color="auto" w:fill="FFFFFF"/>
        <w:tabs>
          <w:tab w:val="left" w:pos="-142"/>
          <w:tab w:val="left" w:pos="1276"/>
        </w:tabs>
        <w:autoSpaceDE w:val="0"/>
        <w:autoSpaceDN w:val="0"/>
        <w:adjustRightInd w:val="0"/>
        <w:spacing w:after="0" w:line="240" w:lineRule="auto"/>
        <w:ind w:left="-142" w:right="-56" w:hanging="142"/>
        <w:contextualSpacing/>
        <w:rPr>
          <w:bCs/>
          <w:sz w:val="28"/>
          <w:szCs w:val="28"/>
          <w:lang w:val="en-US"/>
        </w:rPr>
      </w:pPr>
      <w:hyperlink r:id="rId16" w:history="1">
        <w:r w:rsidRPr="0023355E">
          <w:rPr>
            <w:rStyle w:val="aff0"/>
            <w:bCs/>
            <w:sz w:val="28"/>
            <w:szCs w:val="28"/>
            <w:lang w:val="en-US"/>
          </w:rPr>
          <w:t>http://www.pervaja.nios.ru/sites/default/files/anatomiya_i_fiziologiya_detey_sh</w:t>
        </w:r>
      </w:hyperlink>
      <w:r w:rsidRPr="0023355E">
        <w:rPr>
          <w:bCs/>
          <w:sz w:val="28"/>
          <w:szCs w:val="28"/>
          <w:lang w:val="en-US"/>
        </w:rPr>
        <w:t xml:space="preserve">  kolnogo_vozrasta_1.pdf</w:t>
      </w:r>
    </w:p>
    <w:p w14:paraId="5C94DB32" w14:textId="77777777" w:rsidR="0023355E" w:rsidRPr="0023355E" w:rsidRDefault="0023355E" w:rsidP="0023355E">
      <w:pPr>
        <w:pStyle w:val="af"/>
        <w:numPr>
          <w:ilvl w:val="0"/>
          <w:numId w:val="14"/>
        </w:numPr>
        <w:shd w:val="clear" w:color="auto" w:fill="FFFFFF"/>
        <w:tabs>
          <w:tab w:val="left" w:pos="-142"/>
          <w:tab w:val="left" w:pos="1276"/>
        </w:tabs>
        <w:autoSpaceDE w:val="0"/>
        <w:autoSpaceDN w:val="0"/>
        <w:adjustRightInd w:val="0"/>
        <w:spacing w:after="0" w:line="240" w:lineRule="auto"/>
        <w:ind w:left="-142" w:right="-56" w:hanging="142"/>
        <w:contextualSpacing/>
        <w:rPr>
          <w:bCs/>
          <w:sz w:val="28"/>
          <w:szCs w:val="28"/>
          <w:lang w:val="en-US"/>
        </w:rPr>
      </w:pPr>
      <w:hyperlink r:id="rId17" w:history="1">
        <w:r w:rsidRPr="0023355E">
          <w:rPr>
            <w:rStyle w:val="aff0"/>
            <w:bCs/>
            <w:sz w:val="28"/>
            <w:szCs w:val="28"/>
            <w:lang w:val="en-US"/>
          </w:rPr>
          <w:t>https://sportsgroup.ru/letnie-vidyi-sporta/istoriya-futbola.html</w:t>
        </w:r>
      </w:hyperlink>
    </w:p>
    <w:p w14:paraId="55AA07E5" w14:textId="77777777" w:rsidR="0023355E" w:rsidRPr="0023355E" w:rsidRDefault="0023355E" w:rsidP="0023355E">
      <w:pPr>
        <w:pStyle w:val="af"/>
        <w:numPr>
          <w:ilvl w:val="0"/>
          <w:numId w:val="14"/>
        </w:numPr>
        <w:shd w:val="clear" w:color="auto" w:fill="FFFFFF"/>
        <w:tabs>
          <w:tab w:val="left" w:pos="-142"/>
          <w:tab w:val="left" w:pos="1276"/>
        </w:tabs>
        <w:autoSpaceDE w:val="0"/>
        <w:autoSpaceDN w:val="0"/>
        <w:adjustRightInd w:val="0"/>
        <w:spacing w:after="0" w:line="240" w:lineRule="auto"/>
        <w:ind w:left="-142" w:right="-56" w:hanging="142"/>
        <w:contextualSpacing/>
        <w:rPr>
          <w:bCs/>
          <w:sz w:val="28"/>
          <w:szCs w:val="28"/>
          <w:lang w:val="en-US"/>
        </w:rPr>
      </w:pPr>
      <w:hyperlink r:id="rId18" w:history="1">
        <w:r w:rsidRPr="0023355E">
          <w:rPr>
            <w:rStyle w:val="aff0"/>
            <w:bCs/>
            <w:sz w:val="28"/>
            <w:szCs w:val="28"/>
            <w:lang w:val="en-US"/>
          </w:rPr>
          <w:t>https://nsportal.ru/npo-spo/obrazovanie-i-pedagogika/library/2015/07/05/vliyanie-fizicheskih-uprazhneniy-na-organizm</w:t>
        </w:r>
      </w:hyperlink>
    </w:p>
    <w:p w14:paraId="76FDCA42" w14:textId="77777777" w:rsidR="0023355E" w:rsidRPr="0023355E" w:rsidRDefault="0023355E" w:rsidP="0023355E">
      <w:pPr>
        <w:pStyle w:val="af"/>
        <w:numPr>
          <w:ilvl w:val="0"/>
          <w:numId w:val="14"/>
        </w:numPr>
        <w:shd w:val="clear" w:color="auto" w:fill="FFFFFF"/>
        <w:tabs>
          <w:tab w:val="left" w:pos="-142"/>
          <w:tab w:val="left" w:pos="1276"/>
        </w:tabs>
        <w:autoSpaceDE w:val="0"/>
        <w:autoSpaceDN w:val="0"/>
        <w:adjustRightInd w:val="0"/>
        <w:spacing w:after="0" w:line="240" w:lineRule="auto"/>
        <w:ind w:left="-142" w:right="-56" w:hanging="142"/>
        <w:contextualSpacing/>
        <w:rPr>
          <w:bCs/>
          <w:sz w:val="28"/>
          <w:szCs w:val="28"/>
          <w:lang w:val="en-US"/>
        </w:rPr>
      </w:pPr>
      <w:hyperlink r:id="rId19" w:history="1">
        <w:r w:rsidRPr="0023355E">
          <w:rPr>
            <w:rStyle w:val="aff0"/>
            <w:bCs/>
            <w:sz w:val="28"/>
            <w:szCs w:val="28"/>
            <w:lang w:val="en-US"/>
          </w:rPr>
          <w:t>https://nsportal.ru/shkola/fizkultura-i-sport/library/2017/09/05/razvitie-volevyh-i-nravstvennyh-kachestv-po-sredstvam</w:t>
        </w:r>
      </w:hyperlink>
    </w:p>
    <w:p w14:paraId="1546FEC0" w14:textId="3EED5C09" w:rsidR="00CE2AE0" w:rsidRPr="0023355E" w:rsidRDefault="0023355E" w:rsidP="0023355E">
      <w:pPr>
        <w:pStyle w:val="af"/>
        <w:numPr>
          <w:ilvl w:val="0"/>
          <w:numId w:val="14"/>
        </w:numPr>
        <w:shd w:val="clear" w:color="auto" w:fill="FFFFFF"/>
        <w:tabs>
          <w:tab w:val="left" w:pos="-142"/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-142" w:right="-56" w:hanging="142"/>
        <w:contextualSpacing/>
        <w:jc w:val="both"/>
        <w:rPr>
          <w:b/>
          <w:sz w:val="28"/>
          <w:szCs w:val="28"/>
          <w:lang w:val="en-US"/>
        </w:rPr>
      </w:pPr>
      <w:r w:rsidRPr="0023355E">
        <w:rPr>
          <w:bCs/>
          <w:sz w:val="28"/>
          <w:szCs w:val="28"/>
          <w:lang w:val="en-US"/>
        </w:rPr>
        <w:t>https://sdushor-kotovsk.68edu.ru/docs/infrod/Neobhodimyesvedenijaostroeniiifunkcijahorganizmacheloveka.pdf</w:t>
      </w:r>
    </w:p>
    <w:sectPr w:rsidR="00CE2AE0" w:rsidRPr="0023355E">
      <w:footerReference w:type="default" r:id="rId20"/>
      <w:type w:val="nextColumn"/>
      <w:pgSz w:w="11906" w:h="16838" w:code="9"/>
      <w:pgMar w:top="851" w:right="1274" w:bottom="851" w:left="1701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E009B" w14:textId="77777777" w:rsidR="00AA791D" w:rsidRDefault="00AA791D">
      <w:pPr>
        <w:spacing w:after="0" w:line="240" w:lineRule="auto"/>
      </w:pPr>
      <w:r>
        <w:separator/>
      </w:r>
    </w:p>
  </w:endnote>
  <w:endnote w:type="continuationSeparator" w:id="0">
    <w:p w14:paraId="05AFC798" w14:textId="77777777" w:rsidR="00AA791D" w:rsidRDefault="00AA7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OpenSymbol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CC"/>
    <w:family w:val="roman"/>
    <w:pitch w:val="variable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dale Sans UI">
    <w:charset w:val="CC"/>
    <w:family w:val="auto"/>
    <w:pitch w:val="default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5E493" w14:textId="77777777" w:rsidR="00CE2AE0" w:rsidRDefault="00000000">
    <w:pPr>
      <w:pStyle w:val="14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C7EC6C6" w14:textId="77777777" w:rsidR="00CE2AE0" w:rsidRDefault="00CE2AE0">
    <w:pPr>
      <w:pStyle w:val="14"/>
      <w:tabs>
        <w:tab w:val="left" w:pos="6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E6AF8" w14:textId="77777777" w:rsidR="00CE2AE0" w:rsidRDefault="00000000">
    <w:pPr>
      <w:pStyle w:val="14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  <w:p w14:paraId="201A8543" w14:textId="77777777" w:rsidR="00CE2AE0" w:rsidRDefault="00CE2AE0">
    <w:pPr>
      <w:pStyle w:val="14"/>
      <w:tabs>
        <w:tab w:val="left" w:pos="61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55B95" w14:textId="77777777" w:rsidR="00AA791D" w:rsidRDefault="00AA791D">
      <w:pPr>
        <w:spacing w:after="0" w:line="240" w:lineRule="auto"/>
      </w:pPr>
      <w:r>
        <w:separator/>
      </w:r>
    </w:p>
  </w:footnote>
  <w:footnote w:type="continuationSeparator" w:id="0">
    <w:p w14:paraId="1B37B823" w14:textId="77777777" w:rsidR="00AA791D" w:rsidRDefault="00AA7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F6950D"/>
    <w:multiLevelType w:val="multilevel"/>
    <w:tmpl w:val="81F6950D"/>
    <w:lvl w:ilvl="0">
      <w:start w:val="1"/>
      <w:numFmt w:val="bullet"/>
      <w:lvlText w:val=""/>
      <w:lvlJc w:val="left"/>
      <w:pPr>
        <w:tabs>
          <w:tab w:val="left" w:pos="64"/>
        </w:tabs>
        <w:ind w:left="64" w:firstLine="0"/>
        <w:textAlignment w:val="baseline"/>
      </w:pPr>
      <w:rPr>
        <w:rFonts w:ascii="Symbol" w:hAnsi="Symbol" w:cs="Symbol"/>
        <w:b w:val="0"/>
        <w:i w:val="0"/>
        <w:strike w:val="0"/>
        <w:dstrike w:val="0"/>
        <w:color w:val="000000"/>
        <w:sz w:val="24"/>
        <w:u w:val="none" w:color="000000"/>
      </w:rPr>
    </w:lvl>
    <w:lvl w:ilvl="1">
      <w:start w:val="1"/>
      <w:numFmt w:val="bullet"/>
      <w:suff w:val="nothing"/>
      <w:lvlText w:val=""/>
      <w:lvlJc w:val="left"/>
      <w:pPr>
        <w:tabs>
          <w:tab w:val="left" w:pos="64"/>
        </w:tabs>
        <w:ind w:left="64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left" w:pos="64"/>
        </w:tabs>
        <w:ind w:left="64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left" w:pos="64"/>
        </w:tabs>
        <w:ind w:left="64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left" w:pos="64"/>
        </w:tabs>
        <w:ind w:left="64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left" w:pos="64"/>
        </w:tabs>
        <w:ind w:left="64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left" w:pos="64"/>
        </w:tabs>
        <w:ind w:left="64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left" w:pos="64"/>
        </w:tabs>
        <w:ind w:left="64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left" w:pos="64"/>
        </w:tabs>
        <w:ind w:left="64" w:firstLine="0"/>
      </w:pPr>
      <w:rPr>
        <w:rFonts w:ascii="Symbol" w:hAnsi="Symbol" w:cs="OpenSymbol"/>
      </w:rPr>
    </w:lvl>
  </w:abstractNum>
  <w:abstractNum w:abstractNumId="1" w15:restartNumberingAfterBreak="0">
    <w:nsid w:val="FFFFFFFE"/>
    <w:multiLevelType w:val="singleLevel"/>
    <w:tmpl w:val="7C9ABD54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multilevel"/>
    <w:tmpl w:val="805841AA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3" w15:restartNumberingAfterBreak="0">
    <w:nsid w:val="00000002"/>
    <w:multiLevelType w:val="multilevel"/>
    <w:tmpl w:val="1E0E4596"/>
    <w:lvl w:ilvl="0">
      <w:start w:val="1"/>
      <w:numFmt w:val="bullet"/>
      <w:lvlText w:val="*"/>
      <w:lvlJc w:val="left"/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00000003"/>
    <w:multiLevelType w:val="hybridMultilevel"/>
    <w:tmpl w:val="914EF0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0000004"/>
    <w:multiLevelType w:val="multilevel"/>
    <w:tmpl w:val="22D0D48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6" w15:restartNumberingAfterBreak="0">
    <w:nsid w:val="00000005"/>
    <w:multiLevelType w:val="hybridMultilevel"/>
    <w:tmpl w:val="21D655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 w15:restartNumberingAfterBreak="0">
    <w:nsid w:val="00000006"/>
    <w:multiLevelType w:val="hybridMultilevel"/>
    <w:tmpl w:val="88965CEC"/>
    <w:lvl w:ilvl="0" w:tplc="FFD2D4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7"/>
    <w:multiLevelType w:val="multilevel"/>
    <w:tmpl w:val="48D6788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00000008"/>
    <w:multiLevelType w:val="hybridMultilevel"/>
    <w:tmpl w:val="7FAED3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0000009"/>
    <w:multiLevelType w:val="hybridMultilevel"/>
    <w:tmpl w:val="1ADCC3D8"/>
    <w:lvl w:ilvl="0" w:tplc="0419000F">
      <w:start w:val="1"/>
      <w:numFmt w:val="decimal"/>
      <w:lvlText w:val="%1."/>
      <w:lvlJc w:val="left"/>
      <w:pPr>
        <w:ind w:left="-207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0000000A"/>
    <w:multiLevelType w:val="hybridMultilevel"/>
    <w:tmpl w:val="02BC6496"/>
    <w:lvl w:ilvl="0" w:tplc="447CA6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8C0573"/>
    <w:multiLevelType w:val="hybridMultilevel"/>
    <w:tmpl w:val="914EF0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E2A6944"/>
    <w:multiLevelType w:val="multilevel"/>
    <w:tmpl w:val="81F6950D"/>
    <w:lvl w:ilvl="0">
      <w:start w:val="1"/>
      <w:numFmt w:val="bullet"/>
      <w:lvlText w:val=""/>
      <w:lvlJc w:val="left"/>
      <w:pPr>
        <w:tabs>
          <w:tab w:val="left" w:pos="632"/>
        </w:tabs>
        <w:ind w:left="632" w:firstLine="0"/>
        <w:textAlignment w:val="baseline"/>
      </w:pPr>
      <w:rPr>
        <w:rFonts w:ascii="Symbol" w:hAnsi="Symbol" w:cs="Symbol"/>
        <w:b w:val="0"/>
        <w:i w:val="0"/>
        <w:color w:val="000000"/>
        <w:sz w:val="24"/>
        <w:u w:val="none" w:color="000000"/>
      </w:rPr>
    </w:lvl>
    <w:lvl w:ilvl="1">
      <w:start w:val="1"/>
      <w:numFmt w:val="bullet"/>
      <w:suff w:val="nothing"/>
      <w:lvlText w:val=""/>
      <w:lvlJc w:val="left"/>
      <w:pPr>
        <w:tabs>
          <w:tab w:val="left" w:pos="632"/>
        </w:tabs>
        <w:ind w:left="632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left" w:pos="632"/>
        </w:tabs>
        <w:ind w:left="632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left" w:pos="632"/>
        </w:tabs>
        <w:ind w:left="632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left" w:pos="632"/>
        </w:tabs>
        <w:ind w:left="632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left" w:pos="632"/>
        </w:tabs>
        <w:ind w:left="632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left" w:pos="632"/>
        </w:tabs>
        <w:ind w:left="632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left" w:pos="632"/>
        </w:tabs>
        <w:ind w:left="632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left" w:pos="632"/>
        </w:tabs>
        <w:ind w:left="632" w:firstLine="0"/>
      </w:pPr>
      <w:rPr>
        <w:rFonts w:ascii="Symbol" w:hAnsi="Symbol" w:cs="OpenSymbol"/>
      </w:rPr>
    </w:lvl>
  </w:abstractNum>
  <w:abstractNum w:abstractNumId="14" w15:restartNumberingAfterBreak="0">
    <w:nsid w:val="48D6788A"/>
    <w:multiLevelType w:val="multilevel"/>
    <w:tmpl w:val="48D6788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5E7D19C1"/>
    <w:multiLevelType w:val="hybridMultilevel"/>
    <w:tmpl w:val="7FAED3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0075623">
    <w:abstractNumId w:val="2"/>
  </w:num>
  <w:num w:numId="2" w16cid:durableId="737871569">
    <w:abstractNumId w:val="6"/>
  </w:num>
  <w:num w:numId="3" w16cid:durableId="1216239178">
    <w:abstractNumId w:val="3"/>
    <w:lvlOverride w:ilvl="0">
      <w:lvl w:ilvl="0">
        <w:start w:val="1"/>
        <w:numFmt w:val="bullet"/>
        <w:lvlText w:val=""/>
        <w:lvlJc w:val="left"/>
        <w:rPr>
          <w:rFonts w:ascii="Symbol" w:hAnsi="Symbol"/>
        </w:rPr>
      </w:lvl>
    </w:lvlOverride>
  </w:num>
  <w:num w:numId="4" w16cid:durableId="1706326163">
    <w:abstractNumId w:val="7"/>
  </w:num>
  <w:num w:numId="5" w16cid:durableId="642663751">
    <w:abstractNumId w:val="5"/>
  </w:num>
  <w:num w:numId="6" w16cid:durableId="1316253530">
    <w:abstractNumId w:val="9"/>
  </w:num>
  <w:num w:numId="7" w16cid:durableId="1271208841">
    <w:abstractNumId w:val="10"/>
  </w:num>
  <w:num w:numId="8" w16cid:durableId="1737892083">
    <w:abstractNumId w:val="11"/>
  </w:num>
  <w:num w:numId="9" w16cid:durableId="239026414">
    <w:abstractNumId w:val="8"/>
  </w:num>
  <w:num w:numId="10" w16cid:durableId="856576530">
    <w:abstractNumId w:val="13"/>
  </w:num>
  <w:num w:numId="11" w16cid:durableId="2133591541">
    <w:abstractNumId w:val="4"/>
  </w:num>
  <w:num w:numId="12" w16cid:durableId="2145657441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3" w16cid:durableId="364017105">
    <w:abstractNumId w:val="14"/>
  </w:num>
  <w:num w:numId="14" w16cid:durableId="1368139761">
    <w:abstractNumId w:val="0"/>
  </w:num>
  <w:num w:numId="15" w16cid:durableId="2040273832">
    <w:abstractNumId w:val="15"/>
  </w:num>
  <w:num w:numId="16" w16cid:durableId="12802589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E0"/>
    <w:rsid w:val="00067F8E"/>
    <w:rsid w:val="00101090"/>
    <w:rsid w:val="0023355E"/>
    <w:rsid w:val="002504F1"/>
    <w:rsid w:val="00360AA5"/>
    <w:rsid w:val="0039335E"/>
    <w:rsid w:val="00501654"/>
    <w:rsid w:val="00504B2E"/>
    <w:rsid w:val="00506AD6"/>
    <w:rsid w:val="005A34DF"/>
    <w:rsid w:val="005B36B8"/>
    <w:rsid w:val="0097121B"/>
    <w:rsid w:val="00A44996"/>
    <w:rsid w:val="00AA2CB9"/>
    <w:rsid w:val="00AA791D"/>
    <w:rsid w:val="00C715E8"/>
    <w:rsid w:val="00CE2AE0"/>
    <w:rsid w:val="00D461A8"/>
    <w:rsid w:val="00E263DC"/>
    <w:rsid w:val="00E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3D7F"/>
  <w15:docId w15:val="{D4A3A5C4-ECBF-45C5-866C-F668D42D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color w:val="auto"/>
      <w:sz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widowControl w:val="0"/>
      <w:numPr>
        <w:ilvl w:val="1"/>
        <w:numId w:val="1"/>
      </w:numPr>
      <w:suppressAutoHyphens/>
      <w:spacing w:after="0" w:line="360" w:lineRule="auto"/>
      <w:jc w:val="center"/>
      <w:outlineLvl w:val="1"/>
    </w:pPr>
    <w:rPr>
      <w:rFonts w:ascii="Times New Roman" w:hAnsi="Times New Roman"/>
      <w:color w:val="auto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widowControl w:val="0"/>
      <w:spacing w:before="240" w:after="60" w:line="240" w:lineRule="auto"/>
      <w:outlineLvl w:val="2"/>
    </w:pPr>
    <w:rPr>
      <w:rFonts w:ascii="Cambria" w:hAnsi="Cambria"/>
      <w:b/>
      <w:color w:val="auto"/>
      <w:sz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 w:line="259" w:lineRule="auto"/>
      <w:outlineLvl w:val="4"/>
    </w:pPr>
    <w:rPr>
      <w:color w:val="365F91"/>
    </w:rPr>
  </w:style>
  <w:style w:type="paragraph" w:styleId="8">
    <w:name w:val="heading 8"/>
    <w:basedOn w:val="a"/>
    <w:next w:val="a"/>
    <w:link w:val="80"/>
    <w:qFormat/>
    <w:pPr>
      <w:widowControl w:val="0"/>
      <w:spacing w:before="240" w:after="60" w:line="240" w:lineRule="auto"/>
      <w:outlineLvl w:val="7"/>
    </w:pPr>
    <w:rPr>
      <w:i/>
      <w:color w:val="aut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  <w:rPr>
      <w:color w:val="auto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  <w:rPr>
      <w:color w:val="auto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7">
    <w:name w:val="Body Text"/>
    <w:basedOn w:val="a"/>
    <w:link w:val="a8"/>
    <w:pPr>
      <w:spacing w:after="140" w:line="288" w:lineRule="auto"/>
    </w:pPr>
  </w:style>
  <w:style w:type="paragraph" w:styleId="a9">
    <w:name w:val="List"/>
    <w:basedOn w:val="a7"/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i/>
      <w:sz w:val="24"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c32c10">
    <w:name w:val="c32 c1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10">
    <w:name w:val="c1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47c10">
    <w:name w:val="c47 c1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10c47">
    <w:name w:val="c10 c47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10c32">
    <w:name w:val="c10 c32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10c38">
    <w:name w:val="c10 c38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5">
    <w:name w:val="c5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5c38">
    <w:name w:val="c5 c38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4">
    <w:name w:val="c4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2">
    <w:name w:val="c2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5c61">
    <w:name w:val="c5 c61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4c51">
    <w:name w:val="c4 c51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22c10">
    <w:name w:val="c22 c1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22c10c45">
    <w:name w:val="c22 c10 c45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22c10c49">
    <w:name w:val="c22 c10 c49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10c22">
    <w:name w:val="c10 c22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40c10">
    <w:name w:val="c40 c1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10c52">
    <w:name w:val="c10 c52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10c40">
    <w:name w:val="c10 c4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4c54">
    <w:name w:val="c4 c54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32c10c58">
    <w:name w:val="c32 c10 c58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20c10">
    <w:name w:val="c20 c1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28c32c10">
    <w:name w:val="c28 c32 c1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29c10">
    <w:name w:val="c29 c1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10c28">
    <w:name w:val="c10 c28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56c32c10">
    <w:name w:val="c56 c32 c1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32c10c56">
    <w:name w:val="c32 c10 c56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23c10">
    <w:name w:val="c23 c1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24c10">
    <w:name w:val="c24 c1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28c10">
    <w:name w:val="c28 c1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10c31">
    <w:name w:val="c10 c31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31c10">
    <w:name w:val="c31 c1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10c29">
    <w:name w:val="c10 c29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32c10c57">
    <w:name w:val="c32 c10 c57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32c10c43">
    <w:name w:val="c32 c10 c43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10c55">
    <w:name w:val="c10 c55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32c10c50">
    <w:name w:val="c32 c10 c5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50c32c10">
    <w:name w:val="c50 c32 c1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10c20">
    <w:name w:val="c10 c2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43c32c10">
    <w:name w:val="c43 c32 c1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10c23">
    <w:name w:val="c10 c23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10c24">
    <w:name w:val="c10 c24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32c10c62">
    <w:name w:val="c32 c10 c62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32c30c10">
    <w:name w:val="c32 c30 c1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4c30">
    <w:name w:val="c4 c3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10c13">
    <w:name w:val="c10 c13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10c27">
    <w:name w:val="c10 c27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39c10">
    <w:name w:val="c39 c10"/>
    <w:basedOn w:val="a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link w:val="ac"/>
    <w:qFormat/>
    <w:pPr>
      <w:ind w:left="720"/>
      <w:contextualSpacing/>
    </w:pPr>
  </w:style>
  <w:style w:type="paragraph" w:styleId="ad">
    <w:name w:val="Balloon Text"/>
    <w:basedOn w:val="a"/>
    <w:qFormat/>
    <w:pPr>
      <w:spacing w:after="0" w:line="240" w:lineRule="auto"/>
    </w:pPr>
    <w:rPr>
      <w:rFonts w:ascii="Segoe UI" w:hAnsi="Segoe UI"/>
      <w:sz w:val="18"/>
    </w:rPr>
  </w:style>
  <w:style w:type="paragraph" w:styleId="ae">
    <w:name w:val="Plain Text"/>
    <w:basedOn w:val="a"/>
    <w:qFormat/>
    <w:pPr>
      <w:spacing w:after="0" w:line="240" w:lineRule="auto"/>
    </w:pPr>
    <w:rPr>
      <w:rFonts w:ascii="Courier New" w:hAnsi="Courier New"/>
      <w:sz w:val="20"/>
    </w:rPr>
  </w:style>
  <w:style w:type="paragraph" w:customStyle="1" w:styleId="FR3">
    <w:name w:val="FR3"/>
    <w:qFormat/>
    <w:pPr>
      <w:widowControl w:val="0"/>
      <w:spacing w:line="360" w:lineRule="auto"/>
      <w:ind w:left="80"/>
      <w:jc w:val="center"/>
    </w:pPr>
    <w:rPr>
      <w:rFonts w:ascii="Arial" w:hAnsi="Arial"/>
      <w:color w:val="00000A"/>
      <w:sz w:val="22"/>
    </w:rPr>
  </w:style>
  <w:style w:type="paragraph" w:customStyle="1" w:styleId="13">
    <w:name w:val="Верхний колонтитул1"/>
    <w:basedOn w:val="a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pPr>
      <w:tabs>
        <w:tab w:val="center" w:pos="4677"/>
        <w:tab w:val="right" w:pos="9355"/>
      </w:tabs>
    </w:pPr>
  </w:style>
  <w:style w:type="paragraph" w:customStyle="1" w:styleId="Style2">
    <w:name w:val="Style2"/>
    <w:basedOn w:val="a"/>
    <w:qFormat/>
    <w:pPr>
      <w:widowControl w:val="0"/>
      <w:spacing w:after="0" w:line="238" w:lineRule="exact"/>
      <w:ind w:firstLine="394"/>
      <w:jc w:val="both"/>
    </w:pPr>
    <w:rPr>
      <w:rFonts w:ascii="Times New Roman" w:hAnsi="Times New Roman"/>
      <w:sz w:val="24"/>
    </w:rPr>
  </w:style>
  <w:style w:type="paragraph" w:customStyle="1" w:styleId="15">
    <w:name w:val="Обычный1"/>
    <w:qFormat/>
    <w:pPr>
      <w:widowControl w:val="0"/>
      <w:suppressAutoHyphens/>
      <w:spacing w:line="100" w:lineRule="atLeast"/>
    </w:pPr>
    <w:rPr>
      <w:rFonts w:ascii="Times New Roman" w:hAnsi="Times New Roman"/>
      <w:color w:val="00000A"/>
      <w:sz w:val="24"/>
    </w:rPr>
  </w:style>
  <w:style w:type="paragraph" w:customStyle="1" w:styleId="Default">
    <w:name w:val="Default"/>
    <w:qFormat/>
    <w:pPr>
      <w:jc w:val="center"/>
    </w:pPr>
    <w:rPr>
      <w:rFonts w:ascii="Times New Roman" w:hAnsi="Times New Roman"/>
      <w:color w:val="000000"/>
      <w:sz w:val="24"/>
    </w:rPr>
  </w:style>
  <w:style w:type="paragraph" w:customStyle="1" w:styleId="16">
    <w:name w:val="Абзац списка1"/>
    <w:basedOn w:val="a"/>
    <w:qFormat/>
    <w:pPr>
      <w:suppressAutoHyphens/>
      <w:ind w:left="720"/>
    </w:pPr>
  </w:style>
  <w:style w:type="paragraph" w:styleId="af">
    <w:name w:val="Normal (Web)"/>
    <w:basedOn w:val="a"/>
    <w:uiPriority w:val="99"/>
    <w:qFormat/>
    <w:rPr>
      <w:rFonts w:ascii="Times New Roman" w:hAnsi="Times New Roman"/>
      <w:sz w:val="24"/>
    </w:rPr>
  </w:style>
  <w:style w:type="paragraph" w:styleId="af0">
    <w:name w:val="No Spacing"/>
    <w:qFormat/>
    <w:rPr>
      <w:color w:val="00000A"/>
      <w:sz w:val="22"/>
    </w:rPr>
  </w:style>
  <w:style w:type="paragraph" w:styleId="21">
    <w:name w:val="Body Text Indent 2"/>
    <w:basedOn w:val="a"/>
    <w:qFormat/>
    <w:pPr>
      <w:spacing w:after="0" w:line="240" w:lineRule="auto"/>
      <w:ind w:firstLine="851"/>
      <w:jc w:val="both"/>
    </w:pPr>
    <w:rPr>
      <w:rFonts w:ascii="Times New Roman" w:hAnsi="Times New Roman"/>
      <w:b/>
      <w:sz w:val="32"/>
    </w:rPr>
  </w:style>
  <w:style w:type="paragraph" w:customStyle="1" w:styleId="af1">
    <w:name w:val="Содержимое врезки"/>
    <w:basedOn w:val="a"/>
    <w:qFormat/>
  </w:style>
  <w:style w:type="paragraph" w:customStyle="1" w:styleId="af2">
    <w:name w:val="Содержимое таблицы"/>
    <w:basedOn w:val="a"/>
    <w:qFormat/>
  </w:style>
  <w:style w:type="paragraph" w:customStyle="1" w:styleId="af3">
    <w:name w:val="Заголовок таблицы"/>
    <w:basedOn w:val="af2"/>
    <w:qFormat/>
  </w:style>
  <w:style w:type="paragraph" w:customStyle="1" w:styleId="c8">
    <w:name w:val="c8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</w:rPr>
  </w:style>
  <w:style w:type="paragraph" w:customStyle="1" w:styleId="c27">
    <w:name w:val="c27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</w:rPr>
  </w:style>
  <w:style w:type="paragraph" w:customStyle="1" w:styleId="c23">
    <w:name w:val="c23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</w:rPr>
  </w:style>
  <w:style w:type="paragraph" w:customStyle="1" w:styleId="c17">
    <w:name w:val="c17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</w:rPr>
  </w:style>
  <w:style w:type="paragraph" w:customStyle="1" w:styleId="210">
    <w:name w:val="Основной текст 21"/>
    <w:basedOn w:val="a"/>
    <w:pPr>
      <w:widowControl w:val="0"/>
      <w:suppressAutoHyphens/>
      <w:spacing w:after="0" w:line="240" w:lineRule="auto"/>
      <w:jc w:val="both"/>
    </w:pPr>
    <w:rPr>
      <w:rFonts w:ascii="Times New Roman" w:hAnsi="Times New Roman"/>
      <w:color w:val="auto"/>
      <w:sz w:val="24"/>
    </w:rPr>
  </w:style>
  <w:style w:type="paragraph" w:styleId="af4">
    <w:name w:val="annotation text"/>
    <w:basedOn w:val="a"/>
    <w:link w:val="af5"/>
    <w:rPr>
      <w:color w:val="auto"/>
      <w:sz w:val="20"/>
    </w:rPr>
  </w:style>
  <w:style w:type="paragraph" w:styleId="af6">
    <w:name w:val="annotation subject"/>
    <w:basedOn w:val="af4"/>
    <w:next w:val="af4"/>
    <w:link w:val="af7"/>
    <w:rPr>
      <w:b/>
    </w:rPr>
  </w:style>
  <w:style w:type="paragraph" w:customStyle="1" w:styleId="22">
    <w:name w:val="Основной текст2"/>
    <w:basedOn w:val="a"/>
    <w:link w:val="af8"/>
    <w:pPr>
      <w:shd w:val="clear" w:color="auto" w:fill="FFFFFF"/>
      <w:spacing w:before="4800" w:after="1560" w:line="322" w:lineRule="exact"/>
      <w:ind w:hanging="1680"/>
    </w:pPr>
    <w:rPr>
      <w:color w:val="auto"/>
      <w:sz w:val="27"/>
    </w:rPr>
  </w:style>
  <w:style w:type="paragraph" w:customStyle="1" w:styleId="ConsPlusNormal">
    <w:name w:val="ConsPlusNormal"/>
    <w:rPr>
      <w:rFonts w:ascii="Arial" w:hAnsi="Arial"/>
    </w:rPr>
  </w:style>
  <w:style w:type="paragraph" w:customStyle="1" w:styleId="31">
    <w:name w:val="Основной текст (3)"/>
    <w:basedOn w:val="a"/>
    <w:link w:val="32"/>
    <w:pPr>
      <w:widowControl w:val="0"/>
      <w:shd w:val="clear" w:color="auto" w:fill="FFFFFF"/>
      <w:spacing w:after="0" w:line="240" w:lineRule="auto"/>
    </w:pPr>
    <w:rPr>
      <w:rFonts w:ascii="Times New Roman" w:hAnsi="Times New Roman"/>
      <w:color w:val="auto"/>
      <w:sz w:val="17"/>
    </w:rPr>
  </w:style>
  <w:style w:type="paragraph" w:styleId="af9">
    <w:name w:val="Document Map"/>
    <w:basedOn w:val="a"/>
    <w:link w:val="afa"/>
    <w:pPr>
      <w:spacing w:after="0" w:line="240" w:lineRule="auto"/>
    </w:pPr>
    <w:rPr>
      <w:rFonts w:ascii="Tahoma" w:hAnsi="Tahoma"/>
      <w:color w:val="auto"/>
      <w:sz w:val="16"/>
    </w:rPr>
  </w:style>
  <w:style w:type="paragraph" w:customStyle="1" w:styleId="33">
    <w:name w:val="Основной текст3"/>
    <w:basedOn w:val="a"/>
    <w:pPr>
      <w:widowControl w:val="0"/>
      <w:shd w:val="clear" w:color="auto" w:fill="FFFFFF"/>
      <w:spacing w:after="0" w:line="187" w:lineRule="exact"/>
      <w:jc w:val="both"/>
    </w:pPr>
    <w:rPr>
      <w:rFonts w:ascii="Times New Roman" w:hAnsi="Times New Roman"/>
      <w:color w:val="auto"/>
      <w:sz w:val="15"/>
    </w:rPr>
  </w:style>
  <w:style w:type="paragraph" w:customStyle="1" w:styleId="17">
    <w:name w:val="Заголовок №1"/>
    <w:basedOn w:val="a"/>
    <w:link w:val="18"/>
    <w:pPr>
      <w:widowControl w:val="0"/>
      <w:shd w:val="clear" w:color="auto" w:fill="FFFFFF"/>
      <w:spacing w:before="60" w:after="60" w:line="226" w:lineRule="exact"/>
      <w:jc w:val="center"/>
      <w:outlineLvl w:val="0"/>
    </w:pPr>
    <w:rPr>
      <w:rFonts w:ascii="Times New Roman" w:hAnsi="Times New Roman"/>
      <w:b/>
      <w:color w:val="auto"/>
      <w:sz w:val="15"/>
    </w:rPr>
  </w:style>
  <w:style w:type="paragraph" w:customStyle="1" w:styleId="23">
    <w:name w:val="Основной текст (2)"/>
    <w:basedOn w:val="a"/>
    <w:link w:val="24"/>
    <w:pPr>
      <w:widowControl w:val="0"/>
      <w:shd w:val="clear" w:color="auto" w:fill="FFFFFF"/>
      <w:spacing w:before="60" w:after="0" w:line="206" w:lineRule="exact"/>
      <w:jc w:val="center"/>
    </w:pPr>
    <w:rPr>
      <w:rFonts w:ascii="Times New Roman" w:hAnsi="Times New Roman"/>
      <w:b/>
      <w:color w:val="auto"/>
      <w:sz w:val="15"/>
    </w:rPr>
  </w:style>
  <w:style w:type="paragraph" w:customStyle="1" w:styleId="25">
    <w:name w:val="Заголовок №2"/>
    <w:basedOn w:val="a"/>
    <w:link w:val="26"/>
    <w:pPr>
      <w:widowControl w:val="0"/>
      <w:shd w:val="clear" w:color="auto" w:fill="FFFFFF"/>
      <w:spacing w:after="60" w:line="221" w:lineRule="exact"/>
      <w:jc w:val="center"/>
      <w:outlineLvl w:val="1"/>
    </w:pPr>
    <w:rPr>
      <w:rFonts w:ascii="Lucida Sans Unicode" w:hAnsi="Lucida Sans Unicode"/>
      <w:b/>
      <w:color w:val="auto"/>
      <w:sz w:val="15"/>
    </w:rPr>
  </w:style>
  <w:style w:type="paragraph" w:customStyle="1" w:styleId="130">
    <w:name w:val="Заголовок №1 (3)"/>
    <w:basedOn w:val="a"/>
    <w:link w:val="131"/>
    <w:pPr>
      <w:widowControl w:val="0"/>
      <w:shd w:val="clear" w:color="auto" w:fill="FFFFFF"/>
      <w:spacing w:after="480" w:line="240" w:lineRule="auto"/>
      <w:jc w:val="center"/>
      <w:outlineLvl w:val="0"/>
    </w:pPr>
    <w:rPr>
      <w:rFonts w:ascii="Sylfaen" w:hAnsi="Sylfaen"/>
      <w:color w:val="auto"/>
      <w:sz w:val="18"/>
    </w:rPr>
  </w:style>
  <w:style w:type="paragraph" w:customStyle="1" w:styleId="afb">
    <w:name w:val="Оглавление"/>
    <w:basedOn w:val="a"/>
    <w:link w:val="afc"/>
    <w:pPr>
      <w:widowControl w:val="0"/>
      <w:shd w:val="clear" w:color="auto" w:fill="FFFFFF"/>
      <w:spacing w:before="60" w:after="0" w:line="182" w:lineRule="exact"/>
      <w:ind w:hanging="500"/>
      <w:jc w:val="center"/>
    </w:pPr>
    <w:rPr>
      <w:rFonts w:ascii="Times New Roman" w:hAnsi="Times New Roman"/>
      <w:color w:val="auto"/>
      <w:sz w:val="15"/>
    </w:rPr>
  </w:style>
  <w:style w:type="paragraph" w:customStyle="1" w:styleId="120">
    <w:name w:val="Заголовок №1 (2)"/>
    <w:basedOn w:val="a"/>
    <w:link w:val="121"/>
    <w:pPr>
      <w:widowControl w:val="0"/>
      <w:shd w:val="clear" w:color="auto" w:fill="FFFFFF"/>
      <w:spacing w:after="180" w:line="240" w:lineRule="auto"/>
      <w:jc w:val="center"/>
      <w:outlineLvl w:val="0"/>
    </w:pPr>
    <w:rPr>
      <w:rFonts w:ascii="Times New Roman" w:hAnsi="Times New Roman"/>
      <w:b/>
      <w:color w:val="auto"/>
      <w:sz w:val="17"/>
    </w:rPr>
  </w:style>
  <w:style w:type="paragraph" w:customStyle="1" w:styleId="6">
    <w:name w:val="Основной текст (6)"/>
    <w:basedOn w:val="a"/>
    <w:link w:val="60"/>
    <w:pPr>
      <w:widowControl w:val="0"/>
      <w:shd w:val="clear" w:color="auto" w:fill="FFFFFF"/>
      <w:spacing w:after="180" w:line="240" w:lineRule="auto"/>
      <w:ind w:hanging="160"/>
    </w:pPr>
    <w:rPr>
      <w:rFonts w:ascii="Times New Roman" w:hAnsi="Times New Roman"/>
      <w:b/>
      <w:i/>
      <w:color w:val="auto"/>
      <w:sz w:val="17"/>
    </w:rPr>
  </w:style>
  <w:style w:type="paragraph" w:customStyle="1" w:styleId="110">
    <w:name w:val="Основной текст (11)"/>
    <w:basedOn w:val="a"/>
    <w:link w:val="111"/>
    <w:pPr>
      <w:widowControl w:val="0"/>
      <w:shd w:val="clear" w:color="auto" w:fill="FFFFFF"/>
      <w:spacing w:after="60" w:line="202" w:lineRule="exact"/>
      <w:jc w:val="both"/>
    </w:pPr>
    <w:rPr>
      <w:rFonts w:ascii="Times New Roman" w:hAnsi="Times New Roman"/>
      <w:b/>
      <w:color w:val="auto"/>
      <w:sz w:val="17"/>
    </w:rPr>
  </w:style>
  <w:style w:type="paragraph" w:customStyle="1" w:styleId="100">
    <w:name w:val="Основной текст (10)"/>
    <w:basedOn w:val="a"/>
    <w:link w:val="101"/>
    <w:pPr>
      <w:widowControl w:val="0"/>
      <w:shd w:val="clear" w:color="auto" w:fill="FFFFFF"/>
      <w:spacing w:after="0" w:line="240" w:lineRule="auto"/>
    </w:pPr>
    <w:rPr>
      <w:rFonts w:ascii="Times New Roman" w:hAnsi="Times New Roman"/>
      <w:b/>
      <w:color w:val="auto"/>
      <w:sz w:val="16"/>
    </w:rPr>
  </w:style>
  <w:style w:type="paragraph" w:customStyle="1" w:styleId="122">
    <w:name w:val="Основной текст (12)"/>
    <w:basedOn w:val="a"/>
    <w:link w:val="123"/>
    <w:pPr>
      <w:widowControl w:val="0"/>
      <w:shd w:val="clear" w:color="auto" w:fill="FFFFFF"/>
      <w:spacing w:after="120" w:line="240" w:lineRule="auto"/>
      <w:jc w:val="center"/>
    </w:pPr>
    <w:rPr>
      <w:rFonts w:ascii="Times New Roman" w:hAnsi="Times New Roman"/>
      <w:b/>
      <w:color w:val="auto"/>
      <w:sz w:val="17"/>
    </w:rPr>
  </w:style>
  <w:style w:type="paragraph" w:customStyle="1" w:styleId="afd">
    <w:name w:val="Подпись к таблице"/>
    <w:basedOn w:val="a"/>
    <w:link w:val="afe"/>
    <w:pPr>
      <w:widowControl w:val="0"/>
      <w:shd w:val="clear" w:color="auto" w:fill="FFFFFF"/>
      <w:spacing w:after="0" w:line="240" w:lineRule="auto"/>
    </w:pPr>
    <w:rPr>
      <w:rFonts w:ascii="Times New Roman" w:hAnsi="Times New Roman"/>
      <w:color w:val="auto"/>
      <w:sz w:val="15"/>
    </w:rPr>
  </w:style>
  <w:style w:type="character" w:styleId="aff">
    <w:name w:val="line number"/>
    <w:basedOn w:val="a0"/>
  </w:style>
  <w:style w:type="character" w:styleId="aff0">
    <w:name w:val="Hyperlink"/>
    <w:uiPriority w:val="99"/>
    <w:rPr>
      <w:color w:val="0563C1"/>
      <w:u w:val="single"/>
    </w:rPr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color w:val="auto"/>
      <w:sz w:val="48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rPr>
      <w:rFonts w:ascii="Cambria" w:hAnsi="Cambria"/>
      <w:b/>
      <w:color w:val="auto"/>
      <w:sz w:val="26"/>
    </w:rPr>
  </w:style>
  <w:style w:type="character" w:customStyle="1" w:styleId="50">
    <w:name w:val="Заголовок 5 Знак"/>
    <w:basedOn w:val="a0"/>
    <w:link w:val="5"/>
    <w:rPr>
      <w:color w:val="365F91"/>
    </w:rPr>
  </w:style>
  <w:style w:type="character" w:customStyle="1" w:styleId="80">
    <w:name w:val="Заголовок 8 Знак"/>
    <w:basedOn w:val="a0"/>
    <w:link w:val="8"/>
    <w:rPr>
      <w:i/>
      <w:color w:val="auto"/>
      <w:sz w:val="24"/>
    </w:rPr>
  </w:style>
  <w:style w:type="character" w:customStyle="1" w:styleId="c0">
    <w:name w:val="c0"/>
    <w:basedOn w:val="a0"/>
    <w:qFormat/>
  </w:style>
  <w:style w:type="character" w:customStyle="1" w:styleId="c0c7">
    <w:name w:val="c0 c7"/>
    <w:basedOn w:val="a0"/>
    <w:qFormat/>
  </w:style>
  <w:style w:type="character" w:customStyle="1" w:styleId="c11c7">
    <w:name w:val="c11 c7"/>
    <w:basedOn w:val="a0"/>
    <w:qFormat/>
  </w:style>
  <w:style w:type="character" w:customStyle="1" w:styleId="c0c60">
    <w:name w:val="c0 c60"/>
    <w:basedOn w:val="a0"/>
    <w:qFormat/>
  </w:style>
  <w:style w:type="character" w:customStyle="1" w:styleId="c9c0">
    <w:name w:val="c9 c0"/>
    <w:basedOn w:val="a0"/>
    <w:qFormat/>
  </w:style>
  <w:style w:type="character" w:customStyle="1" w:styleId="c15c0">
    <w:name w:val="c15 c0"/>
    <w:basedOn w:val="a0"/>
    <w:qFormat/>
  </w:style>
  <w:style w:type="character" w:customStyle="1" w:styleId="c15c9c0">
    <w:name w:val="c15 c9 c0"/>
    <w:basedOn w:val="a0"/>
    <w:qFormat/>
  </w:style>
  <w:style w:type="character" w:customStyle="1" w:styleId="c15c0c7">
    <w:name w:val="c15 c0 c7"/>
    <w:basedOn w:val="a0"/>
    <w:qFormat/>
  </w:style>
  <w:style w:type="character" w:customStyle="1" w:styleId="c11">
    <w:name w:val="c11"/>
    <w:basedOn w:val="a0"/>
    <w:qFormat/>
  </w:style>
  <w:style w:type="character" w:customStyle="1" w:styleId="c9c0c7">
    <w:name w:val="c9 c0 c7"/>
    <w:basedOn w:val="a0"/>
    <w:qFormat/>
  </w:style>
  <w:style w:type="character" w:customStyle="1" w:styleId="c15c7c34">
    <w:name w:val="c15 c7 c34"/>
    <w:basedOn w:val="a0"/>
    <w:qFormat/>
  </w:style>
  <w:style w:type="character" w:customStyle="1" w:styleId="c0c15">
    <w:name w:val="c0 c15"/>
    <w:basedOn w:val="a0"/>
    <w:qFormat/>
  </w:style>
  <w:style w:type="character" w:customStyle="1" w:styleId="c0c9">
    <w:name w:val="c0 c9"/>
    <w:basedOn w:val="a0"/>
    <w:qFormat/>
  </w:style>
  <w:style w:type="character" w:customStyle="1" w:styleId="c7c34">
    <w:name w:val="c7 c34"/>
    <w:basedOn w:val="a0"/>
    <w:qFormat/>
  </w:style>
  <w:style w:type="character" w:customStyle="1" w:styleId="c6">
    <w:name w:val="c6"/>
    <w:basedOn w:val="a0"/>
    <w:qFormat/>
  </w:style>
  <w:style w:type="character" w:customStyle="1" w:styleId="aff1">
    <w:name w:val="Текст выноски Знак"/>
    <w:qFormat/>
    <w:rPr>
      <w:rFonts w:ascii="Segoe UI" w:hAnsi="Segoe UI"/>
      <w:sz w:val="18"/>
    </w:rPr>
  </w:style>
  <w:style w:type="character" w:customStyle="1" w:styleId="aff2">
    <w:name w:val="Текст Знак"/>
    <w:qFormat/>
    <w:rPr>
      <w:rFonts w:ascii="Courier New" w:hAnsi="Courier New"/>
    </w:rPr>
  </w:style>
  <w:style w:type="character" w:customStyle="1" w:styleId="a4">
    <w:name w:val="Верхний колонтитул Знак"/>
    <w:link w:val="a3"/>
    <w:qFormat/>
    <w:rPr>
      <w:color w:val="auto"/>
    </w:rPr>
  </w:style>
  <w:style w:type="character" w:customStyle="1" w:styleId="a6">
    <w:name w:val="Нижний колонтитул Знак"/>
    <w:link w:val="a5"/>
    <w:qFormat/>
    <w:rPr>
      <w:color w:val="auto"/>
    </w:rPr>
  </w:style>
  <w:style w:type="character" w:styleId="aff3">
    <w:name w:val="Strong"/>
    <w:uiPriority w:val="22"/>
    <w:qFormat/>
    <w:rPr>
      <w:b/>
    </w:rPr>
  </w:style>
  <w:style w:type="character" w:customStyle="1" w:styleId="apple-converted-space">
    <w:name w:val="apple-converted-space"/>
    <w:qFormat/>
  </w:style>
  <w:style w:type="character" w:customStyle="1" w:styleId="19">
    <w:name w:val="Основной шрифт абзаца1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27">
    <w:name w:val="Основной текст с отступом 2 Знак"/>
    <w:basedOn w:val="a0"/>
    <w:qFormat/>
    <w:rPr>
      <w:rFonts w:ascii="Times New Roman" w:hAnsi="Times New Roman"/>
      <w:b/>
      <w:sz w:val="32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  <w:rPr>
      <w:rFonts w:ascii="Times New Roman" w:hAnsi="Times New Roman"/>
      <w:sz w:val="28"/>
    </w:rPr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  <w:rPr>
      <w:rFonts w:ascii="Times New Roman" w:hAnsi="Times New Roman"/>
      <w:sz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sz w:val="28"/>
    </w:rPr>
  </w:style>
  <w:style w:type="character" w:customStyle="1" w:styleId="ListLabel29">
    <w:name w:val="ListLabel 29"/>
    <w:qFormat/>
    <w:rPr>
      <w:sz w:val="28"/>
    </w:rPr>
  </w:style>
  <w:style w:type="character" w:customStyle="1" w:styleId="ListLabel30">
    <w:name w:val="ListLabel 30"/>
    <w:qFormat/>
    <w:rPr>
      <w:sz w:val="28"/>
    </w:rPr>
  </w:style>
  <w:style w:type="character" w:customStyle="1" w:styleId="ListLabel31">
    <w:name w:val="ListLabel 31"/>
    <w:qFormat/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  <w:rPr>
      <w:b/>
      <w:sz w:val="28"/>
    </w:rPr>
  </w:style>
  <w:style w:type="character" w:customStyle="1" w:styleId="ListLabel34">
    <w:name w:val="ListLabel 34"/>
    <w:qFormat/>
    <w:rPr>
      <w:sz w:val="28"/>
    </w:rPr>
  </w:style>
  <w:style w:type="character" w:customStyle="1" w:styleId="ListLabel35">
    <w:name w:val="ListLabel 35"/>
    <w:qFormat/>
    <w:rPr>
      <w:sz w:val="28"/>
    </w:rPr>
  </w:style>
  <w:style w:type="character" w:customStyle="1" w:styleId="ListLabel36">
    <w:name w:val="ListLabel 36"/>
    <w:qFormat/>
    <w:rPr>
      <w:sz w:val="28"/>
    </w:rPr>
  </w:style>
  <w:style w:type="character" w:customStyle="1" w:styleId="ListLabel37">
    <w:name w:val="ListLabel 37"/>
    <w:qFormat/>
    <w:rPr>
      <w:sz w:val="28"/>
    </w:rPr>
  </w:style>
  <w:style w:type="character" w:customStyle="1" w:styleId="ListLabel38">
    <w:name w:val="ListLabel 38"/>
    <w:qFormat/>
    <w:rPr>
      <w:sz w:val="28"/>
    </w:rPr>
  </w:style>
  <w:style w:type="character" w:customStyle="1" w:styleId="ListLabel39">
    <w:name w:val="ListLabel 39"/>
    <w:qFormat/>
    <w:rPr>
      <w:sz w:val="28"/>
    </w:rPr>
  </w:style>
  <w:style w:type="character" w:customStyle="1" w:styleId="ListLabel40">
    <w:name w:val="ListLabel 40"/>
    <w:qFormat/>
    <w:rPr>
      <w:sz w:val="28"/>
    </w:rPr>
  </w:style>
  <w:style w:type="character" w:customStyle="1" w:styleId="ListLabel41">
    <w:name w:val="ListLabel 41"/>
    <w:qFormat/>
    <w:rPr>
      <w:sz w:val="28"/>
    </w:rPr>
  </w:style>
  <w:style w:type="character" w:customStyle="1" w:styleId="ListLabel42">
    <w:name w:val="ListLabel 42"/>
    <w:qFormat/>
    <w:rPr>
      <w:b/>
      <w:sz w:val="28"/>
    </w:rPr>
  </w:style>
  <w:style w:type="character" w:customStyle="1" w:styleId="ListLabel43">
    <w:name w:val="ListLabel 43"/>
    <w:qFormat/>
    <w:rPr>
      <w:b w:val="0"/>
      <w:i w:val="0"/>
      <w:color w:val="000000"/>
      <w:sz w:val="24"/>
      <w:u w:val="none"/>
      <w:shd w:val="clear" w:color="auto" w:fill="FFFFFF"/>
      <w:vertAlign w:val="baseline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character" w:customStyle="1" w:styleId="ListLabel47">
    <w:name w:val="ListLabel 47"/>
    <w:qFormat/>
  </w:style>
  <w:style w:type="character" w:customStyle="1" w:styleId="ListLabel48">
    <w:name w:val="ListLabel 48"/>
    <w:qFormat/>
  </w:style>
  <w:style w:type="character" w:customStyle="1" w:styleId="ListLabel49">
    <w:name w:val="ListLabel 49"/>
    <w:qFormat/>
  </w:style>
  <w:style w:type="character" w:customStyle="1" w:styleId="ListLabel50">
    <w:name w:val="ListLabel 50"/>
    <w:qFormat/>
  </w:style>
  <w:style w:type="character" w:customStyle="1" w:styleId="ListLabel51">
    <w:name w:val="ListLabel 51"/>
    <w:qFormat/>
  </w:style>
  <w:style w:type="character" w:customStyle="1" w:styleId="ListLabel52">
    <w:name w:val="ListLabel 52"/>
    <w:qFormat/>
  </w:style>
  <w:style w:type="character" w:customStyle="1" w:styleId="ListLabel53">
    <w:name w:val="ListLabel 53"/>
    <w:qFormat/>
  </w:style>
  <w:style w:type="character" w:customStyle="1" w:styleId="ListLabel54">
    <w:name w:val="ListLabel 54"/>
    <w:qFormat/>
    <w:rPr>
      <w:rFonts w:ascii="Times New Roman" w:hAnsi="Times New Roman"/>
      <w:sz w:val="28"/>
    </w:rPr>
  </w:style>
  <w:style w:type="character" w:customStyle="1" w:styleId="ListLabel55">
    <w:name w:val="ListLabel 55"/>
    <w:qFormat/>
  </w:style>
  <w:style w:type="character" w:customStyle="1" w:styleId="ListLabel56">
    <w:name w:val="ListLabel 56"/>
    <w:qFormat/>
  </w:style>
  <w:style w:type="character" w:customStyle="1" w:styleId="ListLabel57">
    <w:name w:val="ListLabel 57"/>
    <w:qFormat/>
  </w:style>
  <w:style w:type="character" w:customStyle="1" w:styleId="ListLabel58">
    <w:name w:val="ListLabel 58"/>
    <w:qFormat/>
    <w:rPr>
      <w:rFonts w:ascii="Times New Roman" w:hAnsi="Times New Roman"/>
      <w:sz w:val="28"/>
    </w:rPr>
  </w:style>
  <w:style w:type="character" w:customStyle="1" w:styleId="ListLabel59">
    <w:name w:val="ListLabel 59"/>
    <w:qFormat/>
  </w:style>
  <w:style w:type="character" w:customStyle="1" w:styleId="ListLabel60">
    <w:name w:val="ListLabel 60"/>
    <w:qFormat/>
  </w:style>
  <w:style w:type="character" w:customStyle="1" w:styleId="ListLabel61">
    <w:name w:val="ListLabel 61"/>
    <w:qFormat/>
  </w:style>
  <w:style w:type="character" w:customStyle="1" w:styleId="ListLabel62">
    <w:name w:val="ListLabel 62"/>
    <w:qFormat/>
  </w:style>
  <w:style w:type="character" w:customStyle="1" w:styleId="ListLabel63">
    <w:name w:val="ListLabel 63"/>
    <w:qFormat/>
  </w:style>
  <w:style w:type="character" w:customStyle="1" w:styleId="ListLabel64">
    <w:name w:val="ListLabel 64"/>
    <w:qFormat/>
  </w:style>
  <w:style w:type="character" w:customStyle="1" w:styleId="ListLabel65">
    <w:name w:val="ListLabel 65"/>
    <w:qFormat/>
  </w:style>
  <w:style w:type="character" w:customStyle="1" w:styleId="ListLabel66">
    <w:name w:val="ListLabel 66"/>
    <w:qFormat/>
  </w:style>
  <w:style w:type="character" w:customStyle="1" w:styleId="ListLabel67">
    <w:name w:val="ListLabel 67"/>
    <w:qFormat/>
    <w:rPr>
      <w:rFonts w:ascii="Times New Roman" w:hAnsi="Times New Roman"/>
      <w:sz w:val="28"/>
    </w:rPr>
  </w:style>
  <w:style w:type="character" w:customStyle="1" w:styleId="ListLabel68">
    <w:name w:val="ListLabel 68"/>
    <w:qFormat/>
  </w:style>
  <w:style w:type="character" w:customStyle="1" w:styleId="ListLabel69">
    <w:name w:val="ListLabel 69"/>
    <w:qFormat/>
  </w:style>
  <w:style w:type="character" w:customStyle="1" w:styleId="ListLabel70">
    <w:name w:val="ListLabel 70"/>
    <w:qFormat/>
  </w:style>
  <w:style w:type="character" w:customStyle="1" w:styleId="ListLabel71">
    <w:name w:val="ListLabel 71"/>
    <w:qFormat/>
  </w:style>
  <w:style w:type="character" w:customStyle="1" w:styleId="ListLabel72">
    <w:name w:val="ListLabel 72"/>
    <w:qFormat/>
  </w:style>
  <w:style w:type="character" w:customStyle="1" w:styleId="ListLabel73">
    <w:name w:val="ListLabel 73"/>
    <w:qFormat/>
  </w:style>
  <w:style w:type="character" w:customStyle="1" w:styleId="ListLabel74">
    <w:name w:val="ListLabel 74"/>
    <w:qFormat/>
  </w:style>
  <w:style w:type="character" w:customStyle="1" w:styleId="ListLabel75">
    <w:name w:val="ListLabel 75"/>
    <w:qFormat/>
  </w:style>
  <w:style w:type="character" w:customStyle="1" w:styleId="ListLabel76">
    <w:name w:val="ListLabel 76"/>
    <w:qFormat/>
    <w:rPr>
      <w:rFonts w:ascii="Times New Roman" w:hAnsi="Times New Roman"/>
      <w:sz w:val="28"/>
    </w:rPr>
  </w:style>
  <w:style w:type="character" w:customStyle="1" w:styleId="ListLabel77">
    <w:name w:val="ListLabel 77"/>
    <w:qFormat/>
  </w:style>
  <w:style w:type="character" w:customStyle="1" w:styleId="ListLabel78">
    <w:name w:val="ListLabel 78"/>
    <w:qFormat/>
  </w:style>
  <w:style w:type="character" w:customStyle="1" w:styleId="ListLabel79">
    <w:name w:val="ListLabel 79"/>
    <w:qFormat/>
  </w:style>
  <w:style w:type="character" w:customStyle="1" w:styleId="ListLabel80">
    <w:name w:val="ListLabel 80"/>
    <w:qFormat/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</w:style>
  <w:style w:type="character" w:customStyle="1" w:styleId="ListLabel83">
    <w:name w:val="ListLabel 83"/>
    <w:qFormat/>
  </w:style>
  <w:style w:type="character" w:customStyle="1" w:styleId="ListLabel84">
    <w:name w:val="ListLabel 84"/>
    <w:qFormat/>
  </w:style>
  <w:style w:type="character" w:customStyle="1" w:styleId="ListLabel85">
    <w:name w:val="ListLabel 85"/>
    <w:qFormat/>
    <w:rPr>
      <w:sz w:val="28"/>
    </w:rPr>
  </w:style>
  <w:style w:type="character" w:customStyle="1" w:styleId="ListLabel86">
    <w:name w:val="ListLabel 86"/>
    <w:qFormat/>
    <w:rPr>
      <w:sz w:val="28"/>
    </w:rPr>
  </w:style>
  <w:style w:type="character" w:customStyle="1" w:styleId="ListLabel87">
    <w:name w:val="ListLabel 87"/>
    <w:qFormat/>
    <w:rPr>
      <w:sz w:val="28"/>
    </w:rPr>
  </w:style>
  <w:style w:type="character" w:customStyle="1" w:styleId="ListLabel88">
    <w:name w:val="ListLabel 88"/>
    <w:qFormat/>
    <w:rPr>
      <w:b/>
      <w:sz w:val="28"/>
    </w:rPr>
  </w:style>
  <w:style w:type="character" w:customStyle="1" w:styleId="ListLabel89">
    <w:name w:val="ListLabel 89"/>
    <w:qFormat/>
    <w:rPr>
      <w:sz w:val="28"/>
    </w:rPr>
  </w:style>
  <w:style w:type="character" w:customStyle="1" w:styleId="ListLabel90">
    <w:name w:val="ListLabel 90"/>
    <w:qFormat/>
    <w:rPr>
      <w:sz w:val="28"/>
    </w:rPr>
  </w:style>
  <w:style w:type="character" w:customStyle="1" w:styleId="ListLabel91">
    <w:name w:val="ListLabel 91"/>
    <w:qFormat/>
    <w:rPr>
      <w:sz w:val="28"/>
    </w:rPr>
  </w:style>
  <w:style w:type="character" w:customStyle="1" w:styleId="ListLabel92">
    <w:name w:val="ListLabel 92"/>
    <w:qFormat/>
    <w:rPr>
      <w:sz w:val="28"/>
    </w:rPr>
  </w:style>
  <w:style w:type="character" w:customStyle="1" w:styleId="ListLabel93">
    <w:name w:val="ListLabel 93"/>
    <w:qFormat/>
    <w:rPr>
      <w:sz w:val="28"/>
    </w:rPr>
  </w:style>
  <w:style w:type="character" w:customStyle="1" w:styleId="ListLabel94">
    <w:name w:val="ListLabel 94"/>
    <w:qFormat/>
    <w:rPr>
      <w:sz w:val="28"/>
    </w:rPr>
  </w:style>
  <w:style w:type="character" w:customStyle="1" w:styleId="ListLabel95">
    <w:name w:val="ListLabel 95"/>
    <w:qFormat/>
    <w:rPr>
      <w:sz w:val="28"/>
    </w:rPr>
  </w:style>
  <w:style w:type="character" w:customStyle="1" w:styleId="ListLabel96">
    <w:name w:val="ListLabel 96"/>
    <w:qFormat/>
    <w:rPr>
      <w:sz w:val="28"/>
    </w:rPr>
  </w:style>
  <w:style w:type="character" w:customStyle="1" w:styleId="ListLabel97">
    <w:name w:val="ListLabel 97"/>
    <w:qFormat/>
    <w:rPr>
      <w:b/>
      <w:sz w:val="28"/>
    </w:rPr>
  </w:style>
  <w:style w:type="character" w:customStyle="1" w:styleId="ListLabel98">
    <w:name w:val="ListLabel 98"/>
    <w:qFormat/>
    <w:rPr>
      <w:rFonts w:ascii="Times New Roman" w:hAnsi="Times New Roman"/>
      <w:sz w:val="28"/>
    </w:rPr>
  </w:style>
  <w:style w:type="character" w:customStyle="1" w:styleId="ListLabel99">
    <w:name w:val="ListLabel 99"/>
    <w:qFormat/>
  </w:style>
  <w:style w:type="character" w:customStyle="1" w:styleId="ListLabel100">
    <w:name w:val="ListLabel 100"/>
    <w:qFormat/>
  </w:style>
  <w:style w:type="character" w:customStyle="1" w:styleId="ListLabel101">
    <w:name w:val="ListLabel 101"/>
    <w:qFormat/>
  </w:style>
  <w:style w:type="character" w:customStyle="1" w:styleId="ListLabel102">
    <w:name w:val="ListLabel 102"/>
    <w:qFormat/>
  </w:style>
  <w:style w:type="character" w:customStyle="1" w:styleId="ListLabel103">
    <w:name w:val="ListLabel 103"/>
    <w:qFormat/>
  </w:style>
  <w:style w:type="character" w:customStyle="1" w:styleId="ListLabel104">
    <w:name w:val="ListLabel 104"/>
    <w:qFormat/>
  </w:style>
  <w:style w:type="character" w:customStyle="1" w:styleId="ListLabel105">
    <w:name w:val="ListLabel 105"/>
    <w:qFormat/>
  </w:style>
  <w:style w:type="character" w:customStyle="1" w:styleId="ListLabel106">
    <w:name w:val="ListLabel 106"/>
    <w:qFormat/>
  </w:style>
  <w:style w:type="character" w:customStyle="1" w:styleId="ListLabel107">
    <w:name w:val="ListLabel 107"/>
    <w:qFormat/>
    <w:rPr>
      <w:rFonts w:ascii="Times New Roman" w:hAnsi="Times New Roman"/>
      <w:sz w:val="28"/>
    </w:rPr>
  </w:style>
  <w:style w:type="character" w:customStyle="1" w:styleId="ListLabel108">
    <w:name w:val="ListLabel 108"/>
    <w:qFormat/>
  </w:style>
  <w:style w:type="character" w:customStyle="1" w:styleId="ListLabel109">
    <w:name w:val="ListLabel 109"/>
    <w:qFormat/>
  </w:style>
  <w:style w:type="character" w:customStyle="1" w:styleId="ListLabel110">
    <w:name w:val="ListLabel 110"/>
    <w:qFormat/>
  </w:style>
  <w:style w:type="character" w:customStyle="1" w:styleId="ListLabel111">
    <w:name w:val="ListLabel 111"/>
    <w:qFormat/>
  </w:style>
  <w:style w:type="character" w:customStyle="1" w:styleId="ListLabel112">
    <w:name w:val="ListLabel 112"/>
    <w:qFormat/>
  </w:style>
  <w:style w:type="character" w:customStyle="1" w:styleId="ListLabel113">
    <w:name w:val="ListLabel 113"/>
    <w:qFormat/>
  </w:style>
  <w:style w:type="character" w:customStyle="1" w:styleId="ListLabel114">
    <w:name w:val="ListLabel 114"/>
    <w:qFormat/>
  </w:style>
  <w:style w:type="character" w:customStyle="1" w:styleId="ListLabel115">
    <w:name w:val="ListLabel 115"/>
    <w:qFormat/>
  </w:style>
  <w:style w:type="character" w:customStyle="1" w:styleId="ListLabel116">
    <w:name w:val="ListLabel 116"/>
    <w:qFormat/>
    <w:rPr>
      <w:rFonts w:ascii="Times New Roman" w:hAnsi="Times New Roman"/>
      <w:sz w:val="28"/>
    </w:rPr>
  </w:style>
  <w:style w:type="character" w:customStyle="1" w:styleId="ListLabel117">
    <w:name w:val="ListLabel 117"/>
    <w:qFormat/>
  </w:style>
  <w:style w:type="character" w:customStyle="1" w:styleId="ListLabel118">
    <w:name w:val="ListLabel 118"/>
    <w:qFormat/>
  </w:style>
  <w:style w:type="character" w:customStyle="1" w:styleId="ListLabel119">
    <w:name w:val="ListLabel 119"/>
    <w:qFormat/>
  </w:style>
  <w:style w:type="character" w:customStyle="1" w:styleId="ListLabel120">
    <w:name w:val="ListLabel 120"/>
    <w:qFormat/>
  </w:style>
  <w:style w:type="character" w:customStyle="1" w:styleId="ListLabel121">
    <w:name w:val="ListLabel 121"/>
    <w:qFormat/>
  </w:style>
  <w:style w:type="character" w:customStyle="1" w:styleId="ListLabel122">
    <w:name w:val="ListLabel 122"/>
    <w:qFormat/>
  </w:style>
  <w:style w:type="character" w:customStyle="1" w:styleId="ListLabel123">
    <w:name w:val="ListLabel 123"/>
    <w:qFormat/>
  </w:style>
  <w:style w:type="character" w:customStyle="1" w:styleId="ListLabel124">
    <w:name w:val="ListLabel 124"/>
    <w:qFormat/>
  </w:style>
  <w:style w:type="character" w:customStyle="1" w:styleId="ListLabel125">
    <w:name w:val="ListLabel 125"/>
    <w:qFormat/>
    <w:rPr>
      <w:sz w:val="28"/>
    </w:rPr>
  </w:style>
  <w:style w:type="character" w:customStyle="1" w:styleId="ListLabel126">
    <w:name w:val="ListLabel 126"/>
    <w:qFormat/>
  </w:style>
  <w:style w:type="character" w:customStyle="1" w:styleId="ListLabel127">
    <w:name w:val="ListLabel 127"/>
    <w:qFormat/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</w:style>
  <w:style w:type="character" w:customStyle="1" w:styleId="ListLabel130">
    <w:name w:val="ListLabel 130"/>
    <w:qFormat/>
  </w:style>
  <w:style w:type="character" w:customStyle="1" w:styleId="ListLabel131">
    <w:name w:val="ListLabel 131"/>
    <w:qFormat/>
  </w:style>
  <w:style w:type="character" w:customStyle="1" w:styleId="ListLabel132">
    <w:name w:val="ListLabel 132"/>
    <w:qFormat/>
  </w:style>
  <w:style w:type="character" w:customStyle="1" w:styleId="ListLabel133">
    <w:name w:val="ListLabel 133"/>
    <w:qFormat/>
  </w:style>
  <w:style w:type="character" w:customStyle="1" w:styleId="ListLabel134">
    <w:name w:val="ListLabel 134"/>
    <w:qFormat/>
    <w:rPr>
      <w:sz w:val="28"/>
    </w:rPr>
  </w:style>
  <w:style w:type="character" w:customStyle="1" w:styleId="ListLabel135">
    <w:name w:val="ListLabel 135"/>
    <w:qFormat/>
    <w:rPr>
      <w:sz w:val="28"/>
    </w:rPr>
  </w:style>
  <w:style w:type="character" w:customStyle="1" w:styleId="ListLabel136">
    <w:name w:val="ListLabel 136"/>
    <w:qFormat/>
    <w:rPr>
      <w:sz w:val="28"/>
    </w:rPr>
  </w:style>
  <w:style w:type="character" w:customStyle="1" w:styleId="ListLabel137">
    <w:name w:val="ListLabel 137"/>
    <w:qFormat/>
    <w:rPr>
      <w:b/>
      <w:sz w:val="28"/>
    </w:rPr>
  </w:style>
  <w:style w:type="character" w:customStyle="1" w:styleId="ListLabel138">
    <w:name w:val="ListLabel 138"/>
    <w:qFormat/>
    <w:rPr>
      <w:sz w:val="28"/>
    </w:rPr>
  </w:style>
  <w:style w:type="character" w:customStyle="1" w:styleId="ListLabel139">
    <w:name w:val="ListLabel 139"/>
    <w:qFormat/>
    <w:rPr>
      <w:sz w:val="28"/>
    </w:rPr>
  </w:style>
  <w:style w:type="character" w:customStyle="1" w:styleId="ListLabel140">
    <w:name w:val="ListLabel 140"/>
    <w:qFormat/>
    <w:rPr>
      <w:sz w:val="28"/>
    </w:rPr>
  </w:style>
  <w:style w:type="character" w:customStyle="1" w:styleId="ListLabel141">
    <w:name w:val="ListLabel 141"/>
    <w:qFormat/>
    <w:rPr>
      <w:sz w:val="28"/>
    </w:rPr>
  </w:style>
  <w:style w:type="character" w:customStyle="1" w:styleId="ListLabel142">
    <w:name w:val="ListLabel 142"/>
    <w:qFormat/>
    <w:rPr>
      <w:sz w:val="28"/>
    </w:rPr>
  </w:style>
  <w:style w:type="character" w:customStyle="1" w:styleId="ListLabel143">
    <w:name w:val="ListLabel 143"/>
    <w:qFormat/>
    <w:rPr>
      <w:sz w:val="28"/>
    </w:rPr>
  </w:style>
  <w:style w:type="character" w:customStyle="1" w:styleId="ListLabel144">
    <w:name w:val="ListLabel 144"/>
    <w:qFormat/>
    <w:rPr>
      <w:sz w:val="28"/>
    </w:rPr>
  </w:style>
  <w:style w:type="character" w:customStyle="1" w:styleId="ListLabel145">
    <w:name w:val="ListLabel 145"/>
    <w:qFormat/>
    <w:rPr>
      <w:sz w:val="28"/>
    </w:rPr>
  </w:style>
  <w:style w:type="character" w:customStyle="1" w:styleId="ListLabel146">
    <w:name w:val="ListLabel 146"/>
    <w:qFormat/>
    <w:rPr>
      <w:b/>
      <w:sz w:val="28"/>
    </w:rPr>
  </w:style>
  <w:style w:type="character" w:customStyle="1" w:styleId="ListLabel147">
    <w:name w:val="ListLabel 147"/>
    <w:qFormat/>
    <w:rPr>
      <w:rFonts w:ascii="Times New Roman" w:hAnsi="Times New Roman"/>
      <w:b/>
      <w:sz w:val="28"/>
    </w:rPr>
  </w:style>
  <w:style w:type="character" w:customStyle="1" w:styleId="ListLabel148">
    <w:name w:val="ListLabel 148"/>
    <w:qFormat/>
  </w:style>
  <w:style w:type="character" w:customStyle="1" w:styleId="ListLabel149">
    <w:name w:val="ListLabel 149"/>
    <w:qFormat/>
  </w:style>
  <w:style w:type="character" w:customStyle="1" w:styleId="ListLabel150">
    <w:name w:val="ListLabel 150"/>
    <w:qFormat/>
  </w:style>
  <w:style w:type="character" w:customStyle="1" w:styleId="ListLabel151">
    <w:name w:val="ListLabel 151"/>
    <w:qFormat/>
  </w:style>
  <w:style w:type="character" w:customStyle="1" w:styleId="ListLabel152">
    <w:name w:val="ListLabel 152"/>
    <w:qFormat/>
  </w:style>
  <w:style w:type="character" w:customStyle="1" w:styleId="ListLabel153">
    <w:name w:val="ListLabel 153"/>
    <w:qFormat/>
  </w:style>
  <w:style w:type="character" w:customStyle="1" w:styleId="ListLabel154">
    <w:name w:val="ListLabel 154"/>
    <w:qFormat/>
  </w:style>
  <w:style w:type="character" w:customStyle="1" w:styleId="ListLabel155">
    <w:name w:val="ListLabel 155"/>
    <w:qFormat/>
  </w:style>
  <w:style w:type="character" w:customStyle="1" w:styleId="ListLabel156">
    <w:name w:val="ListLabel 156"/>
    <w:qFormat/>
    <w:rPr>
      <w:rFonts w:ascii="Times New Roman" w:hAnsi="Times New Roman"/>
      <w:sz w:val="28"/>
    </w:rPr>
  </w:style>
  <w:style w:type="character" w:customStyle="1" w:styleId="ListLabel157">
    <w:name w:val="ListLabel 157"/>
    <w:qFormat/>
  </w:style>
  <w:style w:type="character" w:customStyle="1" w:styleId="ListLabel158">
    <w:name w:val="ListLabel 158"/>
    <w:qFormat/>
  </w:style>
  <w:style w:type="character" w:customStyle="1" w:styleId="ListLabel159">
    <w:name w:val="ListLabel 159"/>
    <w:qFormat/>
  </w:style>
  <w:style w:type="character" w:customStyle="1" w:styleId="ListLabel160">
    <w:name w:val="ListLabel 160"/>
    <w:qFormat/>
  </w:style>
  <w:style w:type="character" w:customStyle="1" w:styleId="ListLabel161">
    <w:name w:val="ListLabel 161"/>
    <w:qFormat/>
  </w:style>
  <w:style w:type="character" w:customStyle="1" w:styleId="ListLabel162">
    <w:name w:val="ListLabel 162"/>
    <w:qFormat/>
  </w:style>
  <w:style w:type="character" w:customStyle="1" w:styleId="ListLabel163">
    <w:name w:val="ListLabel 163"/>
    <w:qFormat/>
  </w:style>
  <w:style w:type="character" w:customStyle="1" w:styleId="ListLabel164">
    <w:name w:val="ListLabel 164"/>
    <w:qFormat/>
  </w:style>
  <w:style w:type="character" w:customStyle="1" w:styleId="ListLabel165">
    <w:name w:val="ListLabel 165"/>
    <w:qFormat/>
    <w:rPr>
      <w:rFonts w:ascii="Times New Roman" w:hAnsi="Times New Roman"/>
      <w:sz w:val="28"/>
    </w:rPr>
  </w:style>
  <w:style w:type="character" w:customStyle="1" w:styleId="ListLabel166">
    <w:name w:val="ListLabel 166"/>
    <w:qFormat/>
  </w:style>
  <w:style w:type="character" w:customStyle="1" w:styleId="ListLabel167">
    <w:name w:val="ListLabel 167"/>
    <w:qFormat/>
  </w:style>
  <w:style w:type="character" w:customStyle="1" w:styleId="ListLabel168">
    <w:name w:val="ListLabel 168"/>
    <w:qFormat/>
  </w:style>
  <w:style w:type="character" w:customStyle="1" w:styleId="ListLabel169">
    <w:name w:val="ListLabel 169"/>
    <w:qFormat/>
  </w:style>
  <w:style w:type="character" w:customStyle="1" w:styleId="ListLabel170">
    <w:name w:val="ListLabel 170"/>
    <w:qFormat/>
  </w:style>
  <w:style w:type="character" w:customStyle="1" w:styleId="ListLabel171">
    <w:name w:val="ListLabel 171"/>
    <w:qFormat/>
  </w:style>
  <w:style w:type="character" w:customStyle="1" w:styleId="ListLabel172">
    <w:name w:val="ListLabel 172"/>
    <w:qFormat/>
  </w:style>
  <w:style w:type="character" w:customStyle="1" w:styleId="ListLabel173">
    <w:name w:val="ListLabel 173"/>
    <w:qFormat/>
  </w:style>
  <w:style w:type="character" w:customStyle="1" w:styleId="ListLabel174">
    <w:name w:val="ListLabel 174"/>
    <w:qFormat/>
    <w:rPr>
      <w:sz w:val="28"/>
    </w:rPr>
  </w:style>
  <w:style w:type="character" w:customStyle="1" w:styleId="ListLabel175">
    <w:name w:val="ListLabel 175"/>
    <w:qFormat/>
  </w:style>
  <w:style w:type="character" w:customStyle="1" w:styleId="ListLabel176">
    <w:name w:val="ListLabel 176"/>
    <w:qFormat/>
  </w:style>
  <w:style w:type="character" w:customStyle="1" w:styleId="ListLabel177">
    <w:name w:val="ListLabel 177"/>
    <w:qFormat/>
  </w:style>
  <w:style w:type="character" w:customStyle="1" w:styleId="ListLabel178">
    <w:name w:val="ListLabel 178"/>
    <w:qFormat/>
  </w:style>
  <w:style w:type="character" w:customStyle="1" w:styleId="ListLabel179">
    <w:name w:val="ListLabel 179"/>
    <w:qFormat/>
  </w:style>
  <w:style w:type="character" w:customStyle="1" w:styleId="ListLabel180">
    <w:name w:val="ListLabel 180"/>
    <w:qFormat/>
  </w:style>
  <w:style w:type="character" w:customStyle="1" w:styleId="ListLabel181">
    <w:name w:val="ListLabel 181"/>
    <w:qFormat/>
  </w:style>
  <w:style w:type="character" w:customStyle="1" w:styleId="ListLabel182">
    <w:name w:val="ListLabel 182"/>
    <w:qFormat/>
  </w:style>
  <w:style w:type="character" w:customStyle="1" w:styleId="ListLabel183">
    <w:name w:val="ListLabel 183"/>
    <w:qFormat/>
    <w:rPr>
      <w:sz w:val="28"/>
    </w:rPr>
  </w:style>
  <w:style w:type="character" w:customStyle="1" w:styleId="ListLabel184">
    <w:name w:val="ListLabel 184"/>
    <w:qFormat/>
    <w:rPr>
      <w:sz w:val="28"/>
    </w:rPr>
  </w:style>
  <w:style w:type="character" w:customStyle="1" w:styleId="ListLabel185">
    <w:name w:val="ListLabel 185"/>
    <w:qFormat/>
    <w:rPr>
      <w:sz w:val="28"/>
    </w:rPr>
  </w:style>
  <w:style w:type="character" w:customStyle="1" w:styleId="ListLabel186">
    <w:name w:val="ListLabel 186"/>
    <w:qFormat/>
    <w:rPr>
      <w:b/>
      <w:sz w:val="28"/>
    </w:rPr>
  </w:style>
  <w:style w:type="character" w:customStyle="1" w:styleId="ListLabel187">
    <w:name w:val="ListLabel 187"/>
    <w:qFormat/>
    <w:rPr>
      <w:sz w:val="28"/>
    </w:rPr>
  </w:style>
  <w:style w:type="character" w:customStyle="1" w:styleId="ListLabel188">
    <w:name w:val="ListLabel 188"/>
    <w:qFormat/>
    <w:rPr>
      <w:sz w:val="28"/>
    </w:rPr>
  </w:style>
  <w:style w:type="character" w:customStyle="1" w:styleId="ListLabel189">
    <w:name w:val="ListLabel 189"/>
    <w:qFormat/>
    <w:rPr>
      <w:sz w:val="28"/>
    </w:rPr>
  </w:style>
  <w:style w:type="character" w:customStyle="1" w:styleId="ListLabel190">
    <w:name w:val="ListLabel 190"/>
    <w:qFormat/>
    <w:rPr>
      <w:sz w:val="28"/>
    </w:rPr>
  </w:style>
  <w:style w:type="character" w:customStyle="1" w:styleId="ListLabel191">
    <w:name w:val="ListLabel 191"/>
    <w:qFormat/>
    <w:rPr>
      <w:sz w:val="28"/>
    </w:rPr>
  </w:style>
  <w:style w:type="character" w:customStyle="1" w:styleId="ListLabel192">
    <w:name w:val="ListLabel 192"/>
    <w:qFormat/>
    <w:rPr>
      <w:sz w:val="28"/>
    </w:rPr>
  </w:style>
  <w:style w:type="character" w:customStyle="1" w:styleId="ListLabel193">
    <w:name w:val="ListLabel 193"/>
    <w:qFormat/>
    <w:rPr>
      <w:sz w:val="28"/>
    </w:rPr>
  </w:style>
  <w:style w:type="character" w:customStyle="1" w:styleId="ListLabel194">
    <w:name w:val="ListLabel 194"/>
    <w:qFormat/>
    <w:rPr>
      <w:sz w:val="28"/>
    </w:rPr>
  </w:style>
  <w:style w:type="character" w:customStyle="1" w:styleId="ListLabel195">
    <w:name w:val="ListLabel 195"/>
    <w:qFormat/>
    <w:rPr>
      <w:b/>
      <w:sz w:val="28"/>
    </w:rPr>
  </w:style>
  <w:style w:type="character" w:customStyle="1" w:styleId="ListLabel196">
    <w:name w:val="ListLabel 196"/>
    <w:qFormat/>
    <w:rPr>
      <w:rFonts w:ascii="Times New Roman" w:hAnsi="Times New Roman"/>
      <w:b/>
      <w:sz w:val="28"/>
    </w:rPr>
  </w:style>
  <w:style w:type="character" w:customStyle="1" w:styleId="ListLabel197">
    <w:name w:val="ListLabel 197"/>
    <w:qFormat/>
  </w:style>
  <w:style w:type="character" w:customStyle="1" w:styleId="ListLabel198">
    <w:name w:val="ListLabel 198"/>
    <w:qFormat/>
  </w:style>
  <w:style w:type="character" w:customStyle="1" w:styleId="ListLabel199">
    <w:name w:val="ListLabel 199"/>
    <w:qFormat/>
  </w:style>
  <w:style w:type="character" w:customStyle="1" w:styleId="ListLabel200">
    <w:name w:val="ListLabel 200"/>
    <w:qFormat/>
  </w:style>
  <w:style w:type="character" w:customStyle="1" w:styleId="ListLabel201">
    <w:name w:val="ListLabel 201"/>
    <w:qFormat/>
  </w:style>
  <w:style w:type="character" w:customStyle="1" w:styleId="ListLabel202">
    <w:name w:val="ListLabel 202"/>
    <w:qFormat/>
  </w:style>
  <w:style w:type="character" w:customStyle="1" w:styleId="ListLabel203">
    <w:name w:val="ListLabel 203"/>
    <w:qFormat/>
  </w:style>
  <w:style w:type="character" w:customStyle="1" w:styleId="ListLabel204">
    <w:name w:val="ListLabel 204"/>
    <w:qFormat/>
  </w:style>
  <w:style w:type="character" w:customStyle="1" w:styleId="aff4">
    <w:name w:val="Маркеры списка"/>
    <w:qFormat/>
    <w:rPr>
      <w:rFonts w:ascii="OpenSymbol" w:hAnsi="OpenSymbol"/>
    </w:rPr>
  </w:style>
  <w:style w:type="character" w:customStyle="1" w:styleId="aff5">
    <w:name w:val="Выделение жирным"/>
    <w:qFormat/>
    <w:rPr>
      <w:b/>
    </w:rPr>
  </w:style>
  <w:style w:type="character" w:customStyle="1" w:styleId="aff6">
    <w:name w:val="Символ нумерации"/>
    <w:qFormat/>
  </w:style>
  <w:style w:type="character" w:customStyle="1" w:styleId="ListLabel205">
    <w:name w:val="ListLabel 205"/>
    <w:qFormat/>
    <w:rPr>
      <w:rFonts w:ascii="Times New Roman" w:hAnsi="Times New Roman"/>
      <w:sz w:val="28"/>
    </w:rPr>
  </w:style>
  <w:style w:type="character" w:customStyle="1" w:styleId="ListLabel206">
    <w:name w:val="ListLabel 206"/>
    <w:qFormat/>
  </w:style>
  <w:style w:type="character" w:customStyle="1" w:styleId="ListLabel207">
    <w:name w:val="ListLabel 207"/>
    <w:qFormat/>
  </w:style>
  <w:style w:type="character" w:customStyle="1" w:styleId="ListLabel208">
    <w:name w:val="ListLabel 208"/>
    <w:qFormat/>
  </w:style>
  <w:style w:type="character" w:customStyle="1" w:styleId="ListLabel209">
    <w:name w:val="ListLabel 209"/>
    <w:qFormat/>
  </w:style>
  <w:style w:type="character" w:customStyle="1" w:styleId="ListLabel210">
    <w:name w:val="ListLabel 210"/>
    <w:qFormat/>
  </w:style>
  <w:style w:type="character" w:customStyle="1" w:styleId="ListLabel211">
    <w:name w:val="ListLabel 211"/>
    <w:qFormat/>
  </w:style>
  <w:style w:type="character" w:customStyle="1" w:styleId="ListLabel212">
    <w:name w:val="ListLabel 212"/>
    <w:qFormat/>
  </w:style>
  <w:style w:type="character" w:customStyle="1" w:styleId="ListLabel213">
    <w:name w:val="ListLabel 213"/>
    <w:qFormat/>
  </w:style>
  <w:style w:type="character" w:customStyle="1" w:styleId="ListLabel214">
    <w:name w:val="ListLabel 214"/>
    <w:qFormat/>
    <w:rPr>
      <w:rFonts w:ascii="Times New Roman" w:hAnsi="Times New Roman"/>
      <w:sz w:val="28"/>
    </w:rPr>
  </w:style>
  <w:style w:type="character" w:customStyle="1" w:styleId="ListLabel215">
    <w:name w:val="ListLabel 215"/>
    <w:qFormat/>
  </w:style>
  <w:style w:type="character" w:customStyle="1" w:styleId="ListLabel216">
    <w:name w:val="ListLabel 216"/>
    <w:qFormat/>
  </w:style>
  <w:style w:type="character" w:customStyle="1" w:styleId="ListLabel217">
    <w:name w:val="ListLabel 217"/>
    <w:qFormat/>
  </w:style>
  <w:style w:type="character" w:customStyle="1" w:styleId="ListLabel218">
    <w:name w:val="ListLabel 218"/>
    <w:qFormat/>
  </w:style>
  <w:style w:type="character" w:customStyle="1" w:styleId="ListLabel219">
    <w:name w:val="ListLabel 219"/>
    <w:qFormat/>
  </w:style>
  <w:style w:type="character" w:customStyle="1" w:styleId="ListLabel220">
    <w:name w:val="ListLabel 220"/>
    <w:qFormat/>
  </w:style>
  <w:style w:type="character" w:customStyle="1" w:styleId="ListLabel221">
    <w:name w:val="ListLabel 221"/>
    <w:qFormat/>
  </w:style>
  <w:style w:type="character" w:customStyle="1" w:styleId="ListLabel222">
    <w:name w:val="ListLabel 222"/>
    <w:qFormat/>
  </w:style>
  <w:style w:type="character" w:customStyle="1" w:styleId="ListLabel223">
    <w:name w:val="ListLabel 223"/>
    <w:qFormat/>
    <w:rPr>
      <w:sz w:val="28"/>
    </w:rPr>
  </w:style>
  <w:style w:type="character" w:customStyle="1" w:styleId="ListLabel224">
    <w:name w:val="ListLabel 224"/>
    <w:qFormat/>
  </w:style>
  <w:style w:type="character" w:customStyle="1" w:styleId="ListLabel225">
    <w:name w:val="ListLabel 225"/>
    <w:qFormat/>
  </w:style>
  <w:style w:type="character" w:customStyle="1" w:styleId="ListLabel226">
    <w:name w:val="ListLabel 226"/>
    <w:qFormat/>
  </w:style>
  <w:style w:type="character" w:customStyle="1" w:styleId="ListLabel227">
    <w:name w:val="ListLabel 227"/>
    <w:qFormat/>
  </w:style>
  <w:style w:type="character" w:customStyle="1" w:styleId="ListLabel228">
    <w:name w:val="ListLabel 228"/>
    <w:qFormat/>
  </w:style>
  <w:style w:type="character" w:customStyle="1" w:styleId="ListLabel229">
    <w:name w:val="ListLabel 229"/>
    <w:qFormat/>
  </w:style>
  <w:style w:type="character" w:customStyle="1" w:styleId="ListLabel230">
    <w:name w:val="ListLabel 230"/>
    <w:qFormat/>
  </w:style>
  <w:style w:type="character" w:customStyle="1" w:styleId="ListLabel231">
    <w:name w:val="ListLabel 231"/>
    <w:qFormat/>
  </w:style>
  <w:style w:type="character" w:customStyle="1" w:styleId="ListLabel232">
    <w:name w:val="ListLabel 232"/>
    <w:qFormat/>
    <w:rPr>
      <w:sz w:val="28"/>
    </w:rPr>
  </w:style>
  <w:style w:type="character" w:customStyle="1" w:styleId="ListLabel233">
    <w:name w:val="ListLabel 233"/>
    <w:qFormat/>
    <w:rPr>
      <w:sz w:val="28"/>
    </w:rPr>
  </w:style>
  <w:style w:type="character" w:customStyle="1" w:styleId="ListLabel234">
    <w:name w:val="ListLabel 234"/>
    <w:qFormat/>
    <w:rPr>
      <w:sz w:val="28"/>
    </w:rPr>
  </w:style>
  <w:style w:type="character" w:customStyle="1" w:styleId="ListLabel235">
    <w:name w:val="ListLabel 235"/>
    <w:qFormat/>
    <w:rPr>
      <w:b/>
      <w:sz w:val="28"/>
    </w:rPr>
  </w:style>
  <w:style w:type="character" w:customStyle="1" w:styleId="ListLabel236">
    <w:name w:val="ListLabel 236"/>
    <w:qFormat/>
    <w:rPr>
      <w:sz w:val="28"/>
    </w:rPr>
  </w:style>
  <w:style w:type="character" w:customStyle="1" w:styleId="ListLabel237">
    <w:name w:val="ListLabel 237"/>
    <w:qFormat/>
    <w:rPr>
      <w:sz w:val="28"/>
    </w:rPr>
  </w:style>
  <w:style w:type="character" w:customStyle="1" w:styleId="ListLabel238">
    <w:name w:val="ListLabel 238"/>
    <w:qFormat/>
    <w:rPr>
      <w:sz w:val="28"/>
    </w:rPr>
  </w:style>
  <w:style w:type="character" w:customStyle="1" w:styleId="ListLabel239">
    <w:name w:val="ListLabel 239"/>
    <w:qFormat/>
    <w:rPr>
      <w:sz w:val="28"/>
    </w:rPr>
  </w:style>
  <w:style w:type="character" w:customStyle="1" w:styleId="ListLabel240">
    <w:name w:val="ListLabel 240"/>
    <w:qFormat/>
    <w:rPr>
      <w:sz w:val="28"/>
    </w:rPr>
  </w:style>
  <w:style w:type="character" w:customStyle="1" w:styleId="ListLabel241">
    <w:name w:val="ListLabel 241"/>
    <w:qFormat/>
    <w:rPr>
      <w:sz w:val="28"/>
    </w:rPr>
  </w:style>
  <w:style w:type="character" w:customStyle="1" w:styleId="ListLabel242">
    <w:name w:val="ListLabel 242"/>
    <w:qFormat/>
    <w:rPr>
      <w:sz w:val="28"/>
    </w:rPr>
  </w:style>
  <w:style w:type="character" w:customStyle="1" w:styleId="ListLabel243">
    <w:name w:val="ListLabel 243"/>
    <w:qFormat/>
    <w:rPr>
      <w:sz w:val="28"/>
    </w:rPr>
  </w:style>
  <w:style w:type="character" w:customStyle="1" w:styleId="ListLabel244">
    <w:name w:val="ListLabel 244"/>
    <w:qFormat/>
    <w:rPr>
      <w:b/>
      <w:sz w:val="28"/>
    </w:rPr>
  </w:style>
  <w:style w:type="character" w:customStyle="1" w:styleId="ListLabel245">
    <w:name w:val="ListLabel 245"/>
    <w:qFormat/>
    <w:rPr>
      <w:rFonts w:ascii="Times New Roman" w:hAnsi="Times New Roman"/>
      <w:b/>
      <w:sz w:val="28"/>
    </w:rPr>
  </w:style>
  <w:style w:type="character" w:customStyle="1" w:styleId="ListLabel246">
    <w:name w:val="ListLabel 246"/>
    <w:qFormat/>
  </w:style>
  <w:style w:type="character" w:customStyle="1" w:styleId="ListLabel247">
    <w:name w:val="ListLabel 247"/>
    <w:qFormat/>
  </w:style>
  <w:style w:type="character" w:customStyle="1" w:styleId="ListLabel248">
    <w:name w:val="ListLabel 248"/>
    <w:qFormat/>
  </w:style>
  <w:style w:type="character" w:customStyle="1" w:styleId="ListLabel249">
    <w:name w:val="ListLabel 249"/>
    <w:qFormat/>
  </w:style>
  <w:style w:type="character" w:customStyle="1" w:styleId="ListLabel250">
    <w:name w:val="ListLabel 250"/>
    <w:qFormat/>
  </w:style>
  <w:style w:type="character" w:customStyle="1" w:styleId="ListLabel251">
    <w:name w:val="ListLabel 251"/>
    <w:qFormat/>
  </w:style>
  <w:style w:type="character" w:customStyle="1" w:styleId="ListLabel252">
    <w:name w:val="ListLabel 252"/>
    <w:qFormat/>
  </w:style>
  <w:style w:type="character" w:customStyle="1" w:styleId="ListLabel253">
    <w:name w:val="ListLabel 253"/>
    <w:qFormat/>
  </w:style>
  <w:style w:type="character" w:customStyle="1" w:styleId="ListLabel254">
    <w:name w:val="ListLabel 254"/>
    <w:qFormat/>
  </w:style>
  <w:style w:type="character" w:customStyle="1" w:styleId="ListLabel255">
    <w:name w:val="ListLabel 255"/>
    <w:qFormat/>
  </w:style>
  <w:style w:type="character" w:customStyle="1" w:styleId="ListLabel256">
    <w:name w:val="ListLabel 256"/>
    <w:qFormat/>
  </w:style>
  <w:style w:type="character" w:customStyle="1" w:styleId="ListLabel257">
    <w:name w:val="ListLabel 257"/>
    <w:qFormat/>
  </w:style>
  <w:style w:type="character" w:customStyle="1" w:styleId="ListLabel258">
    <w:name w:val="ListLabel 258"/>
    <w:qFormat/>
  </w:style>
  <w:style w:type="character" w:customStyle="1" w:styleId="ListLabel259">
    <w:name w:val="ListLabel 259"/>
    <w:qFormat/>
  </w:style>
  <w:style w:type="character" w:customStyle="1" w:styleId="ListLabel260">
    <w:name w:val="ListLabel 260"/>
    <w:qFormat/>
  </w:style>
  <w:style w:type="character" w:customStyle="1" w:styleId="ListLabel261">
    <w:name w:val="ListLabel 261"/>
    <w:qFormat/>
  </w:style>
  <w:style w:type="character" w:customStyle="1" w:styleId="ListLabel262">
    <w:name w:val="ListLabel 262"/>
    <w:qFormat/>
  </w:style>
  <w:style w:type="character" w:customStyle="1" w:styleId="ListLabel263">
    <w:name w:val="ListLabel 263"/>
    <w:qFormat/>
    <w:rPr>
      <w:rFonts w:ascii="Times New Roman" w:hAnsi="Times New Roman"/>
      <w:sz w:val="28"/>
    </w:rPr>
  </w:style>
  <w:style w:type="character" w:customStyle="1" w:styleId="ListLabel264">
    <w:name w:val="ListLabel 264"/>
    <w:qFormat/>
  </w:style>
  <w:style w:type="character" w:customStyle="1" w:styleId="ListLabel265">
    <w:name w:val="ListLabel 265"/>
    <w:qFormat/>
  </w:style>
  <w:style w:type="character" w:customStyle="1" w:styleId="ListLabel266">
    <w:name w:val="ListLabel 266"/>
    <w:qFormat/>
  </w:style>
  <w:style w:type="character" w:customStyle="1" w:styleId="ListLabel267">
    <w:name w:val="ListLabel 267"/>
    <w:qFormat/>
  </w:style>
  <w:style w:type="character" w:customStyle="1" w:styleId="ListLabel268">
    <w:name w:val="ListLabel 268"/>
    <w:qFormat/>
  </w:style>
  <w:style w:type="character" w:customStyle="1" w:styleId="ListLabel269">
    <w:name w:val="ListLabel 269"/>
    <w:qFormat/>
  </w:style>
  <w:style w:type="character" w:customStyle="1" w:styleId="ListLabel270">
    <w:name w:val="ListLabel 270"/>
    <w:qFormat/>
  </w:style>
  <w:style w:type="character" w:customStyle="1" w:styleId="ListLabel271">
    <w:name w:val="ListLabel 271"/>
    <w:qFormat/>
  </w:style>
  <w:style w:type="character" w:customStyle="1" w:styleId="ListLabel272">
    <w:name w:val="ListLabel 272"/>
    <w:qFormat/>
    <w:rPr>
      <w:rFonts w:ascii="Times New Roman" w:hAnsi="Times New Roman"/>
      <w:sz w:val="28"/>
    </w:rPr>
  </w:style>
  <w:style w:type="character" w:customStyle="1" w:styleId="ListLabel273">
    <w:name w:val="ListLabel 273"/>
    <w:qFormat/>
  </w:style>
  <w:style w:type="character" w:customStyle="1" w:styleId="ListLabel274">
    <w:name w:val="ListLabel 274"/>
    <w:qFormat/>
  </w:style>
  <w:style w:type="character" w:customStyle="1" w:styleId="ListLabel275">
    <w:name w:val="ListLabel 275"/>
    <w:qFormat/>
  </w:style>
  <w:style w:type="character" w:customStyle="1" w:styleId="ListLabel276">
    <w:name w:val="ListLabel 276"/>
    <w:qFormat/>
  </w:style>
  <w:style w:type="character" w:customStyle="1" w:styleId="ListLabel277">
    <w:name w:val="ListLabel 277"/>
    <w:qFormat/>
  </w:style>
  <w:style w:type="character" w:customStyle="1" w:styleId="ListLabel278">
    <w:name w:val="ListLabel 278"/>
    <w:qFormat/>
  </w:style>
  <w:style w:type="character" w:customStyle="1" w:styleId="ListLabel279">
    <w:name w:val="ListLabel 279"/>
    <w:qFormat/>
  </w:style>
  <w:style w:type="character" w:customStyle="1" w:styleId="ListLabel280">
    <w:name w:val="ListLabel 280"/>
    <w:qFormat/>
  </w:style>
  <w:style w:type="character" w:customStyle="1" w:styleId="ListLabel281">
    <w:name w:val="ListLabel 281"/>
    <w:qFormat/>
    <w:rPr>
      <w:sz w:val="28"/>
    </w:rPr>
  </w:style>
  <w:style w:type="character" w:customStyle="1" w:styleId="ListLabel282">
    <w:name w:val="ListLabel 282"/>
    <w:qFormat/>
  </w:style>
  <w:style w:type="character" w:customStyle="1" w:styleId="ListLabel283">
    <w:name w:val="ListLabel 283"/>
    <w:qFormat/>
  </w:style>
  <w:style w:type="character" w:customStyle="1" w:styleId="ListLabel284">
    <w:name w:val="ListLabel 284"/>
    <w:qFormat/>
  </w:style>
  <w:style w:type="character" w:customStyle="1" w:styleId="ListLabel285">
    <w:name w:val="ListLabel 285"/>
    <w:qFormat/>
  </w:style>
  <w:style w:type="character" w:customStyle="1" w:styleId="ListLabel286">
    <w:name w:val="ListLabel 286"/>
    <w:qFormat/>
  </w:style>
  <w:style w:type="character" w:customStyle="1" w:styleId="ListLabel287">
    <w:name w:val="ListLabel 287"/>
    <w:qFormat/>
  </w:style>
  <w:style w:type="character" w:customStyle="1" w:styleId="ListLabel288">
    <w:name w:val="ListLabel 288"/>
    <w:qFormat/>
  </w:style>
  <w:style w:type="character" w:customStyle="1" w:styleId="ListLabel289">
    <w:name w:val="ListLabel 289"/>
    <w:qFormat/>
  </w:style>
  <w:style w:type="character" w:customStyle="1" w:styleId="ListLabel290">
    <w:name w:val="ListLabel 290"/>
    <w:qFormat/>
    <w:rPr>
      <w:sz w:val="28"/>
    </w:rPr>
  </w:style>
  <w:style w:type="character" w:customStyle="1" w:styleId="ListLabel291">
    <w:name w:val="ListLabel 291"/>
    <w:qFormat/>
    <w:rPr>
      <w:sz w:val="28"/>
    </w:rPr>
  </w:style>
  <w:style w:type="character" w:customStyle="1" w:styleId="ListLabel292">
    <w:name w:val="ListLabel 292"/>
    <w:qFormat/>
    <w:rPr>
      <w:sz w:val="28"/>
    </w:rPr>
  </w:style>
  <w:style w:type="character" w:customStyle="1" w:styleId="ListLabel293">
    <w:name w:val="ListLabel 293"/>
    <w:qFormat/>
    <w:rPr>
      <w:b/>
      <w:sz w:val="28"/>
    </w:rPr>
  </w:style>
  <w:style w:type="character" w:customStyle="1" w:styleId="ListLabel294">
    <w:name w:val="ListLabel 294"/>
    <w:qFormat/>
    <w:rPr>
      <w:sz w:val="28"/>
    </w:rPr>
  </w:style>
  <w:style w:type="character" w:customStyle="1" w:styleId="ListLabel295">
    <w:name w:val="ListLabel 295"/>
    <w:qFormat/>
    <w:rPr>
      <w:sz w:val="28"/>
    </w:rPr>
  </w:style>
  <w:style w:type="character" w:customStyle="1" w:styleId="ListLabel296">
    <w:name w:val="ListLabel 296"/>
    <w:qFormat/>
    <w:rPr>
      <w:sz w:val="28"/>
    </w:rPr>
  </w:style>
  <w:style w:type="character" w:customStyle="1" w:styleId="ListLabel297">
    <w:name w:val="ListLabel 297"/>
    <w:qFormat/>
    <w:rPr>
      <w:sz w:val="28"/>
    </w:rPr>
  </w:style>
  <w:style w:type="character" w:customStyle="1" w:styleId="ListLabel298">
    <w:name w:val="ListLabel 298"/>
    <w:qFormat/>
    <w:rPr>
      <w:sz w:val="28"/>
    </w:rPr>
  </w:style>
  <w:style w:type="character" w:customStyle="1" w:styleId="ListLabel299">
    <w:name w:val="ListLabel 299"/>
    <w:qFormat/>
    <w:rPr>
      <w:sz w:val="28"/>
    </w:rPr>
  </w:style>
  <w:style w:type="character" w:customStyle="1" w:styleId="ListLabel300">
    <w:name w:val="ListLabel 300"/>
    <w:qFormat/>
    <w:rPr>
      <w:sz w:val="28"/>
    </w:rPr>
  </w:style>
  <w:style w:type="character" w:customStyle="1" w:styleId="ListLabel301">
    <w:name w:val="ListLabel 301"/>
    <w:qFormat/>
    <w:rPr>
      <w:sz w:val="28"/>
    </w:rPr>
  </w:style>
  <w:style w:type="character" w:customStyle="1" w:styleId="ListLabel302">
    <w:name w:val="ListLabel 302"/>
    <w:qFormat/>
    <w:rPr>
      <w:b/>
      <w:sz w:val="28"/>
    </w:rPr>
  </w:style>
  <w:style w:type="character" w:customStyle="1" w:styleId="ListLabel303">
    <w:name w:val="ListLabel 303"/>
    <w:qFormat/>
    <w:rPr>
      <w:rFonts w:ascii="Times New Roman" w:hAnsi="Times New Roman"/>
      <w:b/>
      <w:sz w:val="28"/>
    </w:rPr>
  </w:style>
  <w:style w:type="character" w:customStyle="1" w:styleId="ListLabel304">
    <w:name w:val="ListLabel 304"/>
    <w:qFormat/>
  </w:style>
  <w:style w:type="character" w:customStyle="1" w:styleId="ListLabel305">
    <w:name w:val="ListLabel 305"/>
    <w:qFormat/>
  </w:style>
  <w:style w:type="character" w:customStyle="1" w:styleId="ListLabel306">
    <w:name w:val="ListLabel 306"/>
    <w:qFormat/>
  </w:style>
  <w:style w:type="character" w:customStyle="1" w:styleId="ListLabel307">
    <w:name w:val="ListLabel 307"/>
    <w:qFormat/>
  </w:style>
  <w:style w:type="character" w:customStyle="1" w:styleId="ListLabel308">
    <w:name w:val="ListLabel 308"/>
    <w:qFormat/>
  </w:style>
  <w:style w:type="character" w:customStyle="1" w:styleId="ListLabel309">
    <w:name w:val="ListLabel 309"/>
    <w:qFormat/>
  </w:style>
  <w:style w:type="character" w:customStyle="1" w:styleId="ListLabel310">
    <w:name w:val="ListLabel 310"/>
    <w:qFormat/>
  </w:style>
  <w:style w:type="character" w:customStyle="1" w:styleId="ListLabel311">
    <w:name w:val="ListLabel 311"/>
    <w:qFormat/>
  </w:style>
  <w:style w:type="character" w:customStyle="1" w:styleId="ListLabel312">
    <w:name w:val="ListLabel 312"/>
    <w:qFormat/>
  </w:style>
  <w:style w:type="character" w:customStyle="1" w:styleId="ListLabel313">
    <w:name w:val="ListLabel 313"/>
    <w:qFormat/>
  </w:style>
  <w:style w:type="character" w:customStyle="1" w:styleId="ListLabel314">
    <w:name w:val="ListLabel 314"/>
    <w:qFormat/>
  </w:style>
  <w:style w:type="character" w:customStyle="1" w:styleId="ListLabel315">
    <w:name w:val="ListLabel 315"/>
    <w:qFormat/>
  </w:style>
  <w:style w:type="character" w:customStyle="1" w:styleId="ListLabel316">
    <w:name w:val="ListLabel 316"/>
    <w:qFormat/>
  </w:style>
  <w:style w:type="character" w:customStyle="1" w:styleId="ListLabel317">
    <w:name w:val="ListLabel 317"/>
    <w:qFormat/>
  </w:style>
  <w:style w:type="character" w:customStyle="1" w:styleId="ListLabel318">
    <w:name w:val="ListLabel 318"/>
    <w:qFormat/>
  </w:style>
  <w:style w:type="character" w:customStyle="1" w:styleId="ListLabel319">
    <w:name w:val="ListLabel 319"/>
    <w:qFormat/>
  </w:style>
  <w:style w:type="character" w:customStyle="1" w:styleId="ListLabel320">
    <w:name w:val="ListLabel 320"/>
    <w:qFormat/>
  </w:style>
  <w:style w:type="character" w:customStyle="1" w:styleId="a8">
    <w:name w:val="Основной текст Знак"/>
    <w:basedOn w:val="a0"/>
    <w:link w:val="a7"/>
  </w:style>
  <w:style w:type="character" w:customStyle="1" w:styleId="1a">
    <w:name w:val="Верхний колонтитул Знак1"/>
    <w:basedOn w:val="a0"/>
    <w:rPr>
      <w:color w:val="00000A"/>
      <w:sz w:val="22"/>
    </w:rPr>
  </w:style>
  <w:style w:type="character" w:customStyle="1" w:styleId="1b">
    <w:name w:val="Нижний колонтитул Знак1"/>
    <w:basedOn w:val="a0"/>
    <w:rPr>
      <w:color w:val="00000A"/>
      <w:sz w:val="22"/>
    </w:rPr>
  </w:style>
  <w:style w:type="character" w:customStyle="1" w:styleId="c1">
    <w:name w:val="c1"/>
    <w:basedOn w:val="a0"/>
  </w:style>
  <w:style w:type="character" w:customStyle="1" w:styleId="c55">
    <w:name w:val="c55"/>
    <w:basedOn w:val="a0"/>
  </w:style>
  <w:style w:type="character" w:customStyle="1" w:styleId="block-info-serpleft">
    <w:name w:val="block-info-serp__left"/>
  </w:style>
  <w:style w:type="character" w:styleId="aff7">
    <w:name w:val="page number"/>
    <w:basedOn w:val="a0"/>
  </w:style>
  <w:style w:type="character" w:customStyle="1" w:styleId="af5">
    <w:name w:val="Текст примечания Знак"/>
    <w:basedOn w:val="a0"/>
    <w:link w:val="af4"/>
    <w:rPr>
      <w:color w:val="auto"/>
      <w:sz w:val="20"/>
    </w:rPr>
  </w:style>
  <w:style w:type="character" w:customStyle="1" w:styleId="af7">
    <w:name w:val="Тема примечания Знак"/>
    <w:basedOn w:val="af5"/>
    <w:link w:val="af6"/>
    <w:rPr>
      <w:b/>
      <w:color w:val="auto"/>
      <w:sz w:val="20"/>
    </w:rPr>
  </w:style>
  <w:style w:type="character" w:customStyle="1" w:styleId="af8">
    <w:name w:val="Основной текст_"/>
    <w:link w:val="22"/>
    <w:rPr>
      <w:color w:val="auto"/>
      <w:sz w:val="27"/>
    </w:rPr>
  </w:style>
  <w:style w:type="character" w:customStyle="1" w:styleId="mw-headline">
    <w:name w:val="mw-headline"/>
    <w:basedOn w:val="a0"/>
  </w:style>
  <w:style w:type="character" w:customStyle="1" w:styleId="1c">
    <w:name w:val="Основной текст1"/>
    <w:rPr>
      <w:rFonts w:ascii="Times New Roman" w:hAnsi="Times New Roman"/>
      <w:color w:val="000000"/>
      <w:sz w:val="15"/>
      <w:u w:val="single"/>
      <w:shd w:val="clear" w:color="auto" w:fill="FFFFFF"/>
    </w:rPr>
  </w:style>
  <w:style w:type="character" w:customStyle="1" w:styleId="61">
    <w:name w:val="Основной текст (6) + Не курсив"/>
    <w:rPr>
      <w:rFonts w:ascii="Times New Roman" w:hAnsi="Times New Roman"/>
      <w:b/>
      <w:i/>
      <w:color w:val="000000"/>
      <w:sz w:val="17"/>
      <w:shd w:val="clear" w:color="auto" w:fill="FFFFFF"/>
    </w:rPr>
  </w:style>
  <w:style w:type="character" w:customStyle="1" w:styleId="9">
    <w:name w:val="Основной текст (9)"/>
    <w:rPr>
      <w:rFonts w:ascii="Times New Roman" w:hAnsi="Times New Roman"/>
      <w:b w:val="0"/>
      <w:i w:val="0"/>
      <w:color w:val="000000"/>
      <w:sz w:val="15"/>
      <w:u w:val="single"/>
    </w:rPr>
  </w:style>
  <w:style w:type="character" w:customStyle="1" w:styleId="34">
    <w:name w:val="Основной текст (3) + Курсив"/>
    <w:rPr>
      <w:rFonts w:ascii="Times New Roman" w:hAnsi="Times New Roman"/>
      <w:b/>
      <w:i/>
      <w:color w:val="000000"/>
      <w:sz w:val="17"/>
      <w:u w:val="none"/>
      <w:shd w:val="clear" w:color="auto" w:fill="FFFFFF"/>
    </w:rPr>
  </w:style>
  <w:style w:type="character" w:customStyle="1" w:styleId="37">
    <w:name w:val="Основной текст (3) + 7"/>
    <w:rPr>
      <w:rFonts w:ascii="Times New Roman" w:hAnsi="Times New Roman"/>
      <w:b/>
      <w:i w:val="0"/>
      <w:color w:val="000000"/>
      <w:sz w:val="15"/>
      <w:u w:val="none"/>
      <w:shd w:val="clear" w:color="auto" w:fill="FFFFFF"/>
    </w:rPr>
  </w:style>
  <w:style w:type="character" w:customStyle="1" w:styleId="aff8">
    <w:name w:val="Основной текст + Не курсив"/>
    <w:rPr>
      <w:rFonts w:ascii="Times New Roman" w:hAnsi="Times New Roman"/>
      <w:i/>
      <w:color w:val="000000"/>
      <w:sz w:val="15"/>
      <w:shd w:val="clear" w:color="auto" w:fill="FFFFFF"/>
    </w:rPr>
  </w:style>
  <w:style w:type="character" w:customStyle="1" w:styleId="32">
    <w:name w:val="Основной текст (3)_"/>
    <w:link w:val="31"/>
    <w:rPr>
      <w:rFonts w:ascii="Times New Roman" w:hAnsi="Times New Roman"/>
      <w:color w:val="auto"/>
      <w:sz w:val="17"/>
    </w:rPr>
  </w:style>
  <w:style w:type="character" w:customStyle="1" w:styleId="5pt">
    <w:name w:val="Основной текст + 5 pt"/>
    <w:rPr>
      <w:rFonts w:ascii="Lucida Sans Unicode" w:hAnsi="Lucida Sans Unicode"/>
      <w:b w:val="0"/>
      <w:i w:val="0"/>
      <w:color w:val="000000"/>
      <w:sz w:val="10"/>
      <w:u w:val="none"/>
      <w:shd w:val="clear" w:color="auto" w:fill="FFFFFF"/>
    </w:rPr>
  </w:style>
  <w:style w:type="character" w:customStyle="1" w:styleId="aff9">
    <w:name w:val="Основной текст + Полужирный"/>
    <w:rPr>
      <w:rFonts w:ascii="Times New Roman" w:hAnsi="Times New Roman"/>
      <w:b/>
      <w:i w:val="0"/>
      <w:color w:val="000000"/>
      <w:sz w:val="15"/>
      <w:u w:val="none"/>
    </w:rPr>
  </w:style>
  <w:style w:type="character" w:customStyle="1" w:styleId="afa">
    <w:name w:val="Схема документа Знак"/>
    <w:basedOn w:val="a0"/>
    <w:link w:val="af9"/>
    <w:rPr>
      <w:rFonts w:ascii="Tahoma" w:hAnsi="Tahoma"/>
      <w:color w:val="auto"/>
      <w:sz w:val="16"/>
    </w:rPr>
  </w:style>
  <w:style w:type="character" w:customStyle="1" w:styleId="1d">
    <w:name w:val="Схема документа Знак1"/>
    <w:basedOn w:val="a0"/>
    <w:rPr>
      <w:rFonts w:ascii="Segoe UI" w:hAnsi="Segoe UI"/>
      <w:color w:val="00000A"/>
      <w:sz w:val="16"/>
    </w:rPr>
  </w:style>
  <w:style w:type="character" w:customStyle="1" w:styleId="18">
    <w:name w:val="Заголовок №1_"/>
    <w:link w:val="17"/>
    <w:rPr>
      <w:rFonts w:ascii="Times New Roman" w:hAnsi="Times New Roman"/>
      <w:b/>
      <w:color w:val="auto"/>
      <w:sz w:val="15"/>
    </w:rPr>
  </w:style>
  <w:style w:type="character" w:customStyle="1" w:styleId="24">
    <w:name w:val="Основной текст (2)_"/>
    <w:link w:val="23"/>
    <w:rPr>
      <w:rFonts w:ascii="Times New Roman" w:hAnsi="Times New Roman"/>
      <w:b/>
      <w:color w:val="auto"/>
      <w:sz w:val="15"/>
    </w:rPr>
  </w:style>
  <w:style w:type="character" w:customStyle="1" w:styleId="26">
    <w:name w:val="Заголовок №2_"/>
    <w:link w:val="25"/>
    <w:rPr>
      <w:rFonts w:ascii="Lucida Sans Unicode" w:hAnsi="Lucida Sans Unicode"/>
      <w:b/>
      <w:color w:val="auto"/>
      <w:sz w:val="15"/>
    </w:rPr>
  </w:style>
  <w:style w:type="character" w:customStyle="1" w:styleId="131">
    <w:name w:val="Заголовок №1 (3)_"/>
    <w:link w:val="130"/>
    <w:rPr>
      <w:rFonts w:ascii="Sylfaen" w:hAnsi="Sylfaen"/>
      <w:color w:val="auto"/>
      <w:sz w:val="18"/>
    </w:rPr>
  </w:style>
  <w:style w:type="character" w:customStyle="1" w:styleId="afc">
    <w:name w:val="Оглавление_"/>
    <w:link w:val="afb"/>
    <w:rPr>
      <w:rFonts w:ascii="Times New Roman" w:hAnsi="Times New Roman"/>
      <w:color w:val="auto"/>
      <w:sz w:val="15"/>
    </w:rPr>
  </w:style>
  <w:style w:type="character" w:customStyle="1" w:styleId="121">
    <w:name w:val="Заголовок №1 (2)_"/>
    <w:link w:val="120"/>
    <w:rPr>
      <w:rFonts w:ascii="Times New Roman" w:hAnsi="Times New Roman"/>
      <w:b/>
      <w:color w:val="auto"/>
      <w:sz w:val="17"/>
    </w:rPr>
  </w:style>
  <w:style w:type="character" w:customStyle="1" w:styleId="60">
    <w:name w:val="Основной текст (6)_"/>
    <w:link w:val="6"/>
    <w:rPr>
      <w:rFonts w:ascii="Times New Roman" w:hAnsi="Times New Roman"/>
      <w:b/>
      <w:i/>
      <w:color w:val="auto"/>
      <w:sz w:val="17"/>
    </w:rPr>
  </w:style>
  <w:style w:type="character" w:customStyle="1" w:styleId="111">
    <w:name w:val="Основной текст (11)_"/>
    <w:link w:val="110"/>
    <w:rPr>
      <w:rFonts w:ascii="Times New Roman" w:hAnsi="Times New Roman"/>
      <w:b/>
      <w:color w:val="auto"/>
      <w:sz w:val="17"/>
    </w:rPr>
  </w:style>
  <w:style w:type="character" w:customStyle="1" w:styleId="101">
    <w:name w:val="Основной текст (10)_"/>
    <w:link w:val="100"/>
    <w:rPr>
      <w:rFonts w:ascii="Times New Roman" w:hAnsi="Times New Roman"/>
      <w:b/>
      <w:color w:val="auto"/>
      <w:sz w:val="16"/>
    </w:rPr>
  </w:style>
  <w:style w:type="character" w:customStyle="1" w:styleId="123">
    <w:name w:val="Основной текст (12)_"/>
    <w:link w:val="122"/>
    <w:rPr>
      <w:rFonts w:ascii="Times New Roman" w:hAnsi="Times New Roman"/>
      <w:b/>
      <w:color w:val="auto"/>
      <w:sz w:val="17"/>
    </w:rPr>
  </w:style>
  <w:style w:type="character" w:customStyle="1" w:styleId="afe">
    <w:name w:val="Подпись к таблице_"/>
    <w:link w:val="afd"/>
    <w:rPr>
      <w:rFonts w:ascii="Times New Roman" w:hAnsi="Times New Roman"/>
      <w:color w:val="auto"/>
      <w:sz w:val="15"/>
    </w:rPr>
  </w:style>
  <w:style w:type="character" w:customStyle="1" w:styleId="st">
    <w:name w:val="st"/>
    <w:basedOn w:val="a0"/>
  </w:style>
  <w:style w:type="character" w:styleId="affa">
    <w:name w:val="Emphasis"/>
    <w:basedOn w:val="a0"/>
    <w:qFormat/>
    <w:rPr>
      <w:i/>
    </w:rPr>
  </w:style>
  <w:style w:type="table" w:styleId="1e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Абзац списка Знак"/>
    <w:link w:val="ab"/>
    <w:uiPriority w:val="34"/>
    <w:rPr>
      <w:color w:val="00000A"/>
      <w:sz w:val="22"/>
    </w:rPr>
  </w:style>
  <w:style w:type="character" w:styleId="affc">
    <w:name w:val="Unresolved Mention"/>
    <w:basedOn w:val="a0"/>
    <w:uiPriority w:val="99"/>
    <w:semiHidden/>
    <w:unhideWhenUsed/>
    <w:rsid w:val="00233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tudwood.net/1038964/pedagogika/rol_mesto_fizicheskoy_kultury_formirovanii_lichnostnyh_kachestv" TargetMode="External"/><Relationship Id="rId18" Type="http://schemas.openxmlformats.org/officeDocument/2006/relationships/hyperlink" Target="https://nsportal.ru/npo-spo/obrazovanie-i-pedagogika/library/2015/07/05/vliyanie-fizicheskih-uprazhneniy-na-organiz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uss.dvfu.ru/e-%20publications/2018/vozrast_anatomiya_fiziologiya_i_gigiena_2018.pdf" TargetMode="External"/><Relationship Id="rId17" Type="http://schemas.openxmlformats.org/officeDocument/2006/relationships/hyperlink" Target="https://sportsgroup.ru/letnie-vidyi-sporta/istoriya-futbol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ervaja.nios.ru/sites/default/files/anatomiya_i_fiziologiya_detey_sh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opedia.su/10_56366_fiziologicheskie-osnovi-zanyatiy-po-fizicheskoy-kulture-i-sportivnoy-trenirovk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metodika-obucheniya-tehnike-igry-v-futbol-4157878.html" TargetMode="External"/><Relationship Id="rId10" Type="http://schemas.openxmlformats.org/officeDocument/2006/relationships/hyperlink" Target="http://2dip.su/%D1%81%D0%BF%D0%B8%D1%81%D0%BE%D0%BA_%D0%BB%D0%B8%D1%82%D0%B5%D1%80%D0%B0%D1%82%D1%83%D1%80%D1%8B/5067" TargetMode="External"/><Relationship Id="rId19" Type="http://schemas.openxmlformats.org/officeDocument/2006/relationships/hyperlink" Target="https://nsportal.ru/shkola/fizkultura-i-sport/library/2017/09/05/razvitie-volevyh-i-nravstvennyh-kachestv-po-sredstv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2dip.su/%D1%81%D0%BF%D0%B8%D1%81%D0%BE%D0%BA_%D0%BB%D0%B8%D1%82%D0%B5%D1%80%D0%B0%D1%82%D1%83%D1%80%D1%8B/5072" TargetMode="External"/><Relationship Id="rId14" Type="http://schemas.openxmlformats.org/officeDocument/2006/relationships/hyperlink" Target="https://bstudy.net/729667/sport/fiziologicheskie_osnovy_fizicheskoy_kultur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11DB1-4F7C-45A9-836B-B36DFB06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8360</Words>
  <Characters>47655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55904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2025-06-17T08:48:00Z</cp:lastPrinted>
  <dcterms:created xsi:type="dcterms:W3CDTF">2025-06-02T09:30:00Z</dcterms:created>
  <dcterms:modified xsi:type="dcterms:W3CDTF">2025-06-17T08:58:00Z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704d016a4cfd4624a641068226588b91</vt:lpwstr>
  </property>
</Properties>
</file>